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2C13" w14:textId="3990FAC7" w:rsidR="00C17A72" w:rsidRDefault="00C17A72" w:rsidP="000B6525">
      <w:pPr>
        <w:shd w:val="clear" w:color="auto" w:fill="FFFFFF"/>
        <w:spacing w:after="0" w:line="240" w:lineRule="auto"/>
        <w:jc w:val="both"/>
        <w:outlineLvl w:val="1"/>
        <w:rPr>
          <w:rFonts w:ascii="Arial" w:eastAsia="Times New Roman" w:hAnsi="Arial" w:cs="Arial"/>
          <w:b/>
          <w:bCs/>
          <w:sz w:val="40"/>
          <w:szCs w:val="40"/>
        </w:rPr>
      </w:pPr>
      <w:r>
        <w:rPr>
          <w:rFonts w:ascii="Arial" w:eastAsia="Times New Roman" w:hAnsi="Arial" w:cs="Arial"/>
          <w:b/>
          <w:bCs/>
          <w:sz w:val="40"/>
          <w:szCs w:val="40"/>
        </w:rPr>
        <w:t xml:space="preserve">IT Policy V1.0 – </w:t>
      </w:r>
      <w:proofErr w:type="spellStart"/>
      <w:r w:rsidR="000B6525">
        <w:rPr>
          <w:rFonts w:ascii="Arial" w:eastAsia="Times New Roman" w:hAnsi="Arial" w:cs="Arial"/>
          <w:b/>
          <w:bCs/>
          <w:sz w:val="40"/>
          <w:szCs w:val="40"/>
        </w:rPr>
        <w:t>Kettleburgh</w:t>
      </w:r>
      <w:proofErr w:type="spellEnd"/>
      <w:r>
        <w:rPr>
          <w:rFonts w:ascii="Arial" w:eastAsia="Times New Roman" w:hAnsi="Arial" w:cs="Arial"/>
          <w:b/>
          <w:bCs/>
          <w:sz w:val="40"/>
          <w:szCs w:val="40"/>
        </w:rPr>
        <w:t xml:space="preserve"> Parish Council</w:t>
      </w:r>
    </w:p>
    <w:p w14:paraId="37419979" w14:textId="77777777" w:rsidR="00C17A72" w:rsidRDefault="00C17A72" w:rsidP="000B6525">
      <w:pPr>
        <w:shd w:val="clear" w:color="auto" w:fill="FFFFFF"/>
        <w:spacing w:after="0" w:line="240" w:lineRule="auto"/>
        <w:jc w:val="both"/>
        <w:outlineLvl w:val="1"/>
        <w:rPr>
          <w:rFonts w:ascii="Arial" w:eastAsia="Times New Roman" w:hAnsi="Arial" w:cs="Arial"/>
          <w:b/>
          <w:bCs/>
          <w:sz w:val="40"/>
          <w:szCs w:val="40"/>
        </w:rPr>
      </w:pPr>
    </w:p>
    <w:p w14:paraId="531A5877" w14:textId="01BF462E" w:rsidR="00225A6A" w:rsidRPr="00C17A72" w:rsidRDefault="00225A6A" w:rsidP="000B6525">
      <w:pPr>
        <w:shd w:val="clear" w:color="auto" w:fill="FFFFFF"/>
        <w:spacing w:after="0" w:line="240" w:lineRule="auto"/>
        <w:jc w:val="both"/>
        <w:outlineLvl w:val="1"/>
        <w:rPr>
          <w:rFonts w:ascii="Arial" w:eastAsia="Times New Roman" w:hAnsi="Arial" w:cs="Arial"/>
          <w:b/>
          <w:bCs/>
          <w:sz w:val="32"/>
          <w:szCs w:val="32"/>
        </w:rPr>
      </w:pPr>
      <w:r w:rsidRPr="00C17A72">
        <w:rPr>
          <w:rFonts w:ascii="Arial" w:eastAsia="Times New Roman" w:hAnsi="Arial" w:cs="Arial"/>
          <w:b/>
          <w:bCs/>
          <w:sz w:val="32"/>
          <w:szCs w:val="32"/>
        </w:rPr>
        <w:t xml:space="preserve">Information </w:t>
      </w:r>
      <w:r w:rsidR="000B6525">
        <w:rPr>
          <w:rFonts w:ascii="Arial" w:eastAsia="Times New Roman" w:hAnsi="Arial" w:cs="Arial"/>
          <w:b/>
          <w:bCs/>
          <w:sz w:val="32"/>
          <w:szCs w:val="32"/>
        </w:rPr>
        <w:t>T</w:t>
      </w:r>
      <w:r w:rsidRPr="00C17A72">
        <w:rPr>
          <w:rFonts w:ascii="Arial" w:eastAsia="Times New Roman" w:hAnsi="Arial" w:cs="Arial"/>
          <w:b/>
          <w:bCs/>
          <w:sz w:val="32"/>
          <w:szCs w:val="32"/>
        </w:rPr>
        <w:t xml:space="preserve">echnology </w:t>
      </w:r>
      <w:r w:rsidR="000B6525">
        <w:rPr>
          <w:rFonts w:ascii="Arial" w:eastAsia="Times New Roman" w:hAnsi="Arial" w:cs="Arial"/>
          <w:b/>
          <w:bCs/>
          <w:sz w:val="32"/>
          <w:szCs w:val="32"/>
        </w:rPr>
        <w:t>a</w:t>
      </w:r>
      <w:r w:rsidRPr="00C17A72">
        <w:rPr>
          <w:rFonts w:ascii="Arial" w:eastAsia="Times New Roman" w:hAnsi="Arial" w:cs="Arial"/>
          <w:b/>
          <w:bCs/>
          <w:sz w:val="32"/>
          <w:szCs w:val="32"/>
        </w:rPr>
        <w:t xml:space="preserve">cceptable </w:t>
      </w:r>
      <w:r w:rsidR="000B6525">
        <w:rPr>
          <w:rFonts w:ascii="Arial" w:eastAsia="Times New Roman" w:hAnsi="Arial" w:cs="Arial"/>
          <w:b/>
          <w:bCs/>
          <w:sz w:val="32"/>
          <w:szCs w:val="32"/>
        </w:rPr>
        <w:t>u</w:t>
      </w:r>
      <w:r w:rsidRPr="00C17A72">
        <w:rPr>
          <w:rFonts w:ascii="Arial" w:eastAsia="Times New Roman" w:hAnsi="Arial" w:cs="Arial"/>
          <w:b/>
          <w:bCs/>
          <w:sz w:val="32"/>
          <w:szCs w:val="32"/>
        </w:rPr>
        <w:t>se, e-</w:t>
      </w:r>
      <w:r w:rsidR="000B6525">
        <w:rPr>
          <w:rFonts w:ascii="Arial" w:eastAsia="Times New Roman" w:hAnsi="Arial" w:cs="Arial"/>
          <w:b/>
          <w:bCs/>
          <w:sz w:val="32"/>
          <w:szCs w:val="32"/>
        </w:rPr>
        <w:t>s</w:t>
      </w:r>
      <w:r w:rsidRPr="00C17A72">
        <w:rPr>
          <w:rFonts w:ascii="Arial" w:eastAsia="Times New Roman" w:hAnsi="Arial" w:cs="Arial"/>
          <w:b/>
          <w:bCs/>
          <w:sz w:val="32"/>
          <w:szCs w:val="32"/>
        </w:rPr>
        <w:t xml:space="preserve">afety and </w:t>
      </w:r>
      <w:r w:rsidR="000B6525">
        <w:rPr>
          <w:rFonts w:ascii="Arial" w:eastAsia="Times New Roman" w:hAnsi="Arial" w:cs="Arial"/>
          <w:b/>
          <w:bCs/>
          <w:sz w:val="32"/>
          <w:szCs w:val="32"/>
        </w:rPr>
        <w:t>s</w:t>
      </w:r>
      <w:r w:rsidRPr="00C17A72">
        <w:rPr>
          <w:rFonts w:ascii="Arial" w:eastAsia="Times New Roman" w:hAnsi="Arial" w:cs="Arial"/>
          <w:b/>
          <w:bCs/>
          <w:sz w:val="32"/>
          <w:szCs w:val="32"/>
        </w:rPr>
        <w:t xml:space="preserve">ocial </w:t>
      </w:r>
      <w:r w:rsidR="000B6525">
        <w:rPr>
          <w:rFonts w:ascii="Arial" w:eastAsia="Times New Roman" w:hAnsi="Arial" w:cs="Arial"/>
          <w:b/>
          <w:bCs/>
          <w:sz w:val="32"/>
          <w:szCs w:val="32"/>
        </w:rPr>
        <w:t>m</w:t>
      </w:r>
      <w:r w:rsidRPr="00C17A72">
        <w:rPr>
          <w:rFonts w:ascii="Arial" w:eastAsia="Times New Roman" w:hAnsi="Arial" w:cs="Arial"/>
          <w:b/>
          <w:bCs/>
          <w:sz w:val="32"/>
          <w:szCs w:val="32"/>
        </w:rPr>
        <w:t xml:space="preserve">edia </w:t>
      </w:r>
      <w:r w:rsidR="000B6525">
        <w:rPr>
          <w:rFonts w:ascii="Arial" w:eastAsia="Times New Roman" w:hAnsi="Arial" w:cs="Arial"/>
          <w:b/>
          <w:bCs/>
          <w:sz w:val="32"/>
          <w:szCs w:val="32"/>
        </w:rPr>
        <w:t>p</w:t>
      </w:r>
      <w:r w:rsidRPr="00C17A72">
        <w:rPr>
          <w:rFonts w:ascii="Arial" w:eastAsia="Times New Roman" w:hAnsi="Arial" w:cs="Arial"/>
          <w:b/>
          <w:bCs/>
          <w:sz w:val="32"/>
          <w:szCs w:val="32"/>
        </w:rPr>
        <w:t>olicy</w:t>
      </w:r>
      <w:r w:rsidR="000B6525">
        <w:rPr>
          <w:rFonts w:ascii="Arial" w:eastAsia="Times New Roman" w:hAnsi="Arial" w:cs="Arial"/>
          <w:b/>
          <w:bCs/>
          <w:sz w:val="32"/>
          <w:szCs w:val="32"/>
        </w:rPr>
        <w:t xml:space="preserve"> –</w:t>
      </w:r>
      <w:r w:rsidRPr="00C17A72">
        <w:rPr>
          <w:rFonts w:ascii="Arial" w:eastAsia="Times New Roman" w:hAnsi="Arial" w:cs="Arial"/>
          <w:b/>
          <w:bCs/>
          <w:sz w:val="32"/>
          <w:szCs w:val="32"/>
        </w:rPr>
        <w:t xml:space="preserve"> </w:t>
      </w:r>
      <w:r w:rsidR="000B6525">
        <w:rPr>
          <w:rFonts w:ascii="Arial" w:eastAsia="Times New Roman" w:hAnsi="Arial" w:cs="Arial"/>
          <w:b/>
          <w:bCs/>
          <w:sz w:val="32"/>
          <w:szCs w:val="32"/>
        </w:rPr>
        <w:t>p</w:t>
      </w:r>
      <w:r w:rsidRPr="00C17A72">
        <w:rPr>
          <w:rFonts w:ascii="Arial" w:eastAsia="Times New Roman" w:hAnsi="Arial" w:cs="Arial"/>
          <w:b/>
          <w:bCs/>
          <w:sz w:val="32"/>
          <w:szCs w:val="32"/>
        </w:rPr>
        <w:t xml:space="preserve">rocedure and </w:t>
      </w:r>
      <w:r w:rsidR="000B6525">
        <w:rPr>
          <w:rFonts w:ascii="Arial" w:eastAsia="Times New Roman" w:hAnsi="Arial" w:cs="Arial"/>
          <w:b/>
          <w:bCs/>
          <w:sz w:val="32"/>
          <w:szCs w:val="32"/>
        </w:rPr>
        <w:t>g</w:t>
      </w:r>
      <w:r w:rsidRPr="00C17A72">
        <w:rPr>
          <w:rFonts w:ascii="Arial" w:eastAsia="Times New Roman" w:hAnsi="Arial" w:cs="Arial"/>
          <w:b/>
          <w:bCs/>
          <w:sz w:val="32"/>
          <w:szCs w:val="32"/>
        </w:rPr>
        <w:t>uidelines</w:t>
      </w:r>
    </w:p>
    <w:p w14:paraId="34C0A62C" w14:textId="77777777" w:rsidR="00225A6A" w:rsidRPr="00D0654A" w:rsidRDefault="00225A6A" w:rsidP="000B6525">
      <w:pPr>
        <w:shd w:val="clear" w:color="auto" w:fill="FFFFFF"/>
        <w:spacing w:after="0" w:line="240" w:lineRule="auto"/>
        <w:jc w:val="both"/>
        <w:outlineLvl w:val="1"/>
        <w:rPr>
          <w:rFonts w:ascii="Arial" w:eastAsia="Times New Roman" w:hAnsi="Arial" w:cs="Arial"/>
          <w:b/>
          <w:bCs/>
          <w:sz w:val="24"/>
          <w:szCs w:val="24"/>
        </w:rPr>
      </w:pPr>
    </w:p>
    <w:p w14:paraId="5DB3B0C3" w14:textId="77777777" w:rsidR="00225A6A" w:rsidRPr="006F4248" w:rsidRDefault="00225A6A" w:rsidP="000B6525">
      <w:pPr>
        <w:shd w:val="clear" w:color="auto" w:fill="FFFFFF"/>
        <w:spacing w:after="0" w:line="240" w:lineRule="auto"/>
        <w:jc w:val="both"/>
        <w:outlineLvl w:val="1"/>
        <w:rPr>
          <w:rFonts w:ascii="Arial" w:eastAsia="Times New Roman" w:hAnsi="Arial" w:cs="Arial"/>
          <w:b/>
          <w:bCs/>
          <w:sz w:val="28"/>
          <w:szCs w:val="28"/>
        </w:rPr>
      </w:pPr>
      <w:r w:rsidRPr="006F4248">
        <w:rPr>
          <w:rFonts w:ascii="Arial" w:eastAsia="Times New Roman" w:hAnsi="Arial" w:cs="Arial"/>
          <w:b/>
          <w:bCs/>
          <w:sz w:val="28"/>
          <w:szCs w:val="28"/>
        </w:rPr>
        <w:t>1. Purpose</w:t>
      </w:r>
    </w:p>
    <w:p w14:paraId="51910D51" w14:textId="77777777" w:rsidR="00225A6A" w:rsidRDefault="00225A6A" w:rsidP="000B6525">
      <w:pPr>
        <w:shd w:val="clear" w:color="auto" w:fill="FFFFFF"/>
        <w:spacing w:after="0" w:line="240" w:lineRule="auto"/>
        <w:jc w:val="both"/>
        <w:rPr>
          <w:rFonts w:ascii="Arial" w:eastAsia="Times New Roman" w:hAnsi="Arial" w:cs="Arial"/>
          <w:sz w:val="24"/>
          <w:szCs w:val="24"/>
        </w:rPr>
      </w:pPr>
    </w:p>
    <w:p w14:paraId="44B8CC85" w14:textId="66FA9746" w:rsidR="00225A6A" w:rsidRDefault="00225A6A" w:rsidP="000B6525">
      <w:pPr>
        <w:shd w:val="clear" w:color="auto" w:fill="FFFFFF"/>
        <w:spacing w:after="0" w:line="240" w:lineRule="auto"/>
        <w:jc w:val="both"/>
        <w:rPr>
          <w:rFonts w:ascii="Arial" w:eastAsia="Times New Roman" w:hAnsi="Arial" w:cs="Arial"/>
          <w:sz w:val="18"/>
          <w:szCs w:val="18"/>
        </w:rPr>
      </w:pPr>
      <w:r w:rsidRPr="00277EC1">
        <w:rPr>
          <w:rFonts w:ascii="Arial" w:eastAsia="Times New Roman" w:hAnsi="Arial" w:cs="Arial"/>
          <w:sz w:val="24"/>
          <w:szCs w:val="24"/>
        </w:rPr>
        <w:t xml:space="preserve">Insecure practices and malicious acts expose </w:t>
      </w:r>
      <w:proofErr w:type="spellStart"/>
      <w:r w:rsidR="000B6525">
        <w:rPr>
          <w:rFonts w:ascii="Arial" w:eastAsia="Times New Roman" w:hAnsi="Arial" w:cs="Arial"/>
          <w:sz w:val="24"/>
          <w:szCs w:val="24"/>
        </w:rPr>
        <w:t>Kettleburgh</w:t>
      </w:r>
      <w:proofErr w:type="spellEnd"/>
      <w:r w:rsidR="00C17A72">
        <w:rPr>
          <w:rFonts w:ascii="Arial" w:eastAsia="Times New Roman" w:hAnsi="Arial" w:cs="Arial"/>
          <w:sz w:val="24"/>
          <w:szCs w:val="24"/>
        </w:rPr>
        <w:t xml:space="preserve"> Parish Council (thereafter referred to as </w:t>
      </w:r>
      <w:r w:rsidR="000B6525">
        <w:rPr>
          <w:rFonts w:ascii="Arial" w:eastAsia="Times New Roman" w:hAnsi="Arial" w:cs="Arial"/>
          <w:sz w:val="24"/>
          <w:szCs w:val="24"/>
        </w:rPr>
        <w:t>KPC</w:t>
      </w:r>
      <w:r w:rsidR="00C17A72">
        <w:rPr>
          <w:rFonts w:ascii="Arial" w:eastAsia="Times New Roman" w:hAnsi="Arial" w:cs="Arial"/>
          <w:sz w:val="24"/>
          <w:szCs w:val="24"/>
        </w:rPr>
        <w:t>)</w:t>
      </w:r>
      <w:r>
        <w:rPr>
          <w:rFonts w:ascii="Arial" w:eastAsia="Times New Roman" w:hAnsi="Arial" w:cs="Arial"/>
          <w:sz w:val="24"/>
          <w:szCs w:val="24"/>
        </w:rPr>
        <w:t xml:space="preserve"> </w:t>
      </w:r>
      <w:r w:rsidRPr="00277EC1">
        <w:rPr>
          <w:rFonts w:ascii="Arial" w:eastAsia="Times New Roman" w:hAnsi="Arial" w:cs="Arial"/>
          <w:sz w:val="24"/>
          <w:szCs w:val="24"/>
        </w:rPr>
        <w:t xml:space="preserve">and individuals using its systems to risks including virus attacks, compromise of network systems and services, and loss of data or confidential information. In addition, security breaches may damage </w:t>
      </w:r>
      <w:r w:rsidR="000B6525">
        <w:rPr>
          <w:rFonts w:ascii="Arial" w:eastAsia="Times New Roman" w:hAnsi="Arial" w:cs="Arial"/>
          <w:sz w:val="24"/>
          <w:szCs w:val="24"/>
        </w:rPr>
        <w:t>KPC</w:t>
      </w:r>
      <w:r w:rsidR="000C7E0C">
        <w:rPr>
          <w:rFonts w:ascii="Arial" w:eastAsia="Times New Roman" w:hAnsi="Arial" w:cs="Arial"/>
          <w:sz w:val="24"/>
          <w:szCs w:val="24"/>
        </w:rPr>
        <w:t>’</w:t>
      </w:r>
      <w:r w:rsidRPr="00277EC1">
        <w:rPr>
          <w:rFonts w:ascii="Arial" w:eastAsia="Times New Roman" w:hAnsi="Arial" w:cs="Arial"/>
          <w:sz w:val="24"/>
          <w:szCs w:val="24"/>
        </w:rPr>
        <w:t xml:space="preserve">s reputation and could result in loss of services. Other misuses, such as excessive use by an individual, can substantially diminish resources available for other users. This purpose of this Policy and Procedure is to provide information on what is expected of individuals using </w:t>
      </w:r>
      <w:r w:rsidR="000B6525">
        <w:rPr>
          <w:rFonts w:ascii="Arial" w:eastAsia="Times New Roman" w:hAnsi="Arial" w:cs="Arial"/>
          <w:sz w:val="24"/>
          <w:szCs w:val="24"/>
        </w:rPr>
        <w:t>KPC</w:t>
      </w:r>
      <w:r w:rsidR="000C7E0C">
        <w:rPr>
          <w:rFonts w:ascii="Arial" w:eastAsia="Times New Roman" w:hAnsi="Arial" w:cs="Arial"/>
          <w:sz w:val="24"/>
          <w:szCs w:val="24"/>
        </w:rPr>
        <w:t>’</w:t>
      </w:r>
      <w:r>
        <w:rPr>
          <w:rFonts w:ascii="Arial" w:eastAsia="Times New Roman" w:hAnsi="Arial" w:cs="Arial"/>
          <w:sz w:val="24"/>
          <w:szCs w:val="24"/>
        </w:rPr>
        <w:t>s</w:t>
      </w:r>
      <w:r w:rsidRPr="00277EC1">
        <w:rPr>
          <w:rFonts w:ascii="Arial" w:eastAsia="Times New Roman" w:hAnsi="Arial" w:cs="Arial"/>
          <w:sz w:val="24"/>
          <w:szCs w:val="24"/>
        </w:rPr>
        <w:t xml:space="preserve"> </w:t>
      </w:r>
      <w:r>
        <w:rPr>
          <w:rFonts w:ascii="Arial" w:eastAsia="Times New Roman" w:hAnsi="Arial" w:cs="Arial"/>
          <w:sz w:val="24"/>
          <w:szCs w:val="24"/>
        </w:rPr>
        <w:t>Information Technology (</w:t>
      </w:r>
      <w:r w:rsidRPr="00277EC1">
        <w:rPr>
          <w:rFonts w:ascii="Arial" w:eastAsia="Times New Roman" w:hAnsi="Arial" w:cs="Arial"/>
          <w:sz w:val="24"/>
          <w:szCs w:val="24"/>
        </w:rPr>
        <w:t>IT</w:t>
      </w:r>
      <w:r>
        <w:rPr>
          <w:rFonts w:ascii="Arial" w:eastAsia="Times New Roman" w:hAnsi="Arial" w:cs="Arial"/>
          <w:sz w:val="24"/>
          <w:szCs w:val="24"/>
        </w:rPr>
        <w:t>)</w:t>
      </w:r>
      <w:r w:rsidRPr="00277EC1">
        <w:rPr>
          <w:rFonts w:ascii="Arial" w:eastAsia="Times New Roman" w:hAnsi="Arial" w:cs="Arial"/>
          <w:sz w:val="24"/>
          <w:szCs w:val="24"/>
        </w:rPr>
        <w:t xml:space="preserve"> systems and what is deemed as acceptable use of those systems</w:t>
      </w:r>
      <w:r>
        <w:rPr>
          <w:rFonts w:ascii="Arial" w:eastAsia="Times New Roman" w:hAnsi="Arial" w:cs="Arial"/>
          <w:sz w:val="18"/>
          <w:szCs w:val="18"/>
        </w:rPr>
        <w:t xml:space="preserve">. </w:t>
      </w:r>
    </w:p>
    <w:p w14:paraId="008AD9F8" w14:textId="77777777" w:rsidR="00225A6A" w:rsidRDefault="00225A6A" w:rsidP="000B6525">
      <w:pPr>
        <w:shd w:val="clear" w:color="auto" w:fill="FFFFFF"/>
        <w:spacing w:after="0" w:line="240" w:lineRule="auto"/>
        <w:jc w:val="both"/>
        <w:rPr>
          <w:rFonts w:ascii="Arial" w:eastAsia="Times New Roman" w:hAnsi="Arial" w:cs="Arial"/>
          <w:sz w:val="18"/>
          <w:szCs w:val="18"/>
        </w:rPr>
      </w:pPr>
    </w:p>
    <w:p w14:paraId="69D8B5CA" w14:textId="63F23C38" w:rsidR="00225A6A" w:rsidRDefault="00C17A72" w:rsidP="000B6525">
      <w:pPr>
        <w:shd w:val="clear" w:color="auto" w:fill="FFFFFF"/>
        <w:spacing w:after="0" w:line="240" w:lineRule="auto"/>
        <w:jc w:val="both"/>
        <w:rPr>
          <w:rFonts w:ascii="Arial" w:eastAsia="Times New Roman" w:hAnsi="Arial" w:cs="Arial"/>
          <w:color w:val="1D1D1D"/>
          <w:sz w:val="24"/>
          <w:szCs w:val="24"/>
        </w:rPr>
      </w:pPr>
      <w:r>
        <w:rPr>
          <w:rFonts w:ascii="Arial" w:eastAsia="Times New Roman" w:hAnsi="Arial" w:cs="Arial"/>
          <w:color w:val="1D1D1D"/>
          <w:sz w:val="24"/>
          <w:szCs w:val="24"/>
        </w:rPr>
        <w:t>Digital</w:t>
      </w:r>
      <w:r w:rsidR="00225A6A" w:rsidRPr="000C2D76">
        <w:rPr>
          <w:rFonts w:ascii="Arial" w:eastAsia="Times New Roman" w:hAnsi="Arial" w:cs="Arial"/>
          <w:color w:val="1D1D1D"/>
          <w:sz w:val="24"/>
          <w:szCs w:val="24"/>
        </w:rPr>
        <w:t xml:space="preserve"> Media platforms</w:t>
      </w:r>
      <w:r>
        <w:rPr>
          <w:rFonts w:ascii="Arial" w:eastAsia="Times New Roman" w:hAnsi="Arial" w:cs="Arial"/>
          <w:color w:val="1D1D1D"/>
          <w:sz w:val="24"/>
          <w:szCs w:val="24"/>
        </w:rPr>
        <w:t xml:space="preserve"> (such as a website)</w:t>
      </w:r>
      <w:r w:rsidR="00225A6A" w:rsidRPr="000C2D76">
        <w:rPr>
          <w:rFonts w:ascii="Arial" w:eastAsia="Times New Roman" w:hAnsi="Arial" w:cs="Arial"/>
          <w:color w:val="1D1D1D"/>
          <w:sz w:val="24"/>
          <w:szCs w:val="24"/>
        </w:rPr>
        <w:t xml:space="preserve"> </w:t>
      </w:r>
      <w:proofErr w:type="gramStart"/>
      <w:r w:rsidR="00225A6A" w:rsidRPr="000C2D76">
        <w:rPr>
          <w:rFonts w:ascii="Arial" w:eastAsia="Times New Roman" w:hAnsi="Arial" w:cs="Arial"/>
          <w:color w:val="1D1D1D"/>
          <w:sz w:val="24"/>
          <w:szCs w:val="24"/>
        </w:rPr>
        <w:t>open up</w:t>
      </w:r>
      <w:proofErr w:type="gramEnd"/>
      <w:r w:rsidR="00225A6A" w:rsidRPr="000C2D76">
        <w:rPr>
          <w:rFonts w:ascii="Arial" w:eastAsia="Times New Roman" w:hAnsi="Arial" w:cs="Arial"/>
          <w:color w:val="1D1D1D"/>
          <w:sz w:val="24"/>
          <w:szCs w:val="24"/>
        </w:rPr>
        <w:t xml:space="preserve"> many new and exciting opportunities, however, the practical application of such technology by </w:t>
      </w:r>
      <w:r w:rsidR="000B6525">
        <w:rPr>
          <w:rFonts w:ascii="Arial" w:eastAsia="Times New Roman" w:hAnsi="Arial" w:cs="Arial"/>
          <w:color w:val="1D1D1D"/>
          <w:sz w:val="24"/>
          <w:szCs w:val="24"/>
        </w:rPr>
        <w:t>KPC</w:t>
      </w:r>
      <w:r w:rsidR="00225A6A" w:rsidRPr="000C2D76">
        <w:rPr>
          <w:rFonts w:ascii="Arial" w:eastAsia="Times New Roman" w:hAnsi="Arial" w:cs="Arial"/>
          <w:color w:val="1D1D1D"/>
          <w:sz w:val="24"/>
          <w:szCs w:val="24"/>
        </w:rPr>
        <w:t xml:space="preserve"> is continu</w:t>
      </w:r>
      <w:r w:rsidR="00225A6A">
        <w:rPr>
          <w:rFonts w:ascii="Arial" w:eastAsia="Times New Roman" w:hAnsi="Arial" w:cs="Arial"/>
          <w:color w:val="1D1D1D"/>
          <w:sz w:val="24"/>
          <w:szCs w:val="24"/>
        </w:rPr>
        <w:t>ally developing</w:t>
      </w:r>
      <w:r w:rsidR="00225A6A" w:rsidRPr="000C2D76">
        <w:rPr>
          <w:rFonts w:ascii="Arial" w:eastAsia="Times New Roman" w:hAnsi="Arial" w:cs="Arial"/>
          <w:color w:val="1D1D1D"/>
          <w:sz w:val="24"/>
          <w:szCs w:val="24"/>
        </w:rPr>
        <w:t xml:space="preserve">. To avoid circumstances which could result in reputational, legal and ethical issues, and misuse/abuse of a well-functioning </w:t>
      </w:r>
      <w:r>
        <w:rPr>
          <w:rFonts w:ascii="Arial" w:eastAsia="Times New Roman" w:hAnsi="Arial" w:cs="Arial"/>
          <w:color w:val="1D1D1D"/>
          <w:sz w:val="24"/>
          <w:szCs w:val="24"/>
        </w:rPr>
        <w:t xml:space="preserve">digital </w:t>
      </w:r>
      <w:r w:rsidR="00225A6A" w:rsidRPr="000C2D76">
        <w:rPr>
          <w:rFonts w:ascii="Arial" w:eastAsia="Times New Roman" w:hAnsi="Arial" w:cs="Arial"/>
          <w:color w:val="1D1D1D"/>
          <w:sz w:val="24"/>
          <w:szCs w:val="24"/>
        </w:rPr>
        <w:t xml:space="preserve">media relationship, it is important that </w:t>
      </w:r>
      <w:r w:rsidR="000B6525">
        <w:rPr>
          <w:rFonts w:ascii="Arial" w:eastAsia="Times New Roman" w:hAnsi="Arial" w:cs="Arial"/>
          <w:color w:val="1D1D1D"/>
          <w:sz w:val="24"/>
          <w:szCs w:val="24"/>
        </w:rPr>
        <w:t>KPC</w:t>
      </w:r>
      <w:r w:rsidR="00225A6A" w:rsidRPr="000C2D76">
        <w:rPr>
          <w:rFonts w:ascii="Arial" w:eastAsia="Times New Roman" w:hAnsi="Arial" w:cs="Arial"/>
          <w:color w:val="1D1D1D"/>
          <w:sz w:val="24"/>
          <w:szCs w:val="24"/>
        </w:rPr>
        <w:t xml:space="preserve"> </w:t>
      </w:r>
      <w:r w:rsidR="00225A6A" w:rsidRPr="000C2D76">
        <w:rPr>
          <w:rFonts w:ascii="Arial" w:eastAsia="Times New Roman" w:hAnsi="Arial" w:cs="Arial"/>
          <w:bCs/>
          <w:color w:val="1D1D1D"/>
          <w:sz w:val="24"/>
          <w:szCs w:val="24"/>
        </w:rPr>
        <w:t>manages</w:t>
      </w:r>
      <w:r w:rsidR="00225A6A" w:rsidRPr="000C2D76">
        <w:rPr>
          <w:rFonts w:ascii="Arial" w:eastAsia="Times New Roman" w:hAnsi="Arial" w:cs="Arial"/>
          <w:color w:val="1D1D1D"/>
          <w:sz w:val="24"/>
          <w:szCs w:val="24"/>
        </w:rPr>
        <w:t> any potential risks through a common-sense approach and framework as well as proactively monitoring the development of such applications.</w:t>
      </w:r>
    </w:p>
    <w:p w14:paraId="39C2F727" w14:textId="77777777" w:rsidR="00225A6A" w:rsidRPr="000C2D76" w:rsidRDefault="00225A6A" w:rsidP="000B6525">
      <w:pPr>
        <w:shd w:val="clear" w:color="auto" w:fill="FFFFFF"/>
        <w:spacing w:after="0" w:line="240" w:lineRule="auto"/>
        <w:jc w:val="both"/>
        <w:rPr>
          <w:rFonts w:ascii="Arial" w:eastAsia="Times New Roman" w:hAnsi="Arial" w:cs="Arial"/>
          <w:sz w:val="24"/>
          <w:szCs w:val="24"/>
        </w:rPr>
      </w:pPr>
    </w:p>
    <w:p w14:paraId="07906046" w14:textId="77777777" w:rsidR="00225A6A" w:rsidRPr="0045135D" w:rsidRDefault="00225A6A" w:rsidP="000B6525">
      <w:pPr>
        <w:pStyle w:val="ListParagraph"/>
        <w:spacing w:after="0" w:line="240" w:lineRule="auto"/>
        <w:ind w:left="0"/>
        <w:jc w:val="both"/>
        <w:rPr>
          <w:rFonts w:cs="Arial"/>
          <w:b/>
          <w:bCs/>
          <w:sz w:val="28"/>
          <w:szCs w:val="28"/>
        </w:rPr>
      </w:pPr>
      <w:r w:rsidRPr="0045135D">
        <w:rPr>
          <w:rFonts w:cs="Arial"/>
          <w:b/>
          <w:bCs/>
          <w:sz w:val="28"/>
          <w:szCs w:val="28"/>
        </w:rPr>
        <w:t xml:space="preserve">2. </w:t>
      </w:r>
      <w:r>
        <w:rPr>
          <w:rFonts w:cs="Arial"/>
          <w:b/>
          <w:bCs/>
          <w:sz w:val="28"/>
          <w:szCs w:val="28"/>
        </w:rPr>
        <w:t>Definitions</w:t>
      </w:r>
    </w:p>
    <w:p w14:paraId="48CA0D62" w14:textId="77777777" w:rsidR="00225A6A" w:rsidRDefault="00225A6A" w:rsidP="000B6525">
      <w:pPr>
        <w:spacing w:after="0" w:line="240" w:lineRule="auto"/>
        <w:jc w:val="both"/>
        <w:rPr>
          <w:rFonts w:ascii="Arial" w:hAnsi="Arial" w:cs="Arial"/>
          <w:sz w:val="24"/>
          <w:szCs w:val="24"/>
        </w:rPr>
      </w:pPr>
    </w:p>
    <w:p w14:paraId="0A704C09" w14:textId="2FE9374E" w:rsidR="00225A6A" w:rsidRPr="00277EC1" w:rsidRDefault="00225A6A" w:rsidP="000B6525">
      <w:pPr>
        <w:spacing w:after="0" w:line="240" w:lineRule="auto"/>
        <w:jc w:val="both"/>
        <w:rPr>
          <w:rFonts w:ascii="Arial" w:hAnsi="Arial" w:cs="Arial"/>
          <w:sz w:val="24"/>
          <w:szCs w:val="24"/>
        </w:rPr>
      </w:pPr>
      <w:r w:rsidRPr="00277EC1">
        <w:rPr>
          <w:rFonts w:ascii="Arial" w:hAnsi="Arial" w:cs="Arial"/>
          <w:sz w:val="24"/>
          <w:szCs w:val="24"/>
        </w:rPr>
        <w:t xml:space="preserve">This Policy and Procedure applies to all </w:t>
      </w:r>
      <w:r w:rsidR="000B6525">
        <w:rPr>
          <w:rFonts w:ascii="Arial" w:hAnsi="Arial" w:cs="Arial"/>
          <w:sz w:val="24"/>
          <w:szCs w:val="24"/>
        </w:rPr>
        <w:t>KPC</w:t>
      </w:r>
      <w:r w:rsidRPr="00277EC1">
        <w:rPr>
          <w:rFonts w:ascii="Arial" w:hAnsi="Arial" w:cs="Arial"/>
          <w:sz w:val="24"/>
          <w:szCs w:val="24"/>
        </w:rPr>
        <w:t xml:space="preserve"> </w:t>
      </w:r>
      <w:r w:rsidR="00C17A72">
        <w:rPr>
          <w:rFonts w:ascii="Arial" w:hAnsi="Arial" w:cs="Arial"/>
          <w:sz w:val="24"/>
          <w:szCs w:val="24"/>
        </w:rPr>
        <w:t xml:space="preserve">councillors, </w:t>
      </w:r>
      <w:r w:rsidRPr="00277EC1">
        <w:rPr>
          <w:rFonts w:ascii="Arial" w:hAnsi="Arial" w:cs="Arial"/>
          <w:sz w:val="24"/>
          <w:szCs w:val="24"/>
        </w:rPr>
        <w:t>employees, agency workers, volunteers and trustees</w:t>
      </w:r>
      <w:r>
        <w:rPr>
          <w:rFonts w:ascii="Arial" w:hAnsi="Arial" w:cs="Arial"/>
          <w:sz w:val="24"/>
          <w:szCs w:val="24"/>
        </w:rPr>
        <w:t xml:space="preserve">, collectively referred to as </w:t>
      </w:r>
      <w:r w:rsidR="000C7E0C">
        <w:rPr>
          <w:rFonts w:ascii="Arial" w:hAnsi="Arial" w:cs="Arial"/>
          <w:sz w:val="24"/>
          <w:szCs w:val="24"/>
        </w:rPr>
        <w:t>‘</w:t>
      </w:r>
      <w:r>
        <w:rPr>
          <w:rFonts w:ascii="Arial" w:hAnsi="Arial" w:cs="Arial"/>
          <w:sz w:val="24"/>
          <w:szCs w:val="24"/>
        </w:rPr>
        <w:t>staff</w:t>
      </w:r>
      <w:r w:rsidR="000C7E0C">
        <w:rPr>
          <w:rFonts w:ascii="Arial" w:hAnsi="Arial" w:cs="Arial"/>
          <w:sz w:val="24"/>
          <w:szCs w:val="24"/>
        </w:rPr>
        <w:t>’</w:t>
      </w:r>
      <w:r>
        <w:rPr>
          <w:rFonts w:ascii="Arial" w:hAnsi="Arial" w:cs="Arial"/>
          <w:sz w:val="24"/>
          <w:szCs w:val="24"/>
        </w:rPr>
        <w:t xml:space="preserve"> in this document</w:t>
      </w:r>
      <w:r w:rsidRPr="00277EC1">
        <w:rPr>
          <w:rFonts w:ascii="Arial" w:hAnsi="Arial" w:cs="Arial"/>
          <w:sz w:val="24"/>
          <w:szCs w:val="24"/>
        </w:rPr>
        <w:t>.</w:t>
      </w:r>
    </w:p>
    <w:p w14:paraId="1121AA2C" w14:textId="77777777" w:rsidR="00225A6A" w:rsidRDefault="00225A6A" w:rsidP="000B6525">
      <w:pPr>
        <w:shd w:val="clear" w:color="auto" w:fill="FFFFFF"/>
        <w:spacing w:after="0" w:line="240" w:lineRule="auto"/>
        <w:jc w:val="both"/>
        <w:rPr>
          <w:rFonts w:ascii="Arial" w:eastAsia="Times New Roman" w:hAnsi="Arial" w:cs="Arial"/>
          <w:sz w:val="24"/>
          <w:szCs w:val="24"/>
        </w:rPr>
      </w:pPr>
    </w:p>
    <w:p w14:paraId="538A169A" w14:textId="67BBB45C" w:rsidR="00225A6A" w:rsidRDefault="00225A6A" w:rsidP="000B6525">
      <w:pPr>
        <w:shd w:val="clear" w:color="auto" w:fill="FFFFFF"/>
        <w:spacing w:after="0" w:line="240" w:lineRule="auto"/>
        <w:jc w:val="both"/>
        <w:rPr>
          <w:rFonts w:ascii="Arial" w:eastAsia="Times New Roman" w:hAnsi="Arial" w:cs="Arial"/>
          <w:sz w:val="24"/>
          <w:szCs w:val="24"/>
        </w:rPr>
      </w:pPr>
      <w:r w:rsidRPr="00277EC1">
        <w:rPr>
          <w:rFonts w:ascii="Arial" w:eastAsia="Times New Roman" w:hAnsi="Arial" w:cs="Arial"/>
          <w:sz w:val="24"/>
          <w:szCs w:val="24"/>
        </w:rPr>
        <w:t xml:space="preserve">This </w:t>
      </w:r>
      <w:r w:rsidRPr="00277EC1">
        <w:rPr>
          <w:rFonts w:ascii="Arial" w:hAnsi="Arial" w:cs="Arial"/>
          <w:sz w:val="24"/>
          <w:szCs w:val="24"/>
        </w:rPr>
        <w:t xml:space="preserve">Policy and Procedure </w:t>
      </w:r>
      <w:r w:rsidRPr="00277EC1">
        <w:rPr>
          <w:rFonts w:ascii="Arial" w:eastAsia="Times New Roman" w:hAnsi="Arial" w:cs="Arial"/>
          <w:sz w:val="24"/>
          <w:szCs w:val="24"/>
        </w:rPr>
        <w:t xml:space="preserve">applies to all IT resources owned or leased by </w:t>
      </w:r>
      <w:r w:rsidR="000B6525">
        <w:rPr>
          <w:rFonts w:ascii="Arial" w:eastAsia="Times New Roman" w:hAnsi="Arial" w:cs="Arial"/>
          <w:sz w:val="24"/>
          <w:szCs w:val="24"/>
        </w:rPr>
        <w:t>KPC</w:t>
      </w:r>
      <w:r w:rsidRPr="00277EC1">
        <w:rPr>
          <w:rFonts w:ascii="Arial" w:eastAsia="Times New Roman" w:hAnsi="Arial" w:cs="Arial"/>
          <w:sz w:val="24"/>
          <w:szCs w:val="24"/>
        </w:rPr>
        <w:t xml:space="preserve"> and to any privately owned equipment connected to the network and includes, but is not limited to, computer equipment, </w:t>
      </w:r>
      <w:r w:rsidR="00C17A72">
        <w:rPr>
          <w:rFonts w:ascii="Arial" w:eastAsia="Times New Roman" w:hAnsi="Arial" w:cs="Arial"/>
          <w:sz w:val="24"/>
          <w:szCs w:val="24"/>
        </w:rPr>
        <w:t xml:space="preserve">mobile devices, </w:t>
      </w:r>
      <w:r w:rsidRPr="00277EC1">
        <w:rPr>
          <w:rFonts w:ascii="Arial" w:eastAsia="Times New Roman" w:hAnsi="Arial" w:cs="Arial"/>
          <w:sz w:val="24"/>
          <w:szCs w:val="24"/>
        </w:rPr>
        <w:t>software, operating systems, storage media, the network, and the internet.</w:t>
      </w:r>
    </w:p>
    <w:p w14:paraId="7391E9C2" w14:textId="77777777" w:rsidR="00225A6A" w:rsidRDefault="00225A6A" w:rsidP="000B6525">
      <w:pPr>
        <w:shd w:val="clear" w:color="auto" w:fill="FFFFFF"/>
        <w:spacing w:after="0" w:line="240" w:lineRule="auto"/>
        <w:jc w:val="both"/>
        <w:rPr>
          <w:rFonts w:ascii="Arial" w:eastAsia="Times New Roman" w:hAnsi="Arial" w:cs="Arial"/>
          <w:color w:val="1D1D1D"/>
          <w:sz w:val="24"/>
          <w:szCs w:val="24"/>
        </w:rPr>
      </w:pPr>
    </w:p>
    <w:p w14:paraId="3FC1B32F" w14:textId="1C6D68B0" w:rsidR="00225A6A" w:rsidRPr="00193972" w:rsidRDefault="00C17A72" w:rsidP="000B6525">
      <w:pPr>
        <w:shd w:val="clear" w:color="auto" w:fill="FFFFFF"/>
        <w:spacing w:after="0" w:line="240" w:lineRule="auto"/>
        <w:jc w:val="both"/>
        <w:rPr>
          <w:rFonts w:ascii="Arial" w:eastAsia="Times New Roman" w:hAnsi="Arial" w:cs="Arial"/>
          <w:color w:val="1D1D1D"/>
          <w:sz w:val="18"/>
          <w:szCs w:val="20"/>
        </w:rPr>
      </w:pPr>
      <w:r>
        <w:rPr>
          <w:rFonts w:ascii="Arial" w:eastAsia="Times New Roman" w:hAnsi="Arial" w:cs="Arial"/>
          <w:color w:val="1D1D1D"/>
          <w:sz w:val="24"/>
          <w:szCs w:val="24"/>
        </w:rPr>
        <w:t>Digital</w:t>
      </w:r>
      <w:r w:rsidR="00225A6A" w:rsidRPr="000C2D76">
        <w:rPr>
          <w:rFonts w:ascii="Arial" w:eastAsia="Times New Roman" w:hAnsi="Arial" w:cs="Arial"/>
          <w:color w:val="1D1D1D"/>
          <w:sz w:val="24"/>
          <w:szCs w:val="24"/>
        </w:rPr>
        <w:t xml:space="preserve"> media is the term commonly given to web-based tools which allow users to interact with each </w:t>
      </w:r>
      <w:r w:rsidR="00225A6A" w:rsidRPr="00193972">
        <w:rPr>
          <w:rFonts w:ascii="Arial" w:eastAsia="Times New Roman" w:hAnsi="Arial" w:cs="Arial"/>
          <w:color w:val="1D1D1D"/>
          <w:sz w:val="24"/>
          <w:szCs w:val="24"/>
        </w:rPr>
        <w:t xml:space="preserve">other in some way – by sharing information, opinions, knowledge and interests online and </w:t>
      </w:r>
      <w:r w:rsidRPr="00193972">
        <w:rPr>
          <w:rFonts w:ascii="Arial" w:eastAsia="Times New Roman" w:hAnsi="Arial" w:cs="Arial"/>
          <w:color w:val="1D1D1D"/>
          <w:sz w:val="24"/>
          <w:szCs w:val="24"/>
        </w:rPr>
        <w:t>includes online</w:t>
      </w:r>
      <w:r w:rsidR="00225A6A" w:rsidRPr="00193972">
        <w:rPr>
          <w:rFonts w:ascii="Arial" w:eastAsia="Times New Roman" w:hAnsi="Arial" w:cs="Arial"/>
          <w:color w:val="1D1D1D"/>
          <w:sz w:val="24"/>
          <w:szCs w:val="24"/>
        </w:rPr>
        <w:t xml:space="preserve"> social forums, blogs, video- and image-sharing websites and similar facilities.</w:t>
      </w:r>
    </w:p>
    <w:p w14:paraId="0503E7B9" w14:textId="77777777" w:rsidR="00225A6A" w:rsidRDefault="00225A6A" w:rsidP="000B6525">
      <w:pPr>
        <w:shd w:val="clear" w:color="auto" w:fill="FFFFFF"/>
        <w:spacing w:after="0" w:line="240" w:lineRule="auto"/>
        <w:jc w:val="both"/>
        <w:outlineLvl w:val="1"/>
        <w:rPr>
          <w:rFonts w:ascii="Arial" w:eastAsia="Times New Roman" w:hAnsi="Arial" w:cs="Arial"/>
          <w:b/>
          <w:bCs/>
          <w:sz w:val="24"/>
          <w:szCs w:val="24"/>
        </w:rPr>
      </w:pPr>
      <w:bookmarkStart w:id="0" w:name="polstmt"/>
      <w:bookmarkEnd w:id="0"/>
    </w:p>
    <w:p w14:paraId="01DD48ED" w14:textId="77777777" w:rsidR="00225A6A" w:rsidRPr="00D0654A" w:rsidRDefault="00225A6A" w:rsidP="000B6525">
      <w:pPr>
        <w:shd w:val="clear" w:color="auto" w:fill="FFFFFF"/>
        <w:spacing w:after="0" w:line="240" w:lineRule="auto"/>
        <w:jc w:val="both"/>
        <w:outlineLvl w:val="1"/>
        <w:rPr>
          <w:rFonts w:ascii="Arial" w:eastAsia="Times New Roman" w:hAnsi="Arial" w:cs="Arial"/>
          <w:b/>
          <w:bCs/>
          <w:sz w:val="24"/>
          <w:szCs w:val="24"/>
        </w:rPr>
      </w:pPr>
      <w:r w:rsidRPr="00D0654A">
        <w:rPr>
          <w:rFonts w:ascii="Arial" w:eastAsia="Times New Roman" w:hAnsi="Arial" w:cs="Arial"/>
          <w:b/>
          <w:bCs/>
          <w:sz w:val="24"/>
          <w:szCs w:val="24"/>
        </w:rPr>
        <w:t xml:space="preserve">3. Policy </w:t>
      </w:r>
    </w:p>
    <w:p w14:paraId="21435FBA" w14:textId="77777777" w:rsidR="00225A6A" w:rsidRDefault="00225A6A" w:rsidP="000B6525">
      <w:pPr>
        <w:shd w:val="clear" w:color="auto" w:fill="FFFFFF"/>
        <w:spacing w:after="0" w:line="240" w:lineRule="auto"/>
        <w:jc w:val="both"/>
        <w:rPr>
          <w:rFonts w:ascii="Arial" w:eastAsia="Times New Roman" w:hAnsi="Arial" w:cs="Arial"/>
          <w:sz w:val="24"/>
          <w:szCs w:val="24"/>
        </w:rPr>
      </w:pPr>
    </w:p>
    <w:p w14:paraId="30BC1BD2" w14:textId="511C105D" w:rsidR="00225A6A" w:rsidRPr="006D0A6D" w:rsidRDefault="000B6525" w:rsidP="000B6525">
      <w:pPr>
        <w:shd w:val="clear" w:color="auto" w:fill="FFFFFF"/>
        <w:spacing w:after="0" w:line="240" w:lineRule="auto"/>
        <w:jc w:val="both"/>
        <w:rPr>
          <w:rFonts w:ascii="Arial" w:eastAsia="Times New Roman" w:hAnsi="Arial" w:cs="Arial"/>
          <w:sz w:val="24"/>
          <w:szCs w:val="24"/>
        </w:rPr>
      </w:pPr>
      <w:r>
        <w:rPr>
          <w:rFonts w:ascii="Arial" w:eastAsia="Times New Roman" w:hAnsi="Arial" w:cs="Arial"/>
          <w:sz w:val="24"/>
          <w:szCs w:val="24"/>
        </w:rPr>
        <w:t>KPC</w:t>
      </w:r>
      <w:r w:rsidR="00225A6A" w:rsidRPr="00E44178">
        <w:rPr>
          <w:rFonts w:ascii="Arial" w:eastAsia="Times New Roman" w:hAnsi="Arial" w:cs="Arial"/>
          <w:sz w:val="24"/>
          <w:szCs w:val="24"/>
        </w:rPr>
        <w:t xml:space="preserve"> is committed to protecting itself from unethical, illegal, or damaging actions by individuals using its IT resources and aims to ensure that </w:t>
      </w:r>
      <w:r>
        <w:rPr>
          <w:rFonts w:ascii="Arial" w:eastAsia="Times New Roman" w:hAnsi="Arial" w:cs="Arial"/>
          <w:sz w:val="24"/>
          <w:szCs w:val="24"/>
        </w:rPr>
        <w:t>KPC</w:t>
      </w:r>
      <w:r w:rsidR="00225A6A" w:rsidRPr="00E44178">
        <w:rPr>
          <w:rFonts w:ascii="Arial" w:eastAsia="Times New Roman" w:hAnsi="Arial" w:cs="Arial"/>
          <w:sz w:val="24"/>
          <w:szCs w:val="24"/>
        </w:rPr>
        <w:t xml:space="preserve"> staff have access to reliable and robust IT resources that are safe from unauthorised or malicious use.</w:t>
      </w:r>
      <w:r w:rsidR="00C17A72">
        <w:rPr>
          <w:rFonts w:ascii="Arial" w:eastAsia="Times New Roman" w:hAnsi="Arial" w:cs="Arial"/>
          <w:sz w:val="24"/>
          <w:szCs w:val="24"/>
        </w:rPr>
        <w:t xml:space="preserve"> </w:t>
      </w:r>
      <w:r w:rsidR="00225A6A" w:rsidRPr="00E44178">
        <w:rPr>
          <w:rFonts w:ascii="Arial" w:eastAsia="Times New Roman" w:hAnsi="Arial" w:cs="Arial"/>
          <w:sz w:val="24"/>
          <w:szCs w:val="24"/>
        </w:rPr>
        <w:t xml:space="preserve">Unless otherwise specified, the use of </w:t>
      </w:r>
      <w:r>
        <w:rPr>
          <w:rFonts w:ascii="Arial" w:eastAsia="Times New Roman" w:hAnsi="Arial" w:cs="Arial"/>
          <w:sz w:val="24"/>
          <w:szCs w:val="24"/>
        </w:rPr>
        <w:t>KPC</w:t>
      </w:r>
      <w:r w:rsidR="00225A6A" w:rsidRPr="00E44178">
        <w:rPr>
          <w:rFonts w:ascii="Arial" w:eastAsia="Times New Roman" w:hAnsi="Arial" w:cs="Arial"/>
          <w:sz w:val="24"/>
          <w:szCs w:val="24"/>
        </w:rPr>
        <w:t xml:space="preserve"> IT resources is restricted to purposes related to </w:t>
      </w:r>
      <w:r>
        <w:rPr>
          <w:rFonts w:ascii="Arial" w:eastAsia="Times New Roman" w:hAnsi="Arial" w:cs="Arial"/>
          <w:sz w:val="24"/>
          <w:szCs w:val="24"/>
        </w:rPr>
        <w:t>KPC</w:t>
      </w:r>
      <w:r w:rsidR="000C7E0C">
        <w:rPr>
          <w:rFonts w:ascii="Arial" w:eastAsia="Times New Roman" w:hAnsi="Arial" w:cs="Arial"/>
          <w:sz w:val="24"/>
          <w:szCs w:val="24"/>
        </w:rPr>
        <w:t>’</w:t>
      </w:r>
      <w:r w:rsidR="00225A6A" w:rsidRPr="00E44178">
        <w:rPr>
          <w:rFonts w:ascii="Arial" w:eastAsia="Times New Roman" w:hAnsi="Arial" w:cs="Arial"/>
          <w:sz w:val="24"/>
          <w:szCs w:val="24"/>
        </w:rPr>
        <w:t xml:space="preserve">s operational activities. Authorised </w:t>
      </w:r>
      <w:r w:rsidR="00225A6A">
        <w:rPr>
          <w:rFonts w:ascii="Arial" w:eastAsia="Times New Roman" w:hAnsi="Arial" w:cs="Arial"/>
          <w:sz w:val="24"/>
          <w:szCs w:val="24"/>
        </w:rPr>
        <w:t>staff</w:t>
      </w:r>
      <w:r w:rsidR="00225A6A" w:rsidRPr="00E44178">
        <w:rPr>
          <w:rFonts w:ascii="Arial" w:eastAsia="Times New Roman" w:hAnsi="Arial" w:cs="Arial"/>
          <w:sz w:val="24"/>
          <w:szCs w:val="24"/>
        </w:rPr>
        <w:t xml:space="preserve"> are provided with access to appropriate resources </w:t>
      </w:r>
      <w:proofErr w:type="gramStart"/>
      <w:r w:rsidR="00225A6A" w:rsidRPr="00E44178">
        <w:rPr>
          <w:rFonts w:ascii="Arial" w:eastAsia="Times New Roman" w:hAnsi="Arial" w:cs="Arial"/>
          <w:sz w:val="24"/>
          <w:szCs w:val="24"/>
        </w:rPr>
        <w:t>in order to</w:t>
      </w:r>
      <w:proofErr w:type="gramEnd"/>
      <w:r w:rsidR="00225A6A" w:rsidRPr="00E44178">
        <w:rPr>
          <w:rFonts w:ascii="Arial" w:eastAsia="Times New Roman" w:hAnsi="Arial" w:cs="Arial"/>
          <w:sz w:val="24"/>
          <w:szCs w:val="24"/>
        </w:rPr>
        <w:t xml:space="preserve"> support them carrying out their work</w:t>
      </w:r>
      <w:r>
        <w:rPr>
          <w:rFonts w:ascii="Arial" w:eastAsia="Times New Roman" w:hAnsi="Arial" w:cs="Arial"/>
          <w:sz w:val="24"/>
          <w:szCs w:val="24"/>
        </w:rPr>
        <w:t>-</w:t>
      </w:r>
      <w:r w:rsidR="00225A6A" w:rsidRPr="00E44178">
        <w:rPr>
          <w:rFonts w:ascii="Arial" w:eastAsia="Times New Roman" w:hAnsi="Arial" w:cs="Arial"/>
          <w:sz w:val="24"/>
          <w:szCs w:val="24"/>
        </w:rPr>
        <w:t xml:space="preserve">related </w:t>
      </w:r>
      <w:r w:rsidR="00225A6A" w:rsidRPr="00E44178">
        <w:rPr>
          <w:rFonts w:ascii="Arial" w:eastAsia="Times New Roman" w:hAnsi="Arial" w:cs="Arial"/>
          <w:sz w:val="24"/>
          <w:szCs w:val="24"/>
        </w:rPr>
        <w:lastRenderedPageBreak/>
        <w:t xml:space="preserve">activities. </w:t>
      </w:r>
      <w:r w:rsidR="00225A6A">
        <w:rPr>
          <w:rFonts w:ascii="Arial" w:eastAsia="Times New Roman" w:hAnsi="Arial" w:cs="Arial"/>
          <w:sz w:val="24"/>
          <w:szCs w:val="24"/>
        </w:rPr>
        <w:t>Staff</w:t>
      </w:r>
      <w:r w:rsidR="00225A6A" w:rsidRPr="00E44178">
        <w:rPr>
          <w:rFonts w:ascii="Arial" w:eastAsia="Times New Roman" w:hAnsi="Arial" w:cs="Arial"/>
          <w:sz w:val="24"/>
          <w:szCs w:val="24"/>
        </w:rPr>
        <w:t xml:space="preserve"> may not share with, or transfer to, others any information relating to </w:t>
      </w:r>
      <w:r w:rsidR="00225A6A" w:rsidRPr="006D0A6D">
        <w:rPr>
          <w:rFonts w:ascii="Arial" w:eastAsia="Times New Roman" w:hAnsi="Arial" w:cs="Arial"/>
          <w:sz w:val="24"/>
          <w:szCs w:val="24"/>
        </w:rPr>
        <w:t xml:space="preserve">their </w:t>
      </w:r>
      <w:r>
        <w:rPr>
          <w:rFonts w:ascii="Arial" w:eastAsia="Times New Roman" w:hAnsi="Arial" w:cs="Arial"/>
          <w:sz w:val="24"/>
          <w:szCs w:val="24"/>
        </w:rPr>
        <w:t>KPC</w:t>
      </w:r>
      <w:r w:rsidR="00225A6A" w:rsidRPr="006D0A6D">
        <w:rPr>
          <w:rFonts w:ascii="Arial" w:eastAsia="Times New Roman" w:hAnsi="Arial" w:cs="Arial"/>
          <w:sz w:val="24"/>
          <w:szCs w:val="24"/>
        </w:rPr>
        <w:t xml:space="preserve"> IT accounts including network IDs, passwords, or other access codes that allow them to gain access to </w:t>
      </w:r>
      <w:r>
        <w:rPr>
          <w:rFonts w:ascii="Arial" w:eastAsia="Times New Roman" w:hAnsi="Arial" w:cs="Arial"/>
          <w:sz w:val="24"/>
          <w:szCs w:val="24"/>
        </w:rPr>
        <w:t>KPC</w:t>
      </w:r>
      <w:r w:rsidR="000C7E0C">
        <w:rPr>
          <w:rFonts w:ascii="Arial" w:eastAsia="Times New Roman" w:hAnsi="Arial" w:cs="Arial"/>
          <w:sz w:val="24"/>
          <w:szCs w:val="24"/>
        </w:rPr>
        <w:t>’</w:t>
      </w:r>
      <w:r w:rsidR="00225A6A" w:rsidRPr="006D0A6D">
        <w:rPr>
          <w:rFonts w:ascii="Arial" w:eastAsia="Times New Roman" w:hAnsi="Arial" w:cs="Arial"/>
          <w:sz w:val="24"/>
          <w:szCs w:val="24"/>
        </w:rPr>
        <w:t>s IT resources.</w:t>
      </w:r>
    </w:p>
    <w:p w14:paraId="3B840914" w14:textId="77777777" w:rsidR="00225A6A" w:rsidRPr="006D0A6D" w:rsidRDefault="00225A6A" w:rsidP="000B6525">
      <w:pPr>
        <w:shd w:val="clear" w:color="auto" w:fill="FFFFFF"/>
        <w:spacing w:after="0" w:line="240" w:lineRule="auto"/>
        <w:jc w:val="both"/>
        <w:rPr>
          <w:rFonts w:ascii="Arial" w:eastAsia="Times New Roman" w:hAnsi="Arial" w:cs="Arial"/>
          <w:sz w:val="24"/>
          <w:szCs w:val="24"/>
        </w:rPr>
      </w:pPr>
    </w:p>
    <w:p w14:paraId="535D0A2C" w14:textId="3CE3CE8E" w:rsidR="00225A6A" w:rsidRPr="006D0A6D" w:rsidRDefault="000B6525" w:rsidP="000B6525">
      <w:pPr>
        <w:shd w:val="clear" w:color="auto" w:fill="FFFFFF"/>
        <w:spacing w:after="0" w:line="240" w:lineRule="auto"/>
        <w:jc w:val="both"/>
        <w:rPr>
          <w:rFonts w:ascii="Arial" w:eastAsia="Times New Roman" w:hAnsi="Arial" w:cs="Arial"/>
          <w:sz w:val="24"/>
          <w:szCs w:val="24"/>
        </w:rPr>
      </w:pPr>
      <w:r>
        <w:rPr>
          <w:rFonts w:ascii="Arial" w:eastAsia="Times New Roman" w:hAnsi="Arial" w:cs="Arial"/>
          <w:sz w:val="24"/>
          <w:szCs w:val="24"/>
        </w:rPr>
        <w:t>KPC</w:t>
      </w:r>
      <w:r w:rsidR="00225A6A" w:rsidRPr="006D0A6D">
        <w:rPr>
          <w:rFonts w:ascii="Arial" w:eastAsia="Times New Roman" w:hAnsi="Arial" w:cs="Arial"/>
          <w:sz w:val="24"/>
          <w:szCs w:val="24"/>
        </w:rPr>
        <w:t xml:space="preserve"> is committed to making the best use of all available technology and innovation to improve the way we do business. This includes using all reasonable and cost-effective means to improve the way we communicate, reach out and interact with the different communities we serve </w:t>
      </w:r>
      <w:proofErr w:type="gramStart"/>
      <w:r w:rsidR="00225A6A" w:rsidRPr="006D0A6D">
        <w:rPr>
          <w:rFonts w:ascii="Arial" w:eastAsia="Times New Roman" w:hAnsi="Arial" w:cs="Arial"/>
          <w:sz w:val="24"/>
          <w:szCs w:val="24"/>
        </w:rPr>
        <w:t>through the use of</w:t>
      </w:r>
      <w:proofErr w:type="gramEnd"/>
      <w:r w:rsidR="00225A6A" w:rsidRPr="006D0A6D">
        <w:rPr>
          <w:rFonts w:ascii="Arial" w:eastAsia="Times New Roman" w:hAnsi="Arial" w:cs="Arial"/>
          <w:sz w:val="24"/>
          <w:szCs w:val="24"/>
        </w:rPr>
        <w:t xml:space="preserve"> social media. Staff must follow the approved procedures concerning the use of, or the development of, any social media application, and to help them get the best out of the tools available whilst maintaining a safe professional environment and protecting themselves, as well as </w:t>
      </w:r>
      <w:r>
        <w:rPr>
          <w:rFonts w:ascii="Arial" w:eastAsia="Times New Roman" w:hAnsi="Arial" w:cs="Arial"/>
          <w:sz w:val="24"/>
          <w:szCs w:val="24"/>
        </w:rPr>
        <w:t>KPC</w:t>
      </w:r>
      <w:r w:rsidR="00225A6A" w:rsidRPr="006D0A6D">
        <w:rPr>
          <w:rFonts w:ascii="Arial" w:eastAsia="Times New Roman" w:hAnsi="Arial" w:cs="Arial"/>
          <w:sz w:val="24"/>
          <w:szCs w:val="24"/>
        </w:rPr>
        <w:t>.</w:t>
      </w:r>
    </w:p>
    <w:p w14:paraId="335C25E2" w14:textId="77777777" w:rsidR="00225A6A" w:rsidRPr="000C2D76" w:rsidRDefault="00225A6A" w:rsidP="000B6525">
      <w:pPr>
        <w:shd w:val="clear" w:color="auto" w:fill="FFFFFF"/>
        <w:spacing w:after="0" w:line="240" w:lineRule="auto"/>
        <w:jc w:val="both"/>
        <w:rPr>
          <w:rFonts w:ascii="Arial" w:eastAsia="Times New Roman" w:hAnsi="Arial" w:cs="Arial"/>
          <w:sz w:val="24"/>
          <w:szCs w:val="24"/>
        </w:rPr>
      </w:pPr>
      <w:r w:rsidRPr="000F3A0C">
        <w:rPr>
          <w:rFonts w:ascii="Arial" w:eastAsia="Times New Roman" w:hAnsi="Arial" w:cs="Arial"/>
          <w:color w:val="1D1D1D"/>
          <w:sz w:val="18"/>
          <w:szCs w:val="20"/>
        </w:rPr>
        <w:t>.</w:t>
      </w:r>
    </w:p>
    <w:p w14:paraId="71261827" w14:textId="77777777" w:rsidR="00225A6A" w:rsidRDefault="00225A6A" w:rsidP="000B6525">
      <w:pPr>
        <w:shd w:val="clear" w:color="auto" w:fill="FFFFFF"/>
        <w:spacing w:after="0" w:line="240" w:lineRule="auto"/>
        <w:jc w:val="both"/>
        <w:outlineLvl w:val="1"/>
        <w:rPr>
          <w:rFonts w:ascii="Arial" w:eastAsia="Times New Roman" w:hAnsi="Arial" w:cs="Arial"/>
          <w:b/>
          <w:bCs/>
          <w:sz w:val="40"/>
          <w:szCs w:val="40"/>
        </w:rPr>
      </w:pPr>
      <w:bookmarkStart w:id="1" w:name="purpose"/>
      <w:bookmarkStart w:id="2" w:name="unacceptable"/>
      <w:bookmarkEnd w:id="1"/>
      <w:bookmarkEnd w:id="2"/>
    </w:p>
    <w:p w14:paraId="5D799431" w14:textId="0784F630" w:rsidR="00225A6A" w:rsidRPr="00FB26B0" w:rsidRDefault="00225A6A" w:rsidP="000B6525">
      <w:pPr>
        <w:shd w:val="clear" w:color="auto" w:fill="FFFFFF"/>
        <w:spacing w:after="0" w:line="240" w:lineRule="auto"/>
        <w:jc w:val="both"/>
        <w:outlineLvl w:val="1"/>
        <w:rPr>
          <w:rFonts w:ascii="Arial" w:eastAsia="Times New Roman" w:hAnsi="Arial" w:cs="Arial"/>
          <w:b/>
          <w:bCs/>
          <w:sz w:val="40"/>
          <w:szCs w:val="40"/>
        </w:rPr>
      </w:pPr>
      <w:r w:rsidRPr="00FB26B0">
        <w:rPr>
          <w:rFonts w:ascii="Arial" w:eastAsia="Times New Roman" w:hAnsi="Arial" w:cs="Arial"/>
          <w:b/>
          <w:bCs/>
          <w:sz w:val="40"/>
          <w:szCs w:val="40"/>
        </w:rPr>
        <w:t>Procedure</w:t>
      </w:r>
      <w:r>
        <w:rPr>
          <w:rFonts w:ascii="Arial" w:eastAsia="Times New Roman" w:hAnsi="Arial" w:cs="Arial"/>
          <w:b/>
          <w:bCs/>
          <w:sz w:val="40"/>
          <w:szCs w:val="40"/>
        </w:rPr>
        <w:t xml:space="preserve"> and </w:t>
      </w:r>
      <w:r w:rsidR="000B6525">
        <w:rPr>
          <w:rFonts w:ascii="Arial" w:eastAsia="Times New Roman" w:hAnsi="Arial" w:cs="Arial"/>
          <w:b/>
          <w:bCs/>
          <w:sz w:val="40"/>
          <w:szCs w:val="40"/>
        </w:rPr>
        <w:t>g</w:t>
      </w:r>
      <w:r>
        <w:rPr>
          <w:rFonts w:ascii="Arial" w:eastAsia="Times New Roman" w:hAnsi="Arial" w:cs="Arial"/>
          <w:b/>
          <w:bCs/>
          <w:sz w:val="40"/>
          <w:szCs w:val="40"/>
        </w:rPr>
        <w:t>uidelines</w:t>
      </w:r>
    </w:p>
    <w:p w14:paraId="1C36F7BE" w14:textId="77777777" w:rsidR="00225A6A" w:rsidRDefault="00225A6A" w:rsidP="000B6525">
      <w:pPr>
        <w:shd w:val="clear" w:color="auto" w:fill="FFFFFF"/>
        <w:spacing w:after="0" w:line="240" w:lineRule="auto"/>
        <w:jc w:val="both"/>
        <w:outlineLvl w:val="1"/>
        <w:rPr>
          <w:rFonts w:ascii="Arial" w:eastAsia="Times New Roman" w:hAnsi="Arial" w:cs="Arial"/>
          <w:b/>
          <w:bCs/>
          <w:sz w:val="24"/>
          <w:szCs w:val="24"/>
        </w:rPr>
      </w:pPr>
    </w:p>
    <w:p w14:paraId="03CAE2A2" w14:textId="1D8B7F79" w:rsidR="00225A6A" w:rsidRPr="006D0A6D" w:rsidRDefault="00225A6A" w:rsidP="000B6525">
      <w:pPr>
        <w:shd w:val="clear" w:color="auto" w:fill="FFFFFF"/>
        <w:spacing w:after="0" w:line="240" w:lineRule="auto"/>
        <w:jc w:val="both"/>
        <w:outlineLvl w:val="1"/>
        <w:rPr>
          <w:rFonts w:ascii="Arial" w:eastAsia="Times New Roman" w:hAnsi="Arial" w:cs="Arial"/>
          <w:b/>
          <w:bCs/>
          <w:sz w:val="28"/>
          <w:szCs w:val="28"/>
        </w:rPr>
      </w:pPr>
      <w:r w:rsidRPr="006D0A6D">
        <w:rPr>
          <w:rFonts w:ascii="Arial" w:eastAsia="Times New Roman" w:hAnsi="Arial" w:cs="Arial"/>
          <w:b/>
          <w:bCs/>
          <w:sz w:val="28"/>
          <w:szCs w:val="28"/>
        </w:rPr>
        <w:t xml:space="preserve">1. Acceptable </w:t>
      </w:r>
      <w:r w:rsidR="000B6525">
        <w:rPr>
          <w:rFonts w:ascii="Arial" w:eastAsia="Times New Roman" w:hAnsi="Arial" w:cs="Arial"/>
          <w:b/>
          <w:bCs/>
          <w:sz w:val="28"/>
          <w:szCs w:val="28"/>
        </w:rPr>
        <w:t>u</w:t>
      </w:r>
      <w:r w:rsidRPr="006D0A6D">
        <w:rPr>
          <w:rFonts w:ascii="Arial" w:eastAsia="Times New Roman" w:hAnsi="Arial" w:cs="Arial"/>
          <w:b/>
          <w:bCs/>
          <w:sz w:val="28"/>
          <w:szCs w:val="28"/>
        </w:rPr>
        <w:t>se and e-</w:t>
      </w:r>
      <w:r w:rsidR="000B6525">
        <w:rPr>
          <w:rFonts w:ascii="Arial" w:eastAsia="Times New Roman" w:hAnsi="Arial" w:cs="Arial"/>
          <w:b/>
          <w:bCs/>
          <w:sz w:val="28"/>
          <w:szCs w:val="28"/>
        </w:rPr>
        <w:t>s</w:t>
      </w:r>
      <w:r w:rsidRPr="006D0A6D">
        <w:rPr>
          <w:rFonts w:ascii="Arial" w:eastAsia="Times New Roman" w:hAnsi="Arial" w:cs="Arial"/>
          <w:b/>
          <w:bCs/>
          <w:sz w:val="28"/>
          <w:szCs w:val="28"/>
        </w:rPr>
        <w:t xml:space="preserve">afety </w:t>
      </w:r>
      <w:r w:rsidR="000B6525">
        <w:rPr>
          <w:rFonts w:ascii="Arial" w:eastAsia="Times New Roman" w:hAnsi="Arial" w:cs="Arial"/>
          <w:b/>
          <w:bCs/>
          <w:sz w:val="28"/>
          <w:szCs w:val="28"/>
        </w:rPr>
        <w:t>d</w:t>
      </w:r>
      <w:r w:rsidRPr="006D0A6D">
        <w:rPr>
          <w:rFonts w:ascii="Arial" w:eastAsia="Times New Roman" w:hAnsi="Arial" w:cs="Arial"/>
          <w:b/>
          <w:bCs/>
          <w:sz w:val="28"/>
          <w:szCs w:val="28"/>
        </w:rPr>
        <w:t xml:space="preserve">efinition </w:t>
      </w:r>
    </w:p>
    <w:p w14:paraId="19651395" w14:textId="77777777" w:rsidR="00225A6A" w:rsidRDefault="00225A6A" w:rsidP="000B6525">
      <w:pPr>
        <w:shd w:val="clear" w:color="auto" w:fill="FFFFFF"/>
        <w:spacing w:after="0" w:line="240" w:lineRule="auto"/>
        <w:jc w:val="both"/>
        <w:rPr>
          <w:rFonts w:ascii="Arial" w:eastAsia="Times New Roman" w:hAnsi="Arial" w:cs="Arial"/>
          <w:sz w:val="24"/>
          <w:szCs w:val="24"/>
        </w:rPr>
      </w:pPr>
    </w:p>
    <w:p w14:paraId="55ACED7B" w14:textId="63C14777" w:rsidR="00225A6A" w:rsidRPr="00EA0983" w:rsidRDefault="00225A6A" w:rsidP="000B6525">
      <w:pPr>
        <w:shd w:val="clear" w:color="auto" w:fill="FFFFFF"/>
        <w:spacing w:after="0" w:line="240" w:lineRule="auto"/>
        <w:jc w:val="both"/>
        <w:rPr>
          <w:rFonts w:ascii="Arial" w:eastAsia="Times New Roman" w:hAnsi="Arial" w:cs="Arial"/>
          <w:b/>
          <w:bCs/>
          <w:sz w:val="24"/>
          <w:szCs w:val="24"/>
        </w:rPr>
      </w:pPr>
      <w:r w:rsidRPr="00EA0983">
        <w:rPr>
          <w:rFonts w:ascii="Arial" w:eastAsia="Times New Roman" w:hAnsi="Arial" w:cs="Arial"/>
          <w:sz w:val="24"/>
          <w:szCs w:val="24"/>
        </w:rPr>
        <w:t>The phrase “e-</w:t>
      </w:r>
      <w:r w:rsidR="000B6525">
        <w:rPr>
          <w:rFonts w:ascii="Arial" w:eastAsia="Times New Roman" w:hAnsi="Arial" w:cs="Arial"/>
          <w:sz w:val="24"/>
          <w:szCs w:val="24"/>
        </w:rPr>
        <w:t>s</w:t>
      </w:r>
      <w:r w:rsidRPr="00EA0983">
        <w:rPr>
          <w:rFonts w:ascii="Arial" w:eastAsia="Times New Roman" w:hAnsi="Arial" w:cs="Arial"/>
          <w:sz w:val="24"/>
          <w:szCs w:val="24"/>
        </w:rPr>
        <w:t xml:space="preserve">afety” in this procedure defines general advice and what is classed as “acceptable” use of a range of </w:t>
      </w:r>
      <w:r w:rsidR="000B6525">
        <w:rPr>
          <w:rFonts w:ascii="Arial" w:eastAsia="Times New Roman" w:hAnsi="Arial" w:cs="Arial"/>
          <w:sz w:val="24"/>
          <w:szCs w:val="24"/>
        </w:rPr>
        <w:t>KPC</w:t>
      </w:r>
      <w:r w:rsidRPr="00EA0983">
        <w:rPr>
          <w:rFonts w:ascii="Arial" w:eastAsia="Times New Roman" w:hAnsi="Arial" w:cs="Arial"/>
          <w:sz w:val="24"/>
          <w:szCs w:val="24"/>
        </w:rPr>
        <w:t xml:space="preserve"> IT </w:t>
      </w:r>
      <w:r w:rsidR="000B6525">
        <w:rPr>
          <w:rFonts w:ascii="Arial" w:eastAsia="Times New Roman" w:hAnsi="Arial" w:cs="Arial"/>
          <w:sz w:val="24"/>
          <w:szCs w:val="24"/>
        </w:rPr>
        <w:t>r</w:t>
      </w:r>
      <w:r w:rsidRPr="00EA0983">
        <w:rPr>
          <w:rFonts w:ascii="Arial" w:eastAsia="Times New Roman" w:hAnsi="Arial" w:cs="Arial"/>
          <w:sz w:val="24"/>
          <w:szCs w:val="24"/>
        </w:rPr>
        <w:t xml:space="preserve">esources such as computer systems, networks, devices, email and much more. Individuals are prohibited from engaging in any activity that is illegal under UK laws. The advice below is not exhaustive but attempts to provide a framework for activities that fall into the category of unacceptable use </w:t>
      </w:r>
      <w:proofErr w:type="gramStart"/>
      <w:r w:rsidRPr="00EA0983">
        <w:rPr>
          <w:rFonts w:ascii="Arial" w:eastAsia="Times New Roman" w:hAnsi="Arial" w:cs="Arial"/>
          <w:sz w:val="24"/>
          <w:szCs w:val="24"/>
        </w:rPr>
        <w:t>and also</w:t>
      </w:r>
      <w:proofErr w:type="gramEnd"/>
      <w:r w:rsidRPr="00EA0983">
        <w:rPr>
          <w:rFonts w:ascii="Arial" w:eastAsia="Times New Roman" w:hAnsi="Arial" w:cs="Arial"/>
          <w:sz w:val="24"/>
          <w:szCs w:val="24"/>
        </w:rPr>
        <w:t xml:space="preserve"> gives related general advice.</w:t>
      </w:r>
    </w:p>
    <w:p w14:paraId="661F63EB" w14:textId="77777777" w:rsidR="00225A6A" w:rsidRDefault="00225A6A" w:rsidP="000B6525">
      <w:pPr>
        <w:shd w:val="clear" w:color="auto" w:fill="FFFFFF"/>
        <w:spacing w:after="0" w:line="240" w:lineRule="auto"/>
        <w:jc w:val="both"/>
        <w:outlineLvl w:val="1"/>
        <w:rPr>
          <w:rFonts w:ascii="Arial" w:eastAsia="Times New Roman" w:hAnsi="Arial" w:cs="Arial"/>
          <w:b/>
          <w:bCs/>
          <w:sz w:val="24"/>
          <w:szCs w:val="24"/>
        </w:rPr>
      </w:pPr>
    </w:p>
    <w:p w14:paraId="5D491F36" w14:textId="77777777" w:rsidR="00225A6A" w:rsidRPr="006D0A6D" w:rsidRDefault="00225A6A" w:rsidP="000B6525">
      <w:pPr>
        <w:shd w:val="clear" w:color="auto" w:fill="FFFFFF"/>
        <w:spacing w:after="0" w:line="240" w:lineRule="auto"/>
        <w:jc w:val="both"/>
        <w:outlineLvl w:val="1"/>
        <w:rPr>
          <w:rFonts w:ascii="Arial" w:eastAsia="Times New Roman" w:hAnsi="Arial" w:cs="Arial"/>
          <w:b/>
          <w:bCs/>
          <w:sz w:val="28"/>
          <w:szCs w:val="28"/>
        </w:rPr>
      </w:pPr>
      <w:r w:rsidRPr="006D0A6D">
        <w:rPr>
          <w:rFonts w:ascii="Arial" w:eastAsia="Times New Roman" w:hAnsi="Arial" w:cs="Arial"/>
          <w:b/>
          <w:bCs/>
          <w:sz w:val="28"/>
          <w:szCs w:val="28"/>
        </w:rPr>
        <w:t>2. Email</w:t>
      </w:r>
    </w:p>
    <w:p w14:paraId="593F4996" w14:textId="77777777" w:rsidR="00225A6A" w:rsidRDefault="00225A6A" w:rsidP="000B6525">
      <w:pPr>
        <w:shd w:val="clear" w:color="auto" w:fill="FFFFFF"/>
        <w:spacing w:after="0" w:line="240" w:lineRule="auto"/>
        <w:jc w:val="both"/>
        <w:outlineLvl w:val="1"/>
        <w:rPr>
          <w:rFonts w:ascii="Arial" w:eastAsia="Times New Roman" w:hAnsi="Arial" w:cs="Arial"/>
          <w:b/>
          <w:bCs/>
          <w:sz w:val="24"/>
          <w:szCs w:val="24"/>
        </w:rPr>
      </w:pPr>
    </w:p>
    <w:p w14:paraId="6BF6D9B4" w14:textId="77777777" w:rsidR="00225A6A" w:rsidRPr="00EA0983" w:rsidRDefault="00225A6A" w:rsidP="000B6525">
      <w:pPr>
        <w:shd w:val="clear" w:color="auto" w:fill="FFFFFF"/>
        <w:spacing w:after="0" w:line="240" w:lineRule="auto"/>
        <w:jc w:val="both"/>
        <w:outlineLvl w:val="1"/>
        <w:rPr>
          <w:rFonts w:ascii="Arial" w:eastAsia="Times New Roman" w:hAnsi="Arial" w:cs="Arial"/>
          <w:b/>
          <w:bCs/>
          <w:sz w:val="24"/>
          <w:szCs w:val="24"/>
        </w:rPr>
      </w:pPr>
      <w:r>
        <w:rPr>
          <w:rFonts w:ascii="Arial" w:eastAsia="Times New Roman" w:hAnsi="Arial" w:cs="Arial"/>
          <w:b/>
          <w:bCs/>
          <w:sz w:val="24"/>
          <w:szCs w:val="24"/>
        </w:rPr>
        <w:t>2.1 Information</w:t>
      </w:r>
    </w:p>
    <w:p w14:paraId="780AC2E7" w14:textId="77777777" w:rsidR="00225A6A" w:rsidRDefault="00225A6A" w:rsidP="000B6525">
      <w:pPr>
        <w:shd w:val="clear" w:color="auto" w:fill="FFFFFF"/>
        <w:spacing w:after="0" w:line="240" w:lineRule="auto"/>
        <w:jc w:val="both"/>
        <w:outlineLvl w:val="1"/>
        <w:rPr>
          <w:rFonts w:ascii="Arial" w:hAnsi="Arial" w:cs="Arial"/>
          <w:b/>
          <w:sz w:val="24"/>
          <w:szCs w:val="24"/>
        </w:rPr>
      </w:pPr>
    </w:p>
    <w:p w14:paraId="59A71969" w14:textId="207CD5E4" w:rsidR="00C17A72" w:rsidRDefault="00C17A72" w:rsidP="000B6525">
      <w:pPr>
        <w:shd w:val="clear" w:color="auto" w:fill="FFFFFF"/>
        <w:spacing w:after="0" w:line="240" w:lineRule="auto"/>
        <w:jc w:val="both"/>
        <w:outlineLvl w:val="1"/>
        <w:rPr>
          <w:rFonts w:ascii="Arial" w:hAnsi="Arial" w:cs="Arial"/>
          <w:sz w:val="24"/>
          <w:szCs w:val="24"/>
        </w:rPr>
      </w:pPr>
      <w:r>
        <w:rPr>
          <w:rFonts w:ascii="Arial" w:hAnsi="Arial" w:cs="Arial"/>
          <w:sz w:val="24"/>
          <w:szCs w:val="24"/>
        </w:rPr>
        <w:t xml:space="preserve">Each staff member will be issued with a specific .gov email address from the approved </w:t>
      </w:r>
      <w:proofErr w:type="spellStart"/>
      <w:r>
        <w:rPr>
          <w:rFonts w:ascii="Arial" w:hAnsi="Arial" w:cs="Arial"/>
          <w:sz w:val="24"/>
          <w:szCs w:val="24"/>
        </w:rPr>
        <w:t>IOMart</w:t>
      </w:r>
      <w:proofErr w:type="spellEnd"/>
      <w:r>
        <w:rPr>
          <w:rFonts w:ascii="Arial" w:hAnsi="Arial" w:cs="Arial"/>
          <w:sz w:val="24"/>
          <w:szCs w:val="24"/>
        </w:rPr>
        <w:t xml:space="preserve"> domain system used by </w:t>
      </w:r>
      <w:r w:rsidR="000B6525">
        <w:rPr>
          <w:rFonts w:ascii="Arial" w:hAnsi="Arial" w:cs="Arial"/>
          <w:sz w:val="24"/>
          <w:szCs w:val="24"/>
        </w:rPr>
        <w:t>KPC</w:t>
      </w:r>
      <w:r>
        <w:rPr>
          <w:rFonts w:ascii="Arial" w:hAnsi="Arial" w:cs="Arial"/>
          <w:sz w:val="24"/>
          <w:szCs w:val="24"/>
        </w:rPr>
        <w:t>.</w:t>
      </w:r>
    </w:p>
    <w:p w14:paraId="6E22964D" w14:textId="77777777" w:rsidR="00C17A72" w:rsidRDefault="00C17A72" w:rsidP="000B6525">
      <w:pPr>
        <w:shd w:val="clear" w:color="auto" w:fill="FFFFFF"/>
        <w:spacing w:after="0" w:line="240" w:lineRule="auto"/>
        <w:jc w:val="both"/>
        <w:outlineLvl w:val="1"/>
        <w:rPr>
          <w:rFonts w:ascii="Arial" w:hAnsi="Arial" w:cs="Arial"/>
          <w:sz w:val="24"/>
          <w:szCs w:val="24"/>
        </w:rPr>
      </w:pPr>
    </w:p>
    <w:p w14:paraId="4FE40324" w14:textId="13630AEE" w:rsidR="00225A6A" w:rsidRPr="00EA0983" w:rsidRDefault="00225A6A" w:rsidP="000B6525">
      <w:pPr>
        <w:shd w:val="clear" w:color="auto" w:fill="FFFFFF"/>
        <w:spacing w:after="0" w:line="240" w:lineRule="auto"/>
        <w:jc w:val="both"/>
        <w:outlineLvl w:val="1"/>
        <w:rPr>
          <w:rFonts w:ascii="Arial" w:hAnsi="Arial" w:cs="Arial"/>
          <w:sz w:val="24"/>
          <w:szCs w:val="24"/>
        </w:rPr>
      </w:pPr>
      <w:r w:rsidRPr="00EA0983">
        <w:rPr>
          <w:rFonts w:ascii="Arial" w:hAnsi="Arial" w:cs="Arial"/>
          <w:sz w:val="24"/>
          <w:szCs w:val="24"/>
        </w:rPr>
        <w:t xml:space="preserve">E-mail is not a confidential means of communication. </w:t>
      </w:r>
      <w:r>
        <w:rPr>
          <w:rFonts w:ascii="Arial" w:hAnsi="Arial" w:cs="Arial"/>
          <w:sz w:val="24"/>
          <w:szCs w:val="24"/>
        </w:rPr>
        <w:t>Staff</w:t>
      </w:r>
      <w:r w:rsidRPr="00EA0983">
        <w:rPr>
          <w:rFonts w:ascii="Arial" w:hAnsi="Arial" w:cs="Arial"/>
          <w:sz w:val="24"/>
          <w:szCs w:val="24"/>
        </w:rPr>
        <w:t xml:space="preserve"> should bear in mind that e-mail messages can be very easily read by those for whom they were not intended and </w:t>
      </w:r>
      <w:proofErr w:type="gramStart"/>
      <w:r w:rsidRPr="00EA0983">
        <w:rPr>
          <w:rFonts w:ascii="Arial" w:hAnsi="Arial" w:cs="Arial"/>
          <w:sz w:val="24"/>
          <w:szCs w:val="24"/>
        </w:rPr>
        <w:t>in particular recognise</w:t>
      </w:r>
      <w:proofErr w:type="gramEnd"/>
      <w:r w:rsidRPr="00EA0983">
        <w:rPr>
          <w:rFonts w:ascii="Arial" w:hAnsi="Arial" w:cs="Arial"/>
          <w:sz w:val="24"/>
          <w:szCs w:val="24"/>
        </w:rPr>
        <w:t xml:space="preserve"> that e-mails can be: </w:t>
      </w:r>
    </w:p>
    <w:p w14:paraId="79595337" w14:textId="77777777" w:rsidR="00225A6A" w:rsidRPr="00EA0983" w:rsidRDefault="00225A6A" w:rsidP="000B6525">
      <w:pPr>
        <w:pStyle w:val="ListParagraph"/>
        <w:numPr>
          <w:ilvl w:val="0"/>
          <w:numId w:val="2"/>
        </w:numPr>
        <w:shd w:val="clear" w:color="auto" w:fill="FFFFFF"/>
        <w:spacing w:before="120" w:after="0" w:line="240" w:lineRule="auto"/>
        <w:ind w:left="714" w:hanging="357"/>
        <w:jc w:val="both"/>
        <w:outlineLvl w:val="1"/>
        <w:rPr>
          <w:rFonts w:ascii="Arial" w:eastAsia="Times New Roman" w:hAnsi="Arial" w:cs="Arial"/>
          <w:b/>
          <w:bCs/>
          <w:sz w:val="24"/>
          <w:szCs w:val="24"/>
        </w:rPr>
      </w:pPr>
      <w:r w:rsidRPr="00EA0983">
        <w:rPr>
          <w:rFonts w:ascii="Arial" w:hAnsi="Arial" w:cs="Arial"/>
          <w:sz w:val="24"/>
          <w:szCs w:val="24"/>
        </w:rPr>
        <w:t xml:space="preserve">intercepted by third parties (legally or otherwise) </w:t>
      </w:r>
    </w:p>
    <w:p w14:paraId="72DA6EB2" w14:textId="77777777" w:rsidR="00225A6A" w:rsidRPr="00EA0983" w:rsidRDefault="00225A6A" w:rsidP="000B6525">
      <w:pPr>
        <w:pStyle w:val="ListParagraph"/>
        <w:numPr>
          <w:ilvl w:val="0"/>
          <w:numId w:val="2"/>
        </w:numPr>
        <w:shd w:val="clear" w:color="auto" w:fill="FFFFFF"/>
        <w:spacing w:before="120" w:after="0" w:line="240" w:lineRule="auto"/>
        <w:ind w:left="714" w:hanging="357"/>
        <w:jc w:val="both"/>
        <w:outlineLvl w:val="1"/>
        <w:rPr>
          <w:rFonts w:ascii="Arial" w:eastAsia="Times New Roman" w:hAnsi="Arial" w:cs="Arial"/>
          <w:b/>
          <w:bCs/>
          <w:sz w:val="24"/>
          <w:szCs w:val="24"/>
        </w:rPr>
      </w:pPr>
      <w:r w:rsidRPr="00EA0983">
        <w:rPr>
          <w:rFonts w:ascii="Arial" w:hAnsi="Arial" w:cs="Arial"/>
          <w:sz w:val="24"/>
          <w:szCs w:val="24"/>
        </w:rPr>
        <w:t xml:space="preserve">wrongly addressed </w:t>
      </w:r>
    </w:p>
    <w:p w14:paraId="40D59D79" w14:textId="77777777" w:rsidR="00225A6A" w:rsidRPr="00EA0983" w:rsidRDefault="00225A6A" w:rsidP="000B6525">
      <w:pPr>
        <w:pStyle w:val="ListParagraph"/>
        <w:numPr>
          <w:ilvl w:val="0"/>
          <w:numId w:val="2"/>
        </w:numPr>
        <w:shd w:val="clear" w:color="auto" w:fill="FFFFFF"/>
        <w:spacing w:before="120" w:after="0" w:line="240" w:lineRule="auto"/>
        <w:ind w:left="714" w:hanging="357"/>
        <w:jc w:val="both"/>
        <w:outlineLvl w:val="1"/>
        <w:rPr>
          <w:rFonts w:ascii="Arial" w:eastAsia="Times New Roman" w:hAnsi="Arial" w:cs="Arial"/>
          <w:b/>
          <w:bCs/>
          <w:sz w:val="24"/>
          <w:szCs w:val="24"/>
        </w:rPr>
      </w:pPr>
      <w:r w:rsidRPr="00EA0983">
        <w:rPr>
          <w:rFonts w:ascii="Arial" w:hAnsi="Arial" w:cs="Arial"/>
          <w:sz w:val="24"/>
          <w:szCs w:val="24"/>
        </w:rPr>
        <w:t xml:space="preserve">forwarded accidentally </w:t>
      </w:r>
    </w:p>
    <w:p w14:paraId="5E06F9B5" w14:textId="77777777" w:rsidR="00225A6A" w:rsidRPr="00EA0983" w:rsidRDefault="00225A6A" w:rsidP="000B6525">
      <w:pPr>
        <w:pStyle w:val="ListParagraph"/>
        <w:numPr>
          <w:ilvl w:val="0"/>
          <w:numId w:val="2"/>
        </w:numPr>
        <w:shd w:val="clear" w:color="auto" w:fill="FFFFFF"/>
        <w:spacing w:before="120" w:after="0" w:line="240" w:lineRule="auto"/>
        <w:ind w:left="714" w:hanging="357"/>
        <w:jc w:val="both"/>
        <w:outlineLvl w:val="1"/>
        <w:rPr>
          <w:rFonts w:ascii="Arial" w:eastAsia="Times New Roman" w:hAnsi="Arial" w:cs="Arial"/>
          <w:b/>
          <w:bCs/>
          <w:sz w:val="24"/>
          <w:szCs w:val="24"/>
        </w:rPr>
      </w:pPr>
      <w:r w:rsidRPr="00EA0983">
        <w:rPr>
          <w:rFonts w:ascii="Arial" w:hAnsi="Arial" w:cs="Arial"/>
          <w:sz w:val="24"/>
          <w:szCs w:val="24"/>
        </w:rPr>
        <w:t xml:space="preserve">forwarded by initial recipients to third parties against your wishes </w:t>
      </w:r>
    </w:p>
    <w:p w14:paraId="4CA66AEC" w14:textId="59CE6309" w:rsidR="00225A6A" w:rsidRPr="00EA0983" w:rsidRDefault="00225A6A" w:rsidP="000B6525">
      <w:pPr>
        <w:pStyle w:val="ListParagraph"/>
        <w:numPr>
          <w:ilvl w:val="0"/>
          <w:numId w:val="2"/>
        </w:numPr>
        <w:shd w:val="clear" w:color="auto" w:fill="FFFFFF"/>
        <w:spacing w:before="120" w:after="0" w:line="240" w:lineRule="auto"/>
        <w:ind w:left="714" w:hanging="357"/>
        <w:jc w:val="both"/>
        <w:outlineLvl w:val="1"/>
        <w:rPr>
          <w:rFonts w:ascii="Arial" w:eastAsia="Times New Roman" w:hAnsi="Arial" w:cs="Arial"/>
          <w:b/>
          <w:bCs/>
          <w:sz w:val="24"/>
          <w:szCs w:val="24"/>
        </w:rPr>
      </w:pPr>
      <w:r w:rsidRPr="00EA0983">
        <w:rPr>
          <w:rFonts w:ascii="Arial" w:hAnsi="Arial" w:cs="Arial"/>
          <w:sz w:val="24"/>
          <w:szCs w:val="24"/>
        </w:rPr>
        <w:t>viewed accidentally by others on recipients</w:t>
      </w:r>
      <w:r w:rsidR="000C7E0C">
        <w:rPr>
          <w:rFonts w:ascii="Arial" w:hAnsi="Arial" w:cs="Arial"/>
          <w:sz w:val="24"/>
          <w:szCs w:val="24"/>
        </w:rPr>
        <w:t>’</w:t>
      </w:r>
      <w:r w:rsidRPr="00EA0983">
        <w:rPr>
          <w:rFonts w:ascii="Arial" w:hAnsi="Arial" w:cs="Arial"/>
          <w:sz w:val="24"/>
          <w:szCs w:val="24"/>
        </w:rPr>
        <w:t xml:space="preserve"> computer screens</w:t>
      </w:r>
    </w:p>
    <w:p w14:paraId="2760B53B" w14:textId="77777777" w:rsidR="00225A6A" w:rsidRDefault="00225A6A" w:rsidP="000B6525">
      <w:pPr>
        <w:pStyle w:val="ListParagraph"/>
        <w:shd w:val="clear" w:color="auto" w:fill="FFFFFF"/>
        <w:spacing w:after="0" w:line="240" w:lineRule="auto"/>
        <w:ind w:left="0"/>
        <w:jc w:val="both"/>
        <w:outlineLvl w:val="1"/>
        <w:rPr>
          <w:rFonts w:ascii="Arial" w:hAnsi="Arial" w:cs="Arial"/>
          <w:b/>
          <w:sz w:val="24"/>
          <w:szCs w:val="24"/>
        </w:rPr>
      </w:pPr>
    </w:p>
    <w:p w14:paraId="44155593" w14:textId="77777777" w:rsidR="00225A6A" w:rsidRPr="00EA0983" w:rsidRDefault="00225A6A" w:rsidP="000B6525">
      <w:pPr>
        <w:pStyle w:val="ListParagraph"/>
        <w:shd w:val="clear" w:color="auto" w:fill="FFFFFF"/>
        <w:spacing w:after="0" w:line="240" w:lineRule="auto"/>
        <w:ind w:left="0"/>
        <w:jc w:val="both"/>
        <w:outlineLvl w:val="1"/>
        <w:rPr>
          <w:rFonts w:ascii="Arial" w:hAnsi="Arial" w:cs="Arial"/>
          <w:sz w:val="24"/>
          <w:szCs w:val="24"/>
        </w:rPr>
      </w:pPr>
      <w:r w:rsidRPr="00EA0983">
        <w:rPr>
          <w:rFonts w:ascii="Arial" w:hAnsi="Arial" w:cs="Arial"/>
          <w:sz w:val="24"/>
          <w:szCs w:val="24"/>
        </w:rPr>
        <w:t>Sensitive personal data should not be communicated by e-mail unless the express permission of the subject has been obtained or unless adequate encryption facilities have been employed.</w:t>
      </w:r>
    </w:p>
    <w:p w14:paraId="0180CAA3" w14:textId="77777777" w:rsidR="00225A6A" w:rsidRDefault="00225A6A" w:rsidP="000B6525">
      <w:pPr>
        <w:pStyle w:val="ListParagraph"/>
        <w:shd w:val="clear" w:color="auto" w:fill="FFFFFF"/>
        <w:spacing w:after="0" w:line="240" w:lineRule="auto"/>
        <w:ind w:left="0"/>
        <w:jc w:val="both"/>
        <w:outlineLvl w:val="1"/>
        <w:rPr>
          <w:rFonts w:ascii="Arial" w:hAnsi="Arial" w:cs="Arial"/>
          <w:b/>
          <w:sz w:val="24"/>
          <w:szCs w:val="24"/>
        </w:rPr>
      </w:pPr>
    </w:p>
    <w:p w14:paraId="44EA87B6" w14:textId="77777777" w:rsidR="00225A6A" w:rsidRPr="00EA0983" w:rsidRDefault="00225A6A" w:rsidP="000B6525">
      <w:pPr>
        <w:pStyle w:val="ListParagraph"/>
        <w:shd w:val="clear" w:color="auto" w:fill="FFFFFF"/>
        <w:spacing w:after="0" w:line="240" w:lineRule="auto"/>
        <w:ind w:left="0"/>
        <w:jc w:val="both"/>
        <w:outlineLvl w:val="1"/>
        <w:rPr>
          <w:rFonts w:ascii="Arial" w:hAnsi="Arial" w:cs="Arial"/>
          <w:sz w:val="24"/>
          <w:szCs w:val="24"/>
        </w:rPr>
      </w:pPr>
      <w:r w:rsidRPr="00EA0983">
        <w:rPr>
          <w:rFonts w:ascii="Arial" w:hAnsi="Arial" w:cs="Arial"/>
          <w:sz w:val="24"/>
          <w:szCs w:val="24"/>
        </w:rPr>
        <w:t xml:space="preserve">When opening external e-mails, individuals should be aware that attachments may contain viruses and be very careful if there is any suspicion of it including a virus. If </w:t>
      </w:r>
      <w:r>
        <w:rPr>
          <w:rFonts w:ascii="Arial" w:hAnsi="Arial" w:cs="Arial"/>
          <w:sz w:val="24"/>
          <w:szCs w:val="24"/>
        </w:rPr>
        <w:t xml:space="preserve">a member of staff </w:t>
      </w:r>
      <w:r w:rsidRPr="00EA0983">
        <w:rPr>
          <w:rFonts w:ascii="Arial" w:hAnsi="Arial" w:cs="Arial"/>
          <w:sz w:val="24"/>
          <w:szCs w:val="24"/>
        </w:rPr>
        <w:t xml:space="preserve">has any suspicions, they must not open the attachment and should </w:t>
      </w:r>
      <w:r>
        <w:rPr>
          <w:rFonts w:ascii="Arial" w:hAnsi="Arial" w:cs="Arial"/>
          <w:sz w:val="24"/>
          <w:szCs w:val="24"/>
        </w:rPr>
        <w:t>contact the IT t</w:t>
      </w:r>
      <w:r w:rsidRPr="00EA0983">
        <w:rPr>
          <w:rFonts w:ascii="Arial" w:hAnsi="Arial" w:cs="Arial"/>
          <w:sz w:val="24"/>
          <w:szCs w:val="24"/>
        </w:rPr>
        <w:t>eam immediately.</w:t>
      </w:r>
    </w:p>
    <w:p w14:paraId="7465294E" w14:textId="77777777" w:rsidR="00225A6A" w:rsidRDefault="00225A6A" w:rsidP="000B6525">
      <w:pPr>
        <w:pStyle w:val="ListParagraph"/>
        <w:shd w:val="clear" w:color="auto" w:fill="FFFFFF"/>
        <w:spacing w:after="0" w:line="240" w:lineRule="auto"/>
        <w:ind w:left="0"/>
        <w:jc w:val="both"/>
        <w:outlineLvl w:val="1"/>
        <w:rPr>
          <w:rFonts w:ascii="Arial" w:hAnsi="Arial" w:cs="Arial"/>
          <w:b/>
          <w:sz w:val="24"/>
          <w:szCs w:val="24"/>
        </w:rPr>
      </w:pPr>
    </w:p>
    <w:p w14:paraId="67EE98FC" w14:textId="4BC6A76C" w:rsidR="00225A6A" w:rsidRPr="00EA0983" w:rsidRDefault="00225A6A" w:rsidP="000B6525">
      <w:pPr>
        <w:pStyle w:val="ListParagraph"/>
        <w:shd w:val="clear" w:color="auto" w:fill="FFFFFF"/>
        <w:spacing w:after="0" w:line="240" w:lineRule="auto"/>
        <w:ind w:left="0"/>
        <w:jc w:val="both"/>
        <w:outlineLvl w:val="1"/>
        <w:rPr>
          <w:rFonts w:ascii="Arial" w:hAnsi="Arial" w:cs="Arial"/>
          <w:sz w:val="24"/>
          <w:szCs w:val="24"/>
        </w:rPr>
      </w:pPr>
      <w:r w:rsidRPr="00EA0983">
        <w:rPr>
          <w:rFonts w:ascii="Arial" w:hAnsi="Arial" w:cs="Arial"/>
          <w:sz w:val="24"/>
          <w:szCs w:val="24"/>
        </w:rPr>
        <w:t xml:space="preserve">Remote access to </w:t>
      </w:r>
      <w:r w:rsidR="000B6525">
        <w:rPr>
          <w:rFonts w:ascii="Arial" w:hAnsi="Arial" w:cs="Arial"/>
          <w:sz w:val="24"/>
          <w:szCs w:val="24"/>
        </w:rPr>
        <w:t>KPC</w:t>
      </w:r>
      <w:r w:rsidRPr="00EA0983">
        <w:rPr>
          <w:rFonts w:ascii="Arial" w:hAnsi="Arial" w:cs="Arial"/>
          <w:sz w:val="24"/>
          <w:szCs w:val="24"/>
        </w:rPr>
        <w:t xml:space="preserve"> email services is permitted via the </w:t>
      </w:r>
      <w:proofErr w:type="spellStart"/>
      <w:r w:rsidR="00C17A72">
        <w:rPr>
          <w:rFonts w:ascii="Arial" w:hAnsi="Arial" w:cs="Arial"/>
          <w:sz w:val="24"/>
          <w:szCs w:val="24"/>
        </w:rPr>
        <w:t>IOMart</w:t>
      </w:r>
      <w:proofErr w:type="spellEnd"/>
      <w:r w:rsidR="00C17A72">
        <w:rPr>
          <w:rFonts w:ascii="Arial" w:hAnsi="Arial" w:cs="Arial"/>
          <w:sz w:val="24"/>
          <w:szCs w:val="24"/>
        </w:rPr>
        <w:t xml:space="preserve"> webmail service </w:t>
      </w:r>
      <w:r w:rsidRPr="00EA0983">
        <w:rPr>
          <w:rFonts w:ascii="Arial" w:hAnsi="Arial" w:cs="Arial"/>
          <w:sz w:val="24"/>
          <w:szCs w:val="24"/>
        </w:rPr>
        <w:t>available across multiple types of</w:t>
      </w:r>
      <w:r w:rsidR="00C17A72">
        <w:rPr>
          <w:rFonts w:ascii="Arial" w:hAnsi="Arial" w:cs="Arial"/>
          <w:sz w:val="24"/>
          <w:szCs w:val="24"/>
        </w:rPr>
        <w:t xml:space="preserve"> web browsers</w:t>
      </w:r>
      <w:r w:rsidRPr="00EA0983">
        <w:rPr>
          <w:rFonts w:ascii="Arial" w:hAnsi="Arial" w:cs="Arial"/>
          <w:sz w:val="24"/>
          <w:szCs w:val="24"/>
        </w:rPr>
        <w:t>.</w:t>
      </w:r>
      <w:r w:rsidR="00C17A72">
        <w:rPr>
          <w:rFonts w:ascii="Arial" w:hAnsi="Arial" w:cs="Arial"/>
          <w:sz w:val="24"/>
          <w:szCs w:val="24"/>
        </w:rPr>
        <w:t xml:space="preserve"> Loading of the </w:t>
      </w:r>
      <w:r w:rsidR="000B6525">
        <w:rPr>
          <w:rFonts w:ascii="Arial" w:hAnsi="Arial" w:cs="Arial"/>
          <w:sz w:val="24"/>
          <w:szCs w:val="24"/>
        </w:rPr>
        <w:t>KPC</w:t>
      </w:r>
      <w:r w:rsidR="00C17A72">
        <w:rPr>
          <w:rFonts w:ascii="Arial" w:hAnsi="Arial" w:cs="Arial"/>
          <w:sz w:val="24"/>
          <w:szCs w:val="24"/>
        </w:rPr>
        <w:t xml:space="preserve"> email service onto a device-specific client is not approved.</w:t>
      </w:r>
    </w:p>
    <w:p w14:paraId="476FDAEE" w14:textId="77777777" w:rsidR="00225A6A" w:rsidRDefault="00225A6A" w:rsidP="000B6525">
      <w:pPr>
        <w:pStyle w:val="ListParagraph"/>
        <w:shd w:val="clear" w:color="auto" w:fill="FFFFFF"/>
        <w:spacing w:after="0" w:line="240" w:lineRule="auto"/>
        <w:ind w:left="0"/>
        <w:jc w:val="both"/>
        <w:outlineLvl w:val="1"/>
        <w:rPr>
          <w:rFonts w:ascii="Arial" w:hAnsi="Arial" w:cs="Arial"/>
          <w:b/>
          <w:sz w:val="24"/>
          <w:szCs w:val="24"/>
        </w:rPr>
      </w:pPr>
    </w:p>
    <w:p w14:paraId="292EBF11" w14:textId="0804AE3F" w:rsidR="00225A6A" w:rsidRPr="00EA0983" w:rsidRDefault="00225A6A" w:rsidP="000B6525">
      <w:pPr>
        <w:pStyle w:val="ListParagraph"/>
        <w:shd w:val="clear" w:color="auto" w:fill="FFFFFF"/>
        <w:spacing w:after="0" w:line="240" w:lineRule="auto"/>
        <w:ind w:left="0"/>
        <w:jc w:val="both"/>
        <w:outlineLvl w:val="1"/>
        <w:rPr>
          <w:rFonts w:ascii="Arial" w:hAnsi="Arial" w:cs="Arial"/>
          <w:sz w:val="24"/>
          <w:szCs w:val="24"/>
        </w:rPr>
      </w:pPr>
      <w:r w:rsidRPr="00EA0983">
        <w:rPr>
          <w:rFonts w:ascii="Arial" w:hAnsi="Arial" w:cs="Arial"/>
          <w:sz w:val="24"/>
          <w:szCs w:val="24"/>
        </w:rPr>
        <w:t xml:space="preserve">Logging and backup of email mailboxes for all staff occurs on an on-going daily basis and is stored for at least 1 month, in line with its supplier backup procedures. </w:t>
      </w:r>
      <w:r w:rsidR="000B6525">
        <w:rPr>
          <w:rFonts w:ascii="Arial" w:hAnsi="Arial" w:cs="Arial"/>
          <w:sz w:val="24"/>
          <w:szCs w:val="24"/>
        </w:rPr>
        <w:t>KPC</w:t>
      </w:r>
      <w:r w:rsidRPr="00EA0983">
        <w:rPr>
          <w:rFonts w:ascii="Arial" w:hAnsi="Arial" w:cs="Arial"/>
          <w:sz w:val="24"/>
          <w:szCs w:val="24"/>
        </w:rPr>
        <w:t>, via authorised staff, reserves the right to inspect these logs and backups at any time for any reason.</w:t>
      </w:r>
    </w:p>
    <w:p w14:paraId="0164CA84" w14:textId="77777777" w:rsidR="00225A6A" w:rsidRDefault="00225A6A" w:rsidP="000B6525">
      <w:pPr>
        <w:pStyle w:val="ListParagraph"/>
        <w:shd w:val="clear" w:color="auto" w:fill="FFFFFF"/>
        <w:spacing w:after="0" w:line="240" w:lineRule="auto"/>
        <w:ind w:left="0"/>
        <w:jc w:val="both"/>
        <w:outlineLvl w:val="1"/>
        <w:rPr>
          <w:rFonts w:ascii="Arial" w:hAnsi="Arial" w:cs="Arial"/>
          <w:b/>
          <w:sz w:val="24"/>
          <w:szCs w:val="24"/>
        </w:rPr>
      </w:pPr>
    </w:p>
    <w:p w14:paraId="12B9ED8B" w14:textId="77777777" w:rsidR="00225A6A" w:rsidRPr="00940751" w:rsidRDefault="00225A6A" w:rsidP="000B6525">
      <w:pPr>
        <w:pStyle w:val="ListParagraph"/>
        <w:shd w:val="clear" w:color="auto" w:fill="FFFFFF"/>
        <w:spacing w:after="0" w:line="240" w:lineRule="auto"/>
        <w:ind w:left="0"/>
        <w:jc w:val="both"/>
        <w:outlineLvl w:val="1"/>
        <w:rPr>
          <w:rFonts w:ascii="Arial" w:hAnsi="Arial" w:cs="Arial"/>
          <w:sz w:val="24"/>
          <w:szCs w:val="24"/>
        </w:rPr>
      </w:pPr>
      <w:r w:rsidRPr="00EA0983">
        <w:rPr>
          <w:rFonts w:ascii="Arial" w:hAnsi="Arial" w:cs="Arial"/>
          <w:sz w:val="24"/>
          <w:szCs w:val="24"/>
        </w:rPr>
        <w:t>Staff are provided</w:t>
      </w:r>
      <w:r>
        <w:rPr>
          <w:rFonts w:ascii="Arial" w:hAnsi="Arial" w:cs="Arial"/>
          <w:sz w:val="24"/>
          <w:szCs w:val="24"/>
        </w:rPr>
        <w:t xml:space="preserve"> with 50</w:t>
      </w:r>
      <w:r w:rsidRPr="00EA0983">
        <w:rPr>
          <w:rFonts w:ascii="Arial" w:hAnsi="Arial" w:cs="Arial"/>
          <w:sz w:val="24"/>
          <w:szCs w:val="24"/>
        </w:rPr>
        <w:t>GB of email storage and are expect</w:t>
      </w:r>
      <w:r>
        <w:rPr>
          <w:rFonts w:ascii="Arial" w:hAnsi="Arial" w:cs="Arial"/>
          <w:sz w:val="24"/>
          <w:szCs w:val="24"/>
        </w:rPr>
        <w:t>ed to keep within this limit.</w:t>
      </w:r>
    </w:p>
    <w:p w14:paraId="01DA9AD5" w14:textId="77777777" w:rsidR="00225A6A" w:rsidRDefault="00225A6A" w:rsidP="000B6525">
      <w:pPr>
        <w:pStyle w:val="ListParagraph"/>
        <w:shd w:val="clear" w:color="auto" w:fill="FFFFFF"/>
        <w:spacing w:after="0" w:line="240" w:lineRule="auto"/>
        <w:ind w:left="0"/>
        <w:jc w:val="both"/>
        <w:outlineLvl w:val="1"/>
        <w:rPr>
          <w:rFonts w:ascii="Arial" w:hAnsi="Arial" w:cs="Arial"/>
          <w:b/>
          <w:sz w:val="24"/>
          <w:szCs w:val="24"/>
        </w:rPr>
      </w:pPr>
    </w:p>
    <w:p w14:paraId="3A72983C" w14:textId="3CACA3AA" w:rsidR="00225A6A" w:rsidRPr="00940751" w:rsidRDefault="00225A6A" w:rsidP="000B6525">
      <w:pPr>
        <w:pStyle w:val="ListParagraph"/>
        <w:shd w:val="clear" w:color="auto" w:fill="FFFFFF"/>
        <w:spacing w:after="0" w:line="240" w:lineRule="auto"/>
        <w:ind w:left="0"/>
        <w:jc w:val="both"/>
        <w:outlineLvl w:val="1"/>
        <w:rPr>
          <w:rFonts w:ascii="Arial" w:hAnsi="Arial" w:cs="Arial"/>
          <w:sz w:val="24"/>
          <w:szCs w:val="24"/>
        </w:rPr>
      </w:pPr>
      <w:r>
        <w:rPr>
          <w:rFonts w:ascii="Arial" w:hAnsi="Arial" w:cs="Arial"/>
          <w:sz w:val="24"/>
          <w:szCs w:val="24"/>
        </w:rPr>
        <w:t>Staff are</w:t>
      </w:r>
      <w:r w:rsidRPr="00940751">
        <w:rPr>
          <w:rFonts w:ascii="Arial" w:hAnsi="Arial" w:cs="Arial"/>
          <w:sz w:val="24"/>
          <w:szCs w:val="24"/>
        </w:rPr>
        <w:t xml:space="preserve"> prohibited from using a</w:t>
      </w:r>
      <w:r w:rsidR="00C17A72">
        <w:rPr>
          <w:rFonts w:ascii="Arial" w:hAnsi="Arial" w:cs="Arial"/>
          <w:sz w:val="24"/>
          <w:szCs w:val="24"/>
        </w:rPr>
        <w:t>ny</w:t>
      </w:r>
      <w:r w:rsidRPr="00940751">
        <w:rPr>
          <w:rFonts w:ascii="Arial" w:hAnsi="Arial" w:cs="Arial"/>
          <w:sz w:val="24"/>
          <w:szCs w:val="24"/>
        </w:rPr>
        <w:t xml:space="preserve"> e-mail account that is not provided by </w:t>
      </w:r>
      <w:r w:rsidR="000B6525">
        <w:rPr>
          <w:rFonts w:ascii="Arial" w:hAnsi="Arial" w:cs="Arial"/>
          <w:sz w:val="24"/>
          <w:szCs w:val="24"/>
        </w:rPr>
        <w:t>KPC</w:t>
      </w:r>
      <w:r w:rsidRPr="00940751">
        <w:rPr>
          <w:rFonts w:ascii="Arial" w:hAnsi="Arial" w:cs="Arial"/>
          <w:sz w:val="24"/>
          <w:szCs w:val="24"/>
        </w:rPr>
        <w:t xml:space="preserve"> for its business. </w:t>
      </w:r>
      <w:r w:rsidR="00C17A72">
        <w:rPr>
          <w:rFonts w:ascii="Arial" w:hAnsi="Arial" w:cs="Arial"/>
          <w:sz w:val="24"/>
          <w:szCs w:val="24"/>
        </w:rPr>
        <w:t xml:space="preserve">In this case each councillor will be issued with a specific .gov email address for exclusive </w:t>
      </w:r>
      <w:r w:rsidR="000B6525">
        <w:rPr>
          <w:rFonts w:ascii="Arial" w:hAnsi="Arial" w:cs="Arial"/>
          <w:sz w:val="24"/>
          <w:szCs w:val="24"/>
        </w:rPr>
        <w:t>KPC</w:t>
      </w:r>
      <w:r w:rsidR="00C17A72">
        <w:rPr>
          <w:rFonts w:ascii="Arial" w:hAnsi="Arial" w:cs="Arial"/>
          <w:sz w:val="24"/>
          <w:szCs w:val="24"/>
        </w:rPr>
        <w:t xml:space="preserve"> use.</w:t>
      </w:r>
    </w:p>
    <w:p w14:paraId="5947167E" w14:textId="77777777" w:rsidR="00225A6A" w:rsidRDefault="00225A6A" w:rsidP="000B6525">
      <w:pPr>
        <w:shd w:val="clear" w:color="auto" w:fill="FFFFFF"/>
        <w:spacing w:after="0" w:line="240" w:lineRule="auto"/>
        <w:jc w:val="both"/>
        <w:rPr>
          <w:rFonts w:ascii="Arial" w:eastAsia="Times New Roman" w:hAnsi="Arial" w:cs="Arial"/>
          <w:b/>
          <w:bCs/>
          <w:sz w:val="24"/>
          <w:szCs w:val="24"/>
        </w:rPr>
      </w:pPr>
    </w:p>
    <w:p w14:paraId="1736CD06" w14:textId="3EC4AEBE" w:rsidR="00225A6A" w:rsidRPr="00EA0983" w:rsidRDefault="00225A6A" w:rsidP="000B6525">
      <w:pPr>
        <w:shd w:val="clear" w:color="auto" w:fill="FFFFFF"/>
        <w:spacing w:after="0" w:line="240" w:lineRule="auto"/>
        <w:jc w:val="both"/>
        <w:rPr>
          <w:rFonts w:ascii="Arial" w:eastAsia="Times New Roman" w:hAnsi="Arial" w:cs="Arial"/>
          <w:b/>
          <w:sz w:val="24"/>
          <w:szCs w:val="24"/>
        </w:rPr>
      </w:pPr>
      <w:r>
        <w:rPr>
          <w:rFonts w:ascii="Arial" w:eastAsia="Times New Roman" w:hAnsi="Arial" w:cs="Arial"/>
          <w:b/>
          <w:bCs/>
          <w:sz w:val="24"/>
          <w:szCs w:val="24"/>
        </w:rPr>
        <w:t xml:space="preserve">2.2 </w:t>
      </w:r>
      <w:r w:rsidRPr="00EA0983">
        <w:rPr>
          <w:rFonts w:ascii="Arial" w:eastAsia="Times New Roman" w:hAnsi="Arial" w:cs="Arial"/>
          <w:b/>
          <w:bCs/>
          <w:sz w:val="24"/>
          <w:szCs w:val="24"/>
        </w:rPr>
        <w:t xml:space="preserve">The </w:t>
      </w:r>
      <w:r w:rsidR="000B6525">
        <w:rPr>
          <w:rFonts w:ascii="Arial" w:eastAsia="Times New Roman" w:hAnsi="Arial" w:cs="Arial"/>
          <w:b/>
          <w:bCs/>
          <w:sz w:val="24"/>
          <w:szCs w:val="24"/>
        </w:rPr>
        <w:t>KPC</w:t>
      </w:r>
      <w:r w:rsidRPr="00EA0983">
        <w:rPr>
          <w:rFonts w:ascii="Arial" w:eastAsia="Times New Roman" w:hAnsi="Arial" w:cs="Arial"/>
          <w:b/>
          <w:bCs/>
          <w:sz w:val="24"/>
          <w:szCs w:val="24"/>
        </w:rPr>
        <w:t xml:space="preserve"> email system </w:t>
      </w:r>
      <w:r>
        <w:rPr>
          <w:rFonts w:ascii="Arial" w:eastAsia="Times New Roman" w:hAnsi="Arial" w:cs="Arial"/>
          <w:b/>
          <w:bCs/>
          <w:sz w:val="24"/>
          <w:szCs w:val="24"/>
        </w:rPr>
        <w:t>may not</w:t>
      </w:r>
      <w:r w:rsidRPr="00EA0983">
        <w:rPr>
          <w:rFonts w:ascii="Arial" w:eastAsia="Times New Roman" w:hAnsi="Arial" w:cs="Arial"/>
          <w:b/>
          <w:bCs/>
          <w:sz w:val="24"/>
          <w:szCs w:val="24"/>
        </w:rPr>
        <w:t xml:space="preserve"> be used </w:t>
      </w:r>
      <w:r>
        <w:rPr>
          <w:rFonts w:ascii="Arial" w:eastAsia="Times New Roman" w:hAnsi="Arial" w:cs="Arial"/>
          <w:b/>
          <w:bCs/>
          <w:sz w:val="24"/>
          <w:szCs w:val="24"/>
        </w:rPr>
        <w:t xml:space="preserve">by staff </w:t>
      </w:r>
      <w:r w:rsidRPr="00EA0983">
        <w:rPr>
          <w:rFonts w:ascii="Arial" w:eastAsia="Times New Roman" w:hAnsi="Arial" w:cs="Arial"/>
          <w:b/>
          <w:bCs/>
          <w:sz w:val="24"/>
          <w:szCs w:val="24"/>
        </w:rPr>
        <w:t>for inappropriate reasons which</w:t>
      </w:r>
      <w:r w:rsidRPr="00EA0983">
        <w:rPr>
          <w:rFonts w:ascii="Arial" w:eastAsia="Times New Roman" w:hAnsi="Arial" w:cs="Arial"/>
          <w:b/>
          <w:sz w:val="24"/>
          <w:szCs w:val="24"/>
        </w:rPr>
        <w:t xml:space="preserve"> include:</w:t>
      </w:r>
    </w:p>
    <w:p w14:paraId="2C640C37" w14:textId="77777777" w:rsidR="00225A6A" w:rsidRPr="003A5B75" w:rsidRDefault="00225A6A" w:rsidP="000B6525">
      <w:pPr>
        <w:pStyle w:val="ListParagraph"/>
        <w:numPr>
          <w:ilvl w:val="0"/>
          <w:numId w:val="5"/>
        </w:numPr>
        <w:shd w:val="clear" w:color="auto" w:fill="FFFFFF"/>
        <w:spacing w:before="120" w:after="0" w:line="240" w:lineRule="auto"/>
        <w:ind w:left="714" w:hanging="357"/>
        <w:contextualSpacing w:val="0"/>
        <w:jc w:val="both"/>
        <w:rPr>
          <w:rFonts w:ascii="Arial" w:eastAsia="Times New Roman" w:hAnsi="Arial" w:cs="Arial"/>
          <w:sz w:val="24"/>
          <w:szCs w:val="24"/>
        </w:rPr>
      </w:pPr>
      <w:r w:rsidRPr="003A5B75">
        <w:rPr>
          <w:rFonts w:ascii="Arial" w:eastAsia="Times New Roman" w:hAnsi="Arial" w:cs="Arial"/>
          <w:sz w:val="24"/>
          <w:szCs w:val="24"/>
        </w:rPr>
        <w:t>Sending unsolicited messages, including "junk mail" or other advertising material, to individuals who did not specifically request such material.</w:t>
      </w:r>
    </w:p>
    <w:p w14:paraId="153553D4" w14:textId="77777777" w:rsidR="00225A6A" w:rsidRPr="003A5B75" w:rsidRDefault="00225A6A" w:rsidP="000B6525">
      <w:pPr>
        <w:pStyle w:val="ListParagraph"/>
        <w:numPr>
          <w:ilvl w:val="0"/>
          <w:numId w:val="5"/>
        </w:numPr>
        <w:shd w:val="clear" w:color="auto" w:fill="FFFFFF"/>
        <w:spacing w:before="120" w:after="0" w:line="240" w:lineRule="auto"/>
        <w:ind w:left="714" w:hanging="357"/>
        <w:contextualSpacing w:val="0"/>
        <w:jc w:val="both"/>
        <w:rPr>
          <w:rFonts w:ascii="Arial" w:eastAsia="Times New Roman" w:hAnsi="Arial" w:cs="Arial"/>
          <w:sz w:val="24"/>
          <w:szCs w:val="24"/>
        </w:rPr>
      </w:pPr>
      <w:r w:rsidRPr="003A5B75">
        <w:rPr>
          <w:rFonts w:ascii="Arial" w:eastAsia="Times New Roman" w:hAnsi="Arial" w:cs="Arial"/>
          <w:sz w:val="24"/>
          <w:szCs w:val="24"/>
        </w:rPr>
        <w:t>Engaging in harassment via electronic communications whether through language, frequency, or size of messages.</w:t>
      </w:r>
    </w:p>
    <w:p w14:paraId="39DDA82F" w14:textId="77777777" w:rsidR="00225A6A" w:rsidRPr="003A5B75" w:rsidRDefault="00225A6A" w:rsidP="000B6525">
      <w:pPr>
        <w:pStyle w:val="ListParagraph"/>
        <w:numPr>
          <w:ilvl w:val="0"/>
          <w:numId w:val="5"/>
        </w:numPr>
        <w:shd w:val="clear" w:color="auto" w:fill="FFFFFF"/>
        <w:spacing w:before="120" w:after="0" w:line="240" w:lineRule="auto"/>
        <w:ind w:left="714" w:hanging="357"/>
        <w:contextualSpacing w:val="0"/>
        <w:jc w:val="both"/>
        <w:rPr>
          <w:rFonts w:ascii="Arial" w:eastAsia="Times New Roman" w:hAnsi="Arial" w:cs="Arial"/>
          <w:sz w:val="24"/>
          <w:szCs w:val="24"/>
        </w:rPr>
      </w:pPr>
      <w:r w:rsidRPr="003A5B75">
        <w:rPr>
          <w:rFonts w:ascii="Arial" w:eastAsia="Times New Roman" w:hAnsi="Arial" w:cs="Arial"/>
          <w:sz w:val="24"/>
          <w:szCs w:val="24"/>
        </w:rPr>
        <w:t>Masquerading as someone else by using their email address or email signature.</w:t>
      </w:r>
    </w:p>
    <w:p w14:paraId="0789E772" w14:textId="77777777" w:rsidR="00225A6A" w:rsidRPr="003A5B75" w:rsidRDefault="00225A6A" w:rsidP="000B6525">
      <w:pPr>
        <w:pStyle w:val="ListParagraph"/>
        <w:numPr>
          <w:ilvl w:val="0"/>
          <w:numId w:val="5"/>
        </w:numPr>
        <w:shd w:val="clear" w:color="auto" w:fill="FFFFFF"/>
        <w:spacing w:before="120" w:after="0" w:line="240" w:lineRule="auto"/>
        <w:ind w:left="714" w:hanging="357"/>
        <w:contextualSpacing w:val="0"/>
        <w:jc w:val="both"/>
        <w:rPr>
          <w:rFonts w:ascii="Arial" w:eastAsia="Times New Roman" w:hAnsi="Arial" w:cs="Arial"/>
          <w:sz w:val="24"/>
          <w:szCs w:val="24"/>
        </w:rPr>
      </w:pPr>
      <w:r w:rsidRPr="003A5B75">
        <w:rPr>
          <w:rFonts w:ascii="Arial" w:eastAsia="Times New Roman" w:hAnsi="Arial" w:cs="Arial"/>
          <w:sz w:val="24"/>
          <w:szCs w:val="24"/>
        </w:rPr>
        <w:t>Creating or forwarding "chain letters" or solicitations for business schemes.</w:t>
      </w:r>
    </w:p>
    <w:p w14:paraId="5080C81F" w14:textId="77777777" w:rsidR="00225A6A" w:rsidRPr="003A5B75" w:rsidRDefault="00225A6A" w:rsidP="000B6525">
      <w:pPr>
        <w:pStyle w:val="ListParagraph"/>
        <w:numPr>
          <w:ilvl w:val="0"/>
          <w:numId w:val="5"/>
        </w:numPr>
        <w:shd w:val="clear" w:color="auto" w:fill="FFFFFF"/>
        <w:spacing w:before="120" w:after="0" w:line="240" w:lineRule="auto"/>
        <w:ind w:left="714" w:hanging="357"/>
        <w:contextualSpacing w:val="0"/>
        <w:jc w:val="both"/>
        <w:rPr>
          <w:rFonts w:ascii="Arial" w:eastAsia="Times New Roman" w:hAnsi="Arial" w:cs="Arial"/>
          <w:sz w:val="24"/>
          <w:szCs w:val="24"/>
        </w:rPr>
      </w:pPr>
      <w:r w:rsidRPr="003A5B75">
        <w:rPr>
          <w:rFonts w:ascii="Arial" w:eastAsia="Times New Roman" w:hAnsi="Arial" w:cs="Arial"/>
          <w:sz w:val="24"/>
          <w:szCs w:val="24"/>
        </w:rPr>
        <w:t>Sending emails for non-CAD related commercial use or for personal gain.    </w:t>
      </w:r>
    </w:p>
    <w:p w14:paraId="778A2094" w14:textId="30549CD2" w:rsidR="00225A6A" w:rsidRPr="003A5B75" w:rsidRDefault="00225A6A" w:rsidP="000B6525">
      <w:pPr>
        <w:pStyle w:val="ListParagraph"/>
        <w:numPr>
          <w:ilvl w:val="0"/>
          <w:numId w:val="5"/>
        </w:numPr>
        <w:shd w:val="clear" w:color="auto" w:fill="FFFFFF"/>
        <w:spacing w:before="120" w:after="0" w:line="240" w:lineRule="auto"/>
        <w:ind w:left="714" w:hanging="357"/>
        <w:contextualSpacing w:val="0"/>
        <w:jc w:val="both"/>
        <w:rPr>
          <w:rFonts w:ascii="Arial" w:eastAsia="Times New Roman" w:hAnsi="Arial" w:cs="Arial"/>
          <w:sz w:val="24"/>
          <w:szCs w:val="24"/>
        </w:rPr>
      </w:pPr>
      <w:r w:rsidRPr="003A5B75">
        <w:rPr>
          <w:rFonts w:ascii="Arial" w:eastAsia="Times New Roman" w:hAnsi="Arial" w:cs="Arial"/>
          <w:sz w:val="24"/>
          <w:szCs w:val="24"/>
        </w:rPr>
        <w:t xml:space="preserve">Sending deliberately false, defamatory or malicious information to </w:t>
      </w:r>
      <w:r w:rsidR="000B6525">
        <w:rPr>
          <w:rFonts w:ascii="Arial" w:eastAsia="Times New Roman" w:hAnsi="Arial" w:cs="Arial"/>
          <w:sz w:val="24"/>
          <w:szCs w:val="24"/>
        </w:rPr>
        <w:t>KPC</w:t>
      </w:r>
      <w:r w:rsidRPr="003A5B75">
        <w:rPr>
          <w:rFonts w:ascii="Arial" w:eastAsia="Times New Roman" w:hAnsi="Arial" w:cs="Arial"/>
          <w:sz w:val="24"/>
          <w:szCs w:val="24"/>
        </w:rPr>
        <w:t xml:space="preserve"> contacts, stakeholders and partners regarding </w:t>
      </w:r>
      <w:r w:rsidR="000B6525">
        <w:rPr>
          <w:rFonts w:ascii="Arial" w:eastAsia="Times New Roman" w:hAnsi="Arial" w:cs="Arial"/>
          <w:sz w:val="24"/>
          <w:szCs w:val="24"/>
        </w:rPr>
        <w:t>KPC</w:t>
      </w:r>
      <w:r w:rsidRPr="003A5B75">
        <w:rPr>
          <w:rFonts w:ascii="Arial" w:eastAsia="Times New Roman" w:hAnsi="Arial" w:cs="Arial"/>
          <w:sz w:val="24"/>
          <w:szCs w:val="24"/>
        </w:rPr>
        <w:t>, its staff, board members, suppliers, partners and stakeholders.</w:t>
      </w:r>
    </w:p>
    <w:p w14:paraId="0910CD5F" w14:textId="77777777" w:rsidR="00225A6A" w:rsidRPr="003A5B75" w:rsidRDefault="00225A6A" w:rsidP="000B6525">
      <w:pPr>
        <w:pStyle w:val="ListParagraph"/>
        <w:numPr>
          <w:ilvl w:val="0"/>
          <w:numId w:val="5"/>
        </w:numPr>
        <w:shd w:val="clear" w:color="auto" w:fill="FFFFFF"/>
        <w:spacing w:before="120" w:after="0" w:line="240" w:lineRule="auto"/>
        <w:ind w:left="714" w:hanging="357"/>
        <w:contextualSpacing w:val="0"/>
        <w:jc w:val="both"/>
        <w:rPr>
          <w:rFonts w:ascii="Arial" w:hAnsi="Arial" w:cs="Arial"/>
          <w:sz w:val="24"/>
          <w:szCs w:val="24"/>
          <w:shd w:val="clear" w:color="auto" w:fill="FFFFFF"/>
        </w:rPr>
      </w:pPr>
      <w:r w:rsidRPr="003A5B75">
        <w:rPr>
          <w:rFonts w:ascii="Arial" w:hAnsi="Arial" w:cs="Arial"/>
          <w:sz w:val="24"/>
          <w:szCs w:val="24"/>
          <w:shd w:val="clear" w:color="auto" w:fill="FFFFFF"/>
        </w:rPr>
        <w:t>Creating or transmitting of any offensive, obscene or indecent images, data or other material.</w:t>
      </w:r>
    </w:p>
    <w:p w14:paraId="64A375E0" w14:textId="77777777" w:rsidR="00225A6A" w:rsidRPr="003A5B75" w:rsidRDefault="00225A6A" w:rsidP="000B6525">
      <w:pPr>
        <w:pStyle w:val="ListParagraph"/>
        <w:numPr>
          <w:ilvl w:val="0"/>
          <w:numId w:val="5"/>
        </w:numPr>
        <w:shd w:val="clear" w:color="auto" w:fill="FFFFFF"/>
        <w:spacing w:before="120" w:after="0" w:line="240" w:lineRule="auto"/>
        <w:ind w:left="714" w:hanging="357"/>
        <w:contextualSpacing w:val="0"/>
        <w:jc w:val="both"/>
        <w:rPr>
          <w:rFonts w:ascii="Lucida Sans Unicode" w:eastAsia="Times New Roman" w:hAnsi="Lucida Sans Unicode" w:cs="Lucida Sans Unicode"/>
          <w:color w:val="333333"/>
          <w:sz w:val="24"/>
          <w:szCs w:val="24"/>
        </w:rPr>
      </w:pPr>
      <w:r w:rsidRPr="003A5B75">
        <w:rPr>
          <w:rFonts w:ascii="Arial" w:eastAsia="Times New Roman" w:hAnsi="Arial" w:cs="Arial"/>
          <w:sz w:val="24"/>
          <w:szCs w:val="24"/>
        </w:rPr>
        <w:t>Transmitting material which infringes the copyright of another person, including intellectual property rights.</w:t>
      </w:r>
    </w:p>
    <w:p w14:paraId="6DEDED56" w14:textId="77777777" w:rsidR="00225A6A" w:rsidRPr="007C299A" w:rsidRDefault="00225A6A" w:rsidP="000B6525">
      <w:pPr>
        <w:shd w:val="clear" w:color="auto" w:fill="FFFFFF"/>
        <w:spacing w:after="0" w:line="240" w:lineRule="auto"/>
        <w:jc w:val="both"/>
        <w:rPr>
          <w:rFonts w:ascii="Lucida Sans Unicode" w:eastAsia="Times New Roman" w:hAnsi="Lucida Sans Unicode" w:cs="Lucida Sans Unicode"/>
          <w:color w:val="333333"/>
          <w:sz w:val="19"/>
          <w:szCs w:val="19"/>
        </w:rPr>
      </w:pPr>
    </w:p>
    <w:p w14:paraId="5BB6E9B6" w14:textId="5DFFB8D9" w:rsidR="00225A6A" w:rsidRPr="003A5B75" w:rsidRDefault="00225A6A" w:rsidP="000B6525">
      <w:pPr>
        <w:shd w:val="clear" w:color="auto" w:fill="FFFFFF"/>
        <w:spacing w:after="0" w:line="240" w:lineRule="auto"/>
        <w:jc w:val="both"/>
        <w:outlineLvl w:val="2"/>
        <w:rPr>
          <w:rFonts w:ascii="Arial" w:eastAsia="Times New Roman" w:hAnsi="Arial" w:cs="Arial"/>
          <w:b/>
          <w:bCs/>
          <w:sz w:val="28"/>
          <w:szCs w:val="28"/>
        </w:rPr>
      </w:pPr>
      <w:bookmarkStart w:id="3" w:name="41"/>
      <w:bookmarkStart w:id="4" w:name="42"/>
      <w:bookmarkEnd w:id="3"/>
      <w:bookmarkEnd w:id="4"/>
      <w:r w:rsidRPr="003A5B75">
        <w:rPr>
          <w:rFonts w:ascii="Arial" w:eastAsia="Times New Roman" w:hAnsi="Arial" w:cs="Arial"/>
          <w:b/>
          <w:bCs/>
          <w:sz w:val="28"/>
          <w:szCs w:val="28"/>
        </w:rPr>
        <w:t xml:space="preserve">3. System and </w:t>
      </w:r>
      <w:r w:rsidR="000B6525">
        <w:rPr>
          <w:rFonts w:ascii="Arial" w:eastAsia="Times New Roman" w:hAnsi="Arial" w:cs="Arial"/>
          <w:b/>
          <w:bCs/>
          <w:sz w:val="28"/>
          <w:szCs w:val="28"/>
        </w:rPr>
        <w:t>n</w:t>
      </w:r>
      <w:r w:rsidRPr="003A5B75">
        <w:rPr>
          <w:rFonts w:ascii="Arial" w:eastAsia="Times New Roman" w:hAnsi="Arial" w:cs="Arial"/>
          <w:b/>
          <w:bCs/>
          <w:sz w:val="28"/>
          <w:szCs w:val="28"/>
        </w:rPr>
        <w:t xml:space="preserve">etwork </w:t>
      </w:r>
    </w:p>
    <w:p w14:paraId="1330D37F" w14:textId="77777777" w:rsidR="00225A6A" w:rsidRDefault="00225A6A" w:rsidP="000B6525">
      <w:pPr>
        <w:spacing w:after="0" w:line="240" w:lineRule="auto"/>
        <w:jc w:val="both"/>
        <w:rPr>
          <w:rFonts w:ascii="Arial" w:hAnsi="Arial" w:cs="Arial"/>
          <w:b/>
          <w:sz w:val="24"/>
          <w:szCs w:val="24"/>
        </w:rPr>
      </w:pPr>
    </w:p>
    <w:p w14:paraId="532E6396" w14:textId="77777777" w:rsidR="00225A6A" w:rsidRDefault="00225A6A" w:rsidP="000B6525">
      <w:pPr>
        <w:spacing w:after="0" w:line="240" w:lineRule="auto"/>
        <w:jc w:val="both"/>
        <w:rPr>
          <w:rFonts w:ascii="Arial" w:hAnsi="Arial" w:cs="Arial"/>
          <w:b/>
          <w:sz w:val="24"/>
          <w:szCs w:val="24"/>
        </w:rPr>
      </w:pPr>
      <w:r>
        <w:rPr>
          <w:rFonts w:ascii="Arial" w:hAnsi="Arial" w:cs="Arial"/>
          <w:b/>
          <w:sz w:val="24"/>
          <w:szCs w:val="24"/>
        </w:rPr>
        <w:t>3.1 Information</w:t>
      </w:r>
    </w:p>
    <w:p w14:paraId="35AF5107" w14:textId="77777777" w:rsidR="00225A6A" w:rsidRPr="003A5B75" w:rsidRDefault="00225A6A" w:rsidP="000B6525">
      <w:pPr>
        <w:pStyle w:val="ListParagraph"/>
        <w:numPr>
          <w:ilvl w:val="0"/>
          <w:numId w:val="6"/>
        </w:numPr>
        <w:spacing w:before="120" w:after="0" w:line="240" w:lineRule="auto"/>
        <w:ind w:left="714" w:hanging="357"/>
        <w:contextualSpacing w:val="0"/>
        <w:jc w:val="both"/>
        <w:rPr>
          <w:rFonts w:ascii="Arial" w:hAnsi="Arial" w:cs="Arial"/>
          <w:sz w:val="24"/>
          <w:szCs w:val="24"/>
        </w:rPr>
      </w:pPr>
      <w:r w:rsidRPr="003A5B75">
        <w:rPr>
          <w:rFonts w:ascii="Arial" w:hAnsi="Arial" w:cs="Arial"/>
          <w:sz w:val="24"/>
          <w:szCs w:val="24"/>
        </w:rPr>
        <w:t>Staff are responsible for the security of data, accounts, and systems under their control. Passwords must be kept secure and account or password information must not be shared with anyone, including other staff, family, or friends. Providing access to another individual, either deliberately or through failure to secure its access, is a violation of this policy.</w:t>
      </w:r>
    </w:p>
    <w:p w14:paraId="21C443B9" w14:textId="00181DDD" w:rsidR="00225A6A" w:rsidRPr="003A5B75" w:rsidRDefault="00225A6A" w:rsidP="000B6525">
      <w:pPr>
        <w:pStyle w:val="ListParagraph"/>
        <w:numPr>
          <w:ilvl w:val="0"/>
          <w:numId w:val="6"/>
        </w:numPr>
        <w:spacing w:before="120" w:after="0" w:line="240" w:lineRule="auto"/>
        <w:ind w:left="714" w:hanging="357"/>
        <w:contextualSpacing w:val="0"/>
        <w:jc w:val="both"/>
        <w:rPr>
          <w:rFonts w:ascii="Arial" w:hAnsi="Arial" w:cs="Arial"/>
          <w:sz w:val="24"/>
          <w:szCs w:val="24"/>
        </w:rPr>
      </w:pPr>
      <w:r w:rsidRPr="003A5B75">
        <w:rPr>
          <w:rFonts w:ascii="Arial" w:hAnsi="Arial" w:cs="Arial"/>
          <w:sz w:val="24"/>
          <w:szCs w:val="24"/>
        </w:rPr>
        <w:lastRenderedPageBreak/>
        <w:t>Staff who have been provided with mobile devices such as mobile phones, tablets, laptops etc. are responsible for ensuring these devices are securely stored when not in use.</w:t>
      </w:r>
    </w:p>
    <w:p w14:paraId="0166E34F" w14:textId="2F7961EA" w:rsidR="00225A6A" w:rsidRPr="003A5B75" w:rsidRDefault="00225A6A" w:rsidP="000B6525">
      <w:pPr>
        <w:pStyle w:val="ListParagraph"/>
        <w:numPr>
          <w:ilvl w:val="0"/>
          <w:numId w:val="6"/>
        </w:numPr>
        <w:spacing w:before="120" w:after="0" w:line="240" w:lineRule="auto"/>
        <w:ind w:left="714" w:hanging="357"/>
        <w:contextualSpacing w:val="0"/>
        <w:jc w:val="both"/>
        <w:rPr>
          <w:rFonts w:ascii="Arial" w:eastAsiaTheme="majorEastAsia" w:hAnsi="Arial" w:cs="Arial"/>
          <w:sz w:val="24"/>
          <w:szCs w:val="24"/>
        </w:rPr>
      </w:pPr>
      <w:r w:rsidRPr="003A5B75">
        <w:rPr>
          <w:rFonts w:ascii="Arial" w:eastAsiaTheme="majorEastAsia" w:hAnsi="Arial" w:cs="Arial"/>
          <w:sz w:val="24"/>
          <w:szCs w:val="24"/>
        </w:rPr>
        <w:t xml:space="preserve">All data stored on </w:t>
      </w:r>
      <w:r w:rsidR="000B6525">
        <w:rPr>
          <w:rFonts w:ascii="Arial" w:eastAsiaTheme="majorEastAsia" w:hAnsi="Arial" w:cs="Arial"/>
          <w:sz w:val="24"/>
          <w:szCs w:val="24"/>
        </w:rPr>
        <w:t>KPC</w:t>
      </w:r>
      <w:r w:rsidR="000C7E0C">
        <w:rPr>
          <w:rFonts w:ascii="Arial" w:eastAsiaTheme="majorEastAsia" w:hAnsi="Arial" w:cs="Arial"/>
          <w:sz w:val="24"/>
          <w:szCs w:val="24"/>
        </w:rPr>
        <w:t>’</w:t>
      </w:r>
      <w:r w:rsidRPr="003A5B75">
        <w:rPr>
          <w:rFonts w:ascii="Arial" w:eastAsiaTheme="majorEastAsia" w:hAnsi="Arial" w:cs="Arial"/>
          <w:sz w:val="24"/>
          <w:szCs w:val="24"/>
        </w:rPr>
        <w:t xml:space="preserve">s systems is the property of </w:t>
      </w:r>
      <w:r w:rsidR="000B6525">
        <w:rPr>
          <w:rFonts w:ascii="Arial" w:eastAsiaTheme="majorEastAsia" w:hAnsi="Arial" w:cs="Arial"/>
          <w:sz w:val="24"/>
          <w:szCs w:val="24"/>
        </w:rPr>
        <w:t>KPC</w:t>
      </w:r>
      <w:r w:rsidRPr="003A5B75">
        <w:rPr>
          <w:rFonts w:ascii="Arial" w:eastAsiaTheme="majorEastAsia" w:hAnsi="Arial" w:cs="Arial"/>
          <w:sz w:val="24"/>
          <w:szCs w:val="24"/>
        </w:rPr>
        <w:t xml:space="preserve">. </w:t>
      </w:r>
    </w:p>
    <w:p w14:paraId="632AEBAB" w14:textId="70E82656" w:rsidR="00225A6A" w:rsidRPr="003A5B75" w:rsidRDefault="000B6525" w:rsidP="000B6525">
      <w:pPr>
        <w:pStyle w:val="ListParagraph"/>
        <w:numPr>
          <w:ilvl w:val="0"/>
          <w:numId w:val="6"/>
        </w:numPr>
        <w:spacing w:before="120" w:after="0" w:line="240" w:lineRule="auto"/>
        <w:ind w:left="714" w:hanging="357"/>
        <w:contextualSpacing w:val="0"/>
        <w:jc w:val="both"/>
        <w:rPr>
          <w:rFonts w:ascii="Arial" w:eastAsia="Times New Roman" w:hAnsi="Arial" w:cs="Arial"/>
          <w:b/>
          <w:bCs/>
          <w:sz w:val="24"/>
          <w:szCs w:val="24"/>
        </w:rPr>
      </w:pPr>
      <w:r>
        <w:rPr>
          <w:rFonts w:ascii="Arial" w:eastAsiaTheme="majorEastAsia" w:hAnsi="Arial" w:cs="Arial"/>
          <w:sz w:val="24"/>
          <w:szCs w:val="24"/>
        </w:rPr>
        <w:t>KPC</w:t>
      </w:r>
      <w:r w:rsidR="00225A6A" w:rsidRPr="003A5B75">
        <w:rPr>
          <w:rFonts w:ascii="Arial" w:eastAsiaTheme="majorEastAsia" w:hAnsi="Arial" w:cs="Arial"/>
          <w:sz w:val="24"/>
          <w:szCs w:val="24"/>
        </w:rPr>
        <w:t xml:space="preserve"> can monitor the use of its IT systems and the data on it at any time. This may include examination of the content stored within the email and data files of any user, and examination of the access history of any users. </w:t>
      </w:r>
      <w:r>
        <w:rPr>
          <w:rFonts w:ascii="Arial" w:eastAsiaTheme="majorEastAsia" w:hAnsi="Arial" w:cs="Arial"/>
          <w:sz w:val="24"/>
          <w:szCs w:val="24"/>
        </w:rPr>
        <w:t>KPC</w:t>
      </w:r>
      <w:r w:rsidR="00225A6A" w:rsidRPr="003A5B75">
        <w:rPr>
          <w:rFonts w:ascii="Arial" w:eastAsiaTheme="majorEastAsia" w:hAnsi="Arial" w:cs="Arial"/>
          <w:sz w:val="24"/>
          <w:szCs w:val="24"/>
        </w:rPr>
        <w:t xml:space="preserve"> reserves the right to regularly audit networks and systems to ensure compliance with this policy and procedure.</w:t>
      </w:r>
    </w:p>
    <w:p w14:paraId="009FF224" w14:textId="77777777" w:rsidR="00225A6A" w:rsidRDefault="00225A6A" w:rsidP="000B6525">
      <w:pPr>
        <w:spacing w:after="0" w:line="240" w:lineRule="auto"/>
        <w:jc w:val="both"/>
        <w:rPr>
          <w:rFonts w:ascii="Arial" w:hAnsi="Arial" w:cs="Arial"/>
          <w:b/>
          <w:sz w:val="24"/>
          <w:szCs w:val="24"/>
        </w:rPr>
      </w:pPr>
    </w:p>
    <w:p w14:paraId="1319070D" w14:textId="4176AAF5" w:rsidR="00225A6A" w:rsidRDefault="00225A6A" w:rsidP="000B6525">
      <w:pPr>
        <w:spacing w:after="0" w:line="240" w:lineRule="auto"/>
        <w:jc w:val="both"/>
        <w:rPr>
          <w:rFonts w:ascii="Arial" w:hAnsi="Arial" w:cs="Arial"/>
          <w:b/>
          <w:sz w:val="24"/>
          <w:szCs w:val="24"/>
        </w:rPr>
      </w:pPr>
      <w:r>
        <w:rPr>
          <w:rFonts w:ascii="Arial" w:hAnsi="Arial" w:cs="Arial"/>
          <w:b/>
          <w:sz w:val="24"/>
          <w:szCs w:val="24"/>
        </w:rPr>
        <w:t xml:space="preserve">3.2 Personal </w:t>
      </w:r>
      <w:r w:rsidR="000B6525">
        <w:rPr>
          <w:rFonts w:ascii="Arial" w:hAnsi="Arial" w:cs="Arial"/>
          <w:b/>
          <w:sz w:val="24"/>
          <w:szCs w:val="24"/>
        </w:rPr>
        <w:t>us</w:t>
      </w:r>
      <w:r>
        <w:rPr>
          <w:rFonts w:ascii="Arial" w:hAnsi="Arial" w:cs="Arial"/>
          <w:b/>
          <w:sz w:val="24"/>
          <w:szCs w:val="24"/>
        </w:rPr>
        <w:t xml:space="preserve">e of </w:t>
      </w:r>
      <w:r w:rsidR="000B6525">
        <w:rPr>
          <w:rFonts w:ascii="Arial" w:hAnsi="Arial" w:cs="Arial"/>
          <w:b/>
          <w:sz w:val="24"/>
          <w:szCs w:val="24"/>
        </w:rPr>
        <w:t>r</w:t>
      </w:r>
      <w:r>
        <w:rPr>
          <w:rFonts w:ascii="Arial" w:hAnsi="Arial" w:cs="Arial"/>
          <w:b/>
          <w:sz w:val="24"/>
          <w:szCs w:val="24"/>
        </w:rPr>
        <w:t>esources</w:t>
      </w:r>
    </w:p>
    <w:p w14:paraId="42304B80" w14:textId="0AF8C1D1" w:rsidR="00225A6A" w:rsidRPr="003A5B75" w:rsidRDefault="00225A6A" w:rsidP="000B6525">
      <w:pPr>
        <w:pStyle w:val="ListParagraph"/>
        <w:numPr>
          <w:ilvl w:val="0"/>
          <w:numId w:val="7"/>
        </w:numPr>
        <w:spacing w:before="120" w:after="0" w:line="240" w:lineRule="auto"/>
        <w:ind w:left="714" w:hanging="357"/>
        <w:contextualSpacing w:val="0"/>
        <w:jc w:val="both"/>
        <w:rPr>
          <w:rFonts w:ascii="Arial" w:hAnsi="Arial" w:cs="Arial"/>
          <w:sz w:val="24"/>
          <w:szCs w:val="24"/>
        </w:rPr>
      </w:pPr>
      <w:r w:rsidRPr="003A5B75">
        <w:rPr>
          <w:rFonts w:ascii="Arial" w:hAnsi="Arial" w:cs="Arial"/>
          <w:sz w:val="24"/>
          <w:szCs w:val="24"/>
        </w:rPr>
        <w:t xml:space="preserve">Undertaking </w:t>
      </w:r>
      <w:r w:rsidR="000B6525">
        <w:rPr>
          <w:rFonts w:ascii="Arial" w:hAnsi="Arial" w:cs="Arial"/>
          <w:sz w:val="24"/>
          <w:szCs w:val="24"/>
        </w:rPr>
        <w:t>KPC</w:t>
      </w:r>
      <w:r w:rsidRPr="003A5B75">
        <w:rPr>
          <w:rFonts w:ascii="Arial" w:hAnsi="Arial" w:cs="Arial"/>
          <w:sz w:val="24"/>
          <w:szCs w:val="24"/>
        </w:rPr>
        <w:t xml:space="preserve"> business on personal devices</w:t>
      </w:r>
      <w:r w:rsidR="00C17A72">
        <w:rPr>
          <w:rFonts w:ascii="Arial" w:hAnsi="Arial" w:cs="Arial"/>
          <w:sz w:val="24"/>
          <w:szCs w:val="24"/>
        </w:rPr>
        <w:t xml:space="preserve"> should only be using web-access with no local resident client storing offline data.</w:t>
      </w:r>
      <w:r w:rsidRPr="003A5B75">
        <w:rPr>
          <w:rFonts w:ascii="Arial" w:hAnsi="Arial" w:cs="Arial"/>
          <w:sz w:val="24"/>
          <w:szCs w:val="24"/>
        </w:rPr>
        <w:t xml:space="preserve"> </w:t>
      </w:r>
      <w:r w:rsidR="00C17A72">
        <w:rPr>
          <w:rFonts w:ascii="Arial" w:hAnsi="Arial" w:cs="Arial"/>
          <w:sz w:val="24"/>
          <w:szCs w:val="24"/>
        </w:rPr>
        <w:t>U</w:t>
      </w:r>
      <w:r w:rsidRPr="003A5B75">
        <w:rPr>
          <w:rFonts w:ascii="Arial" w:hAnsi="Arial" w:cs="Arial"/>
          <w:sz w:val="24"/>
          <w:szCs w:val="24"/>
        </w:rPr>
        <w:t>ndertaking non</w:t>
      </w:r>
      <w:r w:rsidR="00C17A72">
        <w:rPr>
          <w:rFonts w:ascii="Arial" w:hAnsi="Arial" w:cs="Arial"/>
          <w:sz w:val="24"/>
          <w:szCs w:val="24"/>
        </w:rPr>
        <w:t>-</w:t>
      </w:r>
      <w:r w:rsidR="000B6525">
        <w:rPr>
          <w:rFonts w:ascii="Arial" w:hAnsi="Arial" w:cs="Arial"/>
          <w:sz w:val="24"/>
          <w:szCs w:val="24"/>
        </w:rPr>
        <w:t>KPC</w:t>
      </w:r>
      <w:r w:rsidRPr="003A5B75">
        <w:rPr>
          <w:rFonts w:ascii="Arial" w:hAnsi="Arial" w:cs="Arial"/>
          <w:sz w:val="24"/>
          <w:szCs w:val="24"/>
        </w:rPr>
        <w:t xml:space="preserve"> work on </w:t>
      </w:r>
      <w:r w:rsidR="000B6525">
        <w:rPr>
          <w:rFonts w:ascii="Arial" w:hAnsi="Arial" w:cs="Arial"/>
          <w:sz w:val="24"/>
          <w:szCs w:val="24"/>
        </w:rPr>
        <w:t>KPC</w:t>
      </w:r>
      <w:r w:rsidRPr="003A5B75">
        <w:rPr>
          <w:rFonts w:ascii="Arial" w:hAnsi="Arial" w:cs="Arial"/>
          <w:sz w:val="24"/>
          <w:szCs w:val="24"/>
        </w:rPr>
        <w:t xml:space="preserve"> IT resources</w:t>
      </w:r>
      <w:r w:rsidR="00C17A72">
        <w:rPr>
          <w:rFonts w:ascii="Arial" w:hAnsi="Arial" w:cs="Arial"/>
          <w:sz w:val="24"/>
          <w:szCs w:val="24"/>
        </w:rPr>
        <w:t xml:space="preserve"> (if provided) </w:t>
      </w:r>
      <w:r w:rsidRPr="003A5B75">
        <w:rPr>
          <w:rFonts w:ascii="Arial" w:hAnsi="Arial" w:cs="Arial"/>
          <w:sz w:val="24"/>
          <w:szCs w:val="24"/>
        </w:rPr>
        <w:t xml:space="preserve">is not </w:t>
      </w:r>
      <w:r w:rsidR="00C17A72">
        <w:rPr>
          <w:rFonts w:ascii="Arial" w:hAnsi="Arial" w:cs="Arial"/>
          <w:sz w:val="24"/>
          <w:szCs w:val="24"/>
        </w:rPr>
        <w:t xml:space="preserve">allowed. </w:t>
      </w:r>
      <w:r w:rsidRPr="003A5B75">
        <w:rPr>
          <w:rFonts w:ascii="Arial" w:hAnsi="Arial" w:cs="Arial"/>
          <w:sz w:val="24"/>
          <w:szCs w:val="24"/>
        </w:rPr>
        <w:t xml:space="preserve"> </w:t>
      </w:r>
    </w:p>
    <w:p w14:paraId="51CD414E" w14:textId="481CFEA3" w:rsidR="00225A6A" w:rsidRPr="003A5B75" w:rsidRDefault="000B6525" w:rsidP="000B6525">
      <w:pPr>
        <w:pStyle w:val="ListParagraph"/>
        <w:numPr>
          <w:ilvl w:val="0"/>
          <w:numId w:val="7"/>
        </w:numPr>
        <w:spacing w:before="120" w:after="0" w:line="240" w:lineRule="auto"/>
        <w:ind w:left="714" w:hanging="357"/>
        <w:contextualSpacing w:val="0"/>
        <w:jc w:val="both"/>
        <w:rPr>
          <w:rFonts w:ascii="Arial" w:eastAsiaTheme="majorEastAsia" w:hAnsi="Arial" w:cs="Arial"/>
          <w:sz w:val="24"/>
          <w:szCs w:val="24"/>
        </w:rPr>
      </w:pPr>
      <w:r>
        <w:rPr>
          <w:rFonts w:ascii="Arial" w:eastAsiaTheme="majorEastAsia" w:hAnsi="Arial" w:cs="Arial"/>
          <w:sz w:val="24"/>
          <w:szCs w:val="24"/>
        </w:rPr>
        <w:t>KPC</w:t>
      </w:r>
      <w:r w:rsidR="000C7E0C">
        <w:rPr>
          <w:rFonts w:ascii="Arial" w:eastAsiaTheme="majorEastAsia" w:hAnsi="Arial" w:cs="Arial"/>
          <w:sz w:val="24"/>
          <w:szCs w:val="24"/>
        </w:rPr>
        <w:t>’</w:t>
      </w:r>
      <w:r w:rsidR="00225A6A" w:rsidRPr="003A5B75">
        <w:rPr>
          <w:rFonts w:ascii="Arial" w:eastAsiaTheme="majorEastAsia" w:hAnsi="Arial" w:cs="Arial"/>
          <w:sz w:val="24"/>
          <w:szCs w:val="24"/>
        </w:rPr>
        <w:t xml:space="preserve">s systems exist to support and enable the </w:t>
      </w:r>
      <w:r w:rsidR="00C17A72">
        <w:rPr>
          <w:rFonts w:ascii="Arial" w:eastAsiaTheme="majorEastAsia" w:hAnsi="Arial" w:cs="Arial"/>
          <w:sz w:val="24"/>
          <w:szCs w:val="24"/>
        </w:rPr>
        <w:t>parish council business, and should not be used for personal purposes.</w:t>
      </w:r>
    </w:p>
    <w:p w14:paraId="4A4F40BA" w14:textId="77777777" w:rsidR="00225A6A" w:rsidRDefault="00225A6A" w:rsidP="000B6525">
      <w:pPr>
        <w:shd w:val="clear" w:color="auto" w:fill="FFFFFF"/>
        <w:spacing w:after="0" w:line="240" w:lineRule="auto"/>
        <w:jc w:val="both"/>
        <w:rPr>
          <w:rFonts w:ascii="Arial" w:eastAsia="Times New Roman" w:hAnsi="Arial" w:cs="Arial"/>
          <w:b/>
          <w:bCs/>
          <w:sz w:val="24"/>
          <w:szCs w:val="24"/>
        </w:rPr>
      </w:pPr>
    </w:p>
    <w:p w14:paraId="5D72EEEB" w14:textId="77777777" w:rsidR="00225A6A" w:rsidRPr="004B17C5" w:rsidRDefault="00225A6A" w:rsidP="000B6525">
      <w:pPr>
        <w:shd w:val="clear" w:color="auto" w:fill="FFFFFF"/>
        <w:spacing w:after="0" w:line="240" w:lineRule="auto"/>
        <w:jc w:val="both"/>
        <w:rPr>
          <w:rFonts w:ascii="Arial" w:eastAsia="Times New Roman" w:hAnsi="Arial" w:cs="Arial"/>
          <w:b/>
          <w:sz w:val="24"/>
          <w:szCs w:val="24"/>
        </w:rPr>
      </w:pPr>
      <w:r>
        <w:rPr>
          <w:rFonts w:ascii="Arial" w:eastAsia="Times New Roman" w:hAnsi="Arial" w:cs="Arial"/>
          <w:b/>
          <w:bCs/>
          <w:sz w:val="24"/>
          <w:szCs w:val="24"/>
        </w:rPr>
        <w:t xml:space="preserve">3.3 </w:t>
      </w:r>
      <w:r w:rsidRPr="004B17C5">
        <w:rPr>
          <w:rFonts w:ascii="Arial" w:eastAsia="Times New Roman" w:hAnsi="Arial" w:cs="Arial"/>
          <w:b/>
          <w:bCs/>
          <w:sz w:val="24"/>
          <w:szCs w:val="24"/>
        </w:rPr>
        <w:t xml:space="preserve">The </w:t>
      </w:r>
      <w:r w:rsidRPr="004B17C5">
        <w:rPr>
          <w:rFonts w:ascii="Arial" w:eastAsia="Times New Roman" w:hAnsi="Arial" w:cs="Arial"/>
          <w:b/>
          <w:sz w:val="24"/>
          <w:szCs w:val="24"/>
        </w:rPr>
        <w:t>system and network activities are</w:t>
      </w:r>
      <w:r w:rsidRPr="004B17C5">
        <w:rPr>
          <w:rFonts w:ascii="Arial" w:eastAsia="Times New Roman" w:hAnsi="Arial" w:cs="Arial"/>
          <w:b/>
          <w:bCs/>
          <w:sz w:val="24"/>
          <w:szCs w:val="24"/>
        </w:rPr>
        <w:t xml:space="preserve"> may not be used </w:t>
      </w:r>
      <w:r>
        <w:rPr>
          <w:rFonts w:ascii="Arial" w:eastAsia="Times New Roman" w:hAnsi="Arial" w:cs="Arial"/>
          <w:b/>
          <w:bCs/>
          <w:sz w:val="24"/>
          <w:szCs w:val="24"/>
        </w:rPr>
        <w:t xml:space="preserve">by staff </w:t>
      </w:r>
      <w:r w:rsidRPr="004B17C5">
        <w:rPr>
          <w:rFonts w:ascii="Arial" w:eastAsia="Times New Roman" w:hAnsi="Arial" w:cs="Arial"/>
          <w:b/>
          <w:bCs/>
          <w:sz w:val="24"/>
          <w:szCs w:val="24"/>
        </w:rPr>
        <w:t>for inappropriate reasons which</w:t>
      </w:r>
      <w:r w:rsidRPr="004B17C5">
        <w:rPr>
          <w:rFonts w:ascii="Arial" w:eastAsia="Times New Roman" w:hAnsi="Arial" w:cs="Arial"/>
          <w:b/>
          <w:sz w:val="24"/>
          <w:szCs w:val="24"/>
        </w:rPr>
        <w:t xml:space="preserve"> include:</w:t>
      </w:r>
    </w:p>
    <w:p w14:paraId="1D4494ED" w14:textId="77777777" w:rsidR="00225A6A" w:rsidRPr="003A5B75" w:rsidRDefault="00225A6A" w:rsidP="000B6525">
      <w:pPr>
        <w:pStyle w:val="ListParagraph"/>
        <w:numPr>
          <w:ilvl w:val="0"/>
          <w:numId w:val="8"/>
        </w:numPr>
        <w:shd w:val="clear" w:color="auto" w:fill="FFFFFF"/>
        <w:spacing w:before="120" w:after="0" w:line="240" w:lineRule="auto"/>
        <w:ind w:hanging="357"/>
        <w:contextualSpacing w:val="0"/>
        <w:jc w:val="both"/>
        <w:rPr>
          <w:rFonts w:ascii="Arial" w:eastAsia="Times New Roman" w:hAnsi="Arial" w:cs="Arial"/>
          <w:sz w:val="24"/>
          <w:szCs w:val="24"/>
        </w:rPr>
      </w:pPr>
      <w:r w:rsidRPr="003A5B75">
        <w:rPr>
          <w:rFonts w:ascii="Arial" w:eastAsia="Times New Roman" w:hAnsi="Arial" w:cs="Arial"/>
          <w:sz w:val="24"/>
          <w:szCs w:val="24"/>
        </w:rPr>
        <w:t>Engaging in or effecting security breaches or malicious use of network communication including, but not limited to:</w:t>
      </w:r>
    </w:p>
    <w:p w14:paraId="6B11FC9F" w14:textId="77777777" w:rsidR="00225A6A" w:rsidRPr="004B17C5" w:rsidRDefault="00225A6A" w:rsidP="000B6525">
      <w:pPr>
        <w:pStyle w:val="ListParagraph"/>
        <w:numPr>
          <w:ilvl w:val="0"/>
          <w:numId w:val="3"/>
        </w:numPr>
        <w:shd w:val="clear" w:color="auto" w:fill="FFFFFF"/>
        <w:spacing w:before="120" w:after="0" w:line="240" w:lineRule="auto"/>
        <w:ind w:hanging="357"/>
        <w:contextualSpacing w:val="0"/>
        <w:jc w:val="both"/>
        <w:rPr>
          <w:rFonts w:ascii="Arial" w:eastAsia="Times New Roman" w:hAnsi="Arial" w:cs="Arial"/>
          <w:sz w:val="24"/>
          <w:szCs w:val="24"/>
        </w:rPr>
      </w:pPr>
      <w:r w:rsidRPr="004B17C5">
        <w:rPr>
          <w:rFonts w:ascii="Arial" w:eastAsia="Times New Roman" w:hAnsi="Arial" w:cs="Arial"/>
          <w:sz w:val="24"/>
          <w:szCs w:val="24"/>
        </w:rPr>
        <w:t>Obtaining configuration information about a network or system for which the user does not have responsibility.</w:t>
      </w:r>
    </w:p>
    <w:p w14:paraId="2C154644" w14:textId="3A5BA3DD" w:rsidR="00225A6A" w:rsidRPr="004B17C5" w:rsidRDefault="00225A6A" w:rsidP="000B6525">
      <w:pPr>
        <w:pStyle w:val="ListParagraph"/>
        <w:numPr>
          <w:ilvl w:val="0"/>
          <w:numId w:val="3"/>
        </w:numPr>
        <w:shd w:val="clear" w:color="auto" w:fill="FFFFFF"/>
        <w:spacing w:before="120" w:after="0" w:line="240" w:lineRule="auto"/>
        <w:ind w:hanging="357"/>
        <w:contextualSpacing w:val="0"/>
        <w:jc w:val="both"/>
        <w:rPr>
          <w:rFonts w:ascii="Arial" w:eastAsia="Times New Roman" w:hAnsi="Arial" w:cs="Arial"/>
          <w:sz w:val="24"/>
          <w:szCs w:val="24"/>
        </w:rPr>
      </w:pPr>
      <w:r w:rsidRPr="004B17C5">
        <w:rPr>
          <w:rFonts w:ascii="Arial" w:eastAsia="Times New Roman" w:hAnsi="Arial" w:cs="Arial"/>
          <w:sz w:val="24"/>
          <w:szCs w:val="24"/>
        </w:rPr>
        <w:t>Engaging in activities intended to hide the user</w:t>
      </w:r>
      <w:r w:rsidR="000C7E0C">
        <w:rPr>
          <w:rFonts w:ascii="Arial" w:eastAsia="Times New Roman" w:hAnsi="Arial" w:cs="Arial"/>
          <w:sz w:val="24"/>
          <w:szCs w:val="24"/>
        </w:rPr>
        <w:t>’</w:t>
      </w:r>
      <w:r w:rsidRPr="004B17C5">
        <w:rPr>
          <w:rFonts w:ascii="Arial" w:eastAsia="Times New Roman" w:hAnsi="Arial" w:cs="Arial"/>
          <w:sz w:val="24"/>
          <w:szCs w:val="24"/>
        </w:rPr>
        <w:t>s identity, to purposefully increase network traffic, or other activities that purposefully create nuisance traffic for the network or systems attached to the network.</w:t>
      </w:r>
    </w:p>
    <w:p w14:paraId="473564C3" w14:textId="77777777" w:rsidR="00225A6A" w:rsidRPr="004B17C5" w:rsidRDefault="00225A6A" w:rsidP="000B6525">
      <w:pPr>
        <w:pStyle w:val="ListParagraph"/>
        <w:numPr>
          <w:ilvl w:val="0"/>
          <w:numId w:val="3"/>
        </w:numPr>
        <w:shd w:val="clear" w:color="auto" w:fill="FFFFFF"/>
        <w:spacing w:before="120" w:after="0" w:line="240" w:lineRule="auto"/>
        <w:ind w:hanging="357"/>
        <w:contextualSpacing w:val="0"/>
        <w:jc w:val="both"/>
        <w:rPr>
          <w:rFonts w:ascii="Arial" w:eastAsia="Times New Roman" w:hAnsi="Arial" w:cs="Arial"/>
          <w:sz w:val="24"/>
          <w:szCs w:val="24"/>
        </w:rPr>
      </w:pPr>
      <w:r w:rsidRPr="004B17C5">
        <w:rPr>
          <w:rFonts w:ascii="Arial" w:eastAsia="Times New Roman" w:hAnsi="Arial" w:cs="Arial"/>
          <w:sz w:val="24"/>
          <w:szCs w:val="24"/>
        </w:rPr>
        <w:t>Accessing data, accounts, or systems that the user is not expressly authorised to access.</w:t>
      </w:r>
    </w:p>
    <w:p w14:paraId="6667604F" w14:textId="5812F1C7" w:rsidR="00225A6A" w:rsidRPr="004B17C5" w:rsidRDefault="00225A6A" w:rsidP="000B6525">
      <w:pPr>
        <w:pStyle w:val="ListParagraph"/>
        <w:numPr>
          <w:ilvl w:val="0"/>
          <w:numId w:val="3"/>
        </w:numPr>
        <w:shd w:val="clear" w:color="auto" w:fill="FFFFFF"/>
        <w:spacing w:before="120" w:after="0" w:line="240" w:lineRule="auto"/>
        <w:ind w:hanging="357"/>
        <w:contextualSpacing w:val="0"/>
        <w:jc w:val="both"/>
        <w:rPr>
          <w:rFonts w:ascii="Arial" w:eastAsia="Times New Roman" w:hAnsi="Arial" w:cs="Arial"/>
          <w:sz w:val="24"/>
          <w:szCs w:val="24"/>
        </w:rPr>
      </w:pPr>
      <w:r w:rsidRPr="004B17C5">
        <w:rPr>
          <w:rFonts w:ascii="Arial" w:eastAsia="Times New Roman" w:hAnsi="Arial" w:cs="Arial"/>
          <w:sz w:val="24"/>
          <w:szCs w:val="24"/>
        </w:rPr>
        <w:t xml:space="preserve">Interfering with or denying service to another user on the network or using </w:t>
      </w:r>
      <w:r w:rsidR="000B6525">
        <w:rPr>
          <w:rFonts w:ascii="Arial" w:eastAsia="Times New Roman" w:hAnsi="Arial" w:cs="Arial"/>
          <w:sz w:val="24"/>
          <w:szCs w:val="24"/>
        </w:rPr>
        <w:t>KPC</w:t>
      </w:r>
      <w:r w:rsidRPr="004B17C5">
        <w:rPr>
          <w:rFonts w:ascii="Arial" w:eastAsia="Times New Roman" w:hAnsi="Arial" w:cs="Arial"/>
          <w:sz w:val="24"/>
          <w:szCs w:val="24"/>
        </w:rPr>
        <w:t xml:space="preserve"> facilities or networks to interfere with or deny service to persons outside </w:t>
      </w:r>
      <w:r w:rsidR="000B6525">
        <w:rPr>
          <w:rFonts w:ascii="Arial" w:eastAsia="Times New Roman" w:hAnsi="Arial" w:cs="Arial"/>
          <w:sz w:val="24"/>
          <w:szCs w:val="24"/>
        </w:rPr>
        <w:t>KPC</w:t>
      </w:r>
      <w:r w:rsidRPr="004B17C5">
        <w:rPr>
          <w:rFonts w:ascii="Arial" w:eastAsia="Times New Roman" w:hAnsi="Arial" w:cs="Arial"/>
          <w:sz w:val="24"/>
          <w:szCs w:val="24"/>
        </w:rPr>
        <w:t>.</w:t>
      </w:r>
    </w:p>
    <w:p w14:paraId="26E69DE1" w14:textId="77777777" w:rsidR="00225A6A" w:rsidRPr="003A5B75" w:rsidRDefault="00225A6A" w:rsidP="000B6525">
      <w:pPr>
        <w:pStyle w:val="ListParagraph"/>
        <w:numPr>
          <w:ilvl w:val="0"/>
          <w:numId w:val="3"/>
        </w:numPr>
        <w:shd w:val="clear" w:color="auto" w:fill="FFFFFF"/>
        <w:spacing w:before="120" w:after="0" w:line="240" w:lineRule="auto"/>
        <w:ind w:left="709" w:hanging="357"/>
        <w:contextualSpacing w:val="0"/>
        <w:jc w:val="both"/>
        <w:rPr>
          <w:rFonts w:ascii="Arial" w:eastAsia="Times New Roman" w:hAnsi="Arial" w:cs="Arial"/>
          <w:sz w:val="24"/>
          <w:szCs w:val="24"/>
        </w:rPr>
      </w:pPr>
      <w:r w:rsidRPr="003A5B75">
        <w:rPr>
          <w:rFonts w:ascii="Arial" w:eastAsia="Times New Roman" w:hAnsi="Arial" w:cs="Arial"/>
          <w:sz w:val="24"/>
          <w:szCs w:val="24"/>
        </w:rPr>
        <w:t>Use of file sharing networks in which protected intellectual property is illegally shared.</w:t>
      </w:r>
    </w:p>
    <w:p w14:paraId="784378C8" w14:textId="77777777" w:rsidR="00225A6A" w:rsidRPr="003A5B75" w:rsidRDefault="00225A6A" w:rsidP="000B6525">
      <w:pPr>
        <w:pStyle w:val="ListParagraph"/>
        <w:numPr>
          <w:ilvl w:val="0"/>
          <w:numId w:val="3"/>
        </w:numPr>
        <w:shd w:val="clear" w:color="auto" w:fill="FFFFFF"/>
        <w:spacing w:before="120" w:after="0" w:line="240" w:lineRule="auto"/>
        <w:ind w:left="709" w:hanging="357"/>
        <w:contextualSpacing w:val="0"/>
        <w:jc w:val="both"/>
        <w:rPr>
          <w:rFonts w:ascii="Arial" w:eastAsia="Times New Roman" w:hAnsi="Arial" w:cs="Arial"/>
          <w:sz w:val="24"/>
          <w:szCs w:val="24"/>
        </w:rPr>
      </w:pPr>
      <w:r w:rsidRPr="003A5B75">
        <w:rPr>
          <w:rFonts w:ascii="Arial" w:eastAsia="Times New Roman" w:hAnsi="Arial" w:cs="Arial"/>
          <w:sz w:val="24"/>
          <w:szCs w:val="24"/>
        </w:rPr>
        <w:t>Intentionally introducing malicious programs into the network or server e.g., viruses, worms, Trojan horses, email bombs, etc.</w:t>
      </w:r>
    </w:p>
    <w:p w14:paraId="4F7D8BC3" w14:textId="407963F0" w:rsidR="00225A6A" w:rsidRPr="003A5B75" w:rsidRDefault="00225A6A" w:rsidP="000B6525">
      <w:pPr>
        <w:pStyle w:val="ListParagraph"/>
        <w:numPr>
          <w:ilvl w:val="0"/>
          <w:numId w:val="3"/>
        </w:numPr>
        <w:shd w:val="clear" w:color="auto" w:fill="FFFFFF"/>
        <w:spacing w:before="120" w:after="0" w:line="240" w:lineRule="auto"/>
        <w:ind w:left="709" w:hanging="357"/>
        <w:contextualSpacing w:val="0"/>
        <w:jc w:val="both"/>
        <w:rPr>
          <w:rFonts w:ascii="Arial" w:eastAsia="Times New Roman" w:hAnsi="Arial" w:cs="Arial"/>
          <w:sz w:val="24"/>
          <w:szCs w:val="24"/>
        </w:rPr>
      </w:pPr>
      <w:r w:rsidRPr="003A5B75">
        <w:rPr>
          <w:rFonts w:ascii="Arial" w:eastAsia="Times New Roman" w:hAnsi="Arial" w:cs="Arial"/>
          <w:sz w:val="24"/>
          <w:szCs w:val="24"/>
        </w:rPr>
        <w:t xml:space="preserve">Inappropriate use or sharing of </w:t>
      </w:r>
      <w:r w:rsidR="000B6525">
        <w:rPr>
          <w:rFonts w:ascii="Arial" w:eastAsia="Times New Roman" w:hAnsi="Arial" w:cs="Arial"/>
          <w:sz w:val="24"/>
          <w:szCs w:val="24"/>
        </w:rPr>
        <w:t>KPC</w:t>
      </w:r>
      <w:r w:rsidRPr="003A5B75">
        <w:rPr>
          <w:rFonts w:ascii="Arial" w:eastAsia="Times New Roman" w:hAnsi="Arial" w:cs="Arial"/>
          <w:sz w:val="24"/>
          <w:szCs w:val="24"/>
        </w:rPr>
        <w:t>-authorised IT privileges or resources.</w:t>
      </w:r>
    </w:p>
    <w:p w14:paraId="1E67A277" w14:textId="633DB78A" w:rsidR="00225A6A" w:rsidRPr="003A5B75" w:rsidRDefault="00225A6A" w:rsidP="000B6525">
      <w:pPr>
        <w:pStyle w:val="ListParagraph"/>
        <w:numPr>
          <w:ilvl w:val="0"/>
          <w:numId w:val="3"/>
        </w:numPr>
        <w:shd w:val="clear" w:color="auto" w:fill="FFFFFF"/>
        <w:spacing w:before="120" w:after="0" w:line="240" w:lineRule="auto"/>
        <w:ind w:left="709" w:hanging="357"/>
        <w:contextualSpacing w:val="0"/>
        <w:jc w:val="both"/>
        <w:rPr>
          <w:rFonts w:ascii="Arial" w:eastAsia="Times New Roman" w:hAnsi="Arial" w:cs="Arial"/>
          <w:sz w:val="24"/>
          <w:szCs w:val="24"/>
        </w:rPr>
      </w:pPr>
      <w:r w:rsidRPr="003A5B75">
        <w:rPr>
          <w:rFonts w:ascii="Arial" w:eastAsia="Times New Roman" w:hAnsi="Arial" w:cs="Arial"/>
          <w:sz w:val="24"/>
          <w:szCs w:val="24"/>
        </w:rPr>
        <w:t>Changing another user</w:t>
      </w:r>
      <w:r w:rsidR="000C7E0C">
        <w:rPr>
          <w:rFonts w:ascii="Arial" w:eastAsia="Times New Roman" w:hAnsi="Arial" w:cs="Arial"/>
          <w:sz w:val="24"/>
          <w:szCs w:val="24"/>
        </w:rPr>
        <w:t>’</w:t>
      </w:r>
      <w:r w:rsidRPr="003A5B75">
        <w:rPr>
          <w:rFonts w:ascii="Arial" w:eastAsia="Times New Roman" w:hAnsi="Arial" w:cs="Arial"/>
          <w:sz w:val="24"/>
          <w:szCs w:val="24"/>
        </w:rPr>
        <w:t>s password, access, or authorisations, unless expressly authorised to.</w:t>
      </w:r>
    </w:p>
    <w:p w14:paraId="08D074EB" w14:textId="559D018F" w:rsidR="00225A6A" w:rsidRPr="003A5B75" w:rsidRDefault="00225A6A" w:rsidP="000B6525">
      <w:pPr>
        <w:pStyle w:val="ListParagraph"/>
        <w:numPr>
          <w:ilvl w:val="0"/>
          <w:numId w:val="3"/>
        </w:numPr>
        <w:shd w:val="clear" w:color="auto" w:fill="FFFFFF"/>
        <w:spacing w:before="120" w:after="0" w:line="240" w:lineRule="auto"/>
        <w:ind w:left="709" w:hanging="357"/>
        <w:contextualSpacing w:val="0"/>
        <w:jc w:val="both"/>
        <w:rPr>
          <w:rFonts w:ascii="Arial" w:eastAsia="Times New Roman" w:hAnsi="Arial" w:cs="Arial"/>
          <w:sz w:val="24"/>
          <w:szCs w:val="24"/>
        </w:rPr>
      </w:pPr>
      <w:r w:rsidRPr="003A5B75">
        <w:rPr>
          <w:rFonts w:ascii="Arial" w:eastAsia="Times New Roman" w:hAnsi="Arial" w:cs="Arial"/>
          <w:sz w:val="24"/>
          <w:szCs w:val="24"/>
        </w:rPr>
        <w:t xml:space="preserve">Using a </w:t>
      </w:r>
      <w:r w:rsidR="000B6525">
        <w:rPr>
          <w:rFonts w:ascii="Arial" w:eastAsia="Times New Roman" w:hAnsi="Arial" w:cs="Arial"/>
          <w:sz w:val="24"/>
          <w:szCs w:val="24"/>
        </w:rPr>
        <w:t>KPC</w:t>
      </w:r>
      <w:r w:rsidRPr="003A5B75">
        <w:rPr>
          <w:rFonts w:ascii="Arial" w:eastAsia="Times New Roman" w:hAnsi="Arial" w:cs="Arial"/>
          <w:sz w:val="24"/>
          <w:szCs w:val="24"/>
        </w:rPr>
        <w:t xml:space="preserve"> IT asset for any private purpose, or for personal gain.</w:t>
      </w:r>
    </w:p>
    <w:p w14:paraId="40220C00" w14:textId="6EDDE309" w:rsidR="00225A6A" w:rsidRDefault="00225A6A" w:rsidP="000B6525">
      <w:pPr>
        <w:pStyle w:val="ListParagraph"/>
        <w:numPr>
          <w:ilvl w:val="0"/>
          <w:numId w:val="3"/>
        </w:numPr>
        <w:shd w:val="clear" w:color="auto" w:fill="FFFFFF"/>
        <w:spacing w:before="120" w:after="0" w:line="240" w:lineRule="auto"/>
        <w:ind w:left="709" w:hanging="357"/>
        <w:contextualSpacing w:val="0"/>
        <w:jc w:val="both"/>
        <w:rPr>
          <w:rFonts w:ascii="Arial" w:eastAsia="Times New Roman" w:hAnsi="Arial" w:cs="Arial"/>
          <w:sz w:val="24"/>
          <w:szCs w:val="24"/>
        </w:rPr>
      </w:pPr>
      <w:r w:rsidRPr="003A5B75">
        <w:rPr>
          <w:rFonts w:ascii="Arial" w:eastAsia="Times New Roman" w:hAnsi="Arial" w:cs="Arial"/>
          <w:sz w:val="24"/>
          <w:szCs w:val="24"/>
        </w:rPr>
        <w:t xml:space="preserve">Using a </w:t>
      </w:r>
      <w:r w:rsidR="000B6525">
        <w:rPr>
          <w:rFonts w:ascii="Arial" w:eastAsia="Times New Roman" w:hAnsi="Arial" w:cs="Arial"/>
          <w:sz w:val="24"/>
          <w:szCs w:val="24"/>
        </w:rPr>
        <w:t>KPC</w:t>
      </w:r>
      <w:r w:rsidRPr="003A5B75">
        <w:rPr>
          <w:rFonts w:ascii="Arial" w:eastAsia="Times New Roman" w:hAnsi="Arial" w:cs="Arial"/>
          <w:sz w:val="24"/>
          <w:szCs w:val="24"/>
        </w:rPr>
        <w:t xml:space="preserve"> IT asset to access pornographic material.</w:t>
      </w:r>
    </w:p>
    <w:p w14:paraId="7533316A" w14:textId="77777777" w:rsidR="00225A6A" w:rsidRDefault="00225A6A" w:rsidP="000B6525">
      <w:pPr>
        <w:pStyle w:val="ListParagraph"/>
        <w:shd w:val="clear" w:color="auto" w:fill="FFFFFF"/>
        <w:spacing w:before="120" w:after="0" w:line="240" w:lineRule="auto"/>
        <w:ind w:left="709"/>
        <w:jc w:val="both"/>
        <w:rPr>
          <w:rFonts w:ascii="Arial" w:eastAsia="Times New Roman" w:hAnsi="Arial" w:cs="Arial"/>
          <w:sz w:val="24"/>
          <w:szCs w:val="24"/>
        </w:rPr>
      </w:pPr>
    </w:p>
    <w:p w14:paraId="47FBB268" w14:textId="3121C449" w:rsidR="00225A6A" w:rsidRPr="00284C93" w:rsidRDefault="00225A6A" w:rsidP="000B6525">
      <w:pPr>
        <w:shd w:val="clear" w:color="auto" w:fill="FFFFFF"/>
        <w:spacing w:after="0" w:line="240" w:lineRule="auto"/>
        <w:jc w:val="both"/>
        <w:rPr>
          <w:rFonts w:ascii="Arial" w:eastAsia="Times New Roman" w:hAnsi="Arial" w:cs="Arial"/>
          <w:b/>
          <w:sz w:val="24"/>
          <w:szCs w:val="24"/>
        </w:rPr>
      </w:pPr>
      <w:r w:rsidRPr="00284C93">
        <w:rPr>
          <w:rFonts w:ascii="Arial" w:eastAsia="Times New Roman" w:hAnsi="Arial" w:cs="Arial"/>
          <w:b/>
          <w:bCs/>
          <w:sz w:val="24"/>
          <w:szCs w:val="24"/>
        </w:rPr>
        <w:t>3.</w:t>
      </w:r>
      <w:r>
        <w:rPr>
          <w:rFonts w:ascii="Arial" w:eastAsia="Times New Roman" w:hAnsi="Arial" w:cs="Arial"/>
          <w:b/>
          <w:bCs/>
          <w:sz w:val="24"/>
          <w:szCs w:val="24"/>
        </w:rPr>
        <w:t>4</w:t>
      </w:r>
      <w:r w:rsidRPr="00284C93">
        <w:rPr>
          <w:rFonts w:ascii="Arial" w:eastAsia="Times New Roman" w:hAnsi="Arial" w:cs="Arial"/>
          <w:b/>
          <w:bCs/>
          <w:sz w:val="24"/>
          <w:szCs w:val="24"/>
        </w:rPr>
        <w:t xml:space="preserve"> </w:t>
      </w:r>
      <w:r>
        <w:rPr>
          <w:rFonts w:ascii="Arial" w:eastAsia="Times New Roman" w:hAnsi="Arial" w:cs="Arial"/>
          <w:b/>
          <w:bCs/>
          <w:sz w:val="24"/>
          <w:szCs w:val="24"/>
        </w:rPr>
        <w:t xml:space="preserve">Password </w:t>
      </w:r>
      <w:r w:rsidR="000B6525">
        <w:rPr>
          <w:rFonts w:ascii="Arial" w:eastAsia="Times New Roman" w:hAnsi="Arial" w:cs="Arial"/>
          <w:b/>
          <w:bCs/>
          <w:sz w:val="24"/>
          <w:szCs w:val="24"/>
        </w:rPr>
        <w:t>s</w:t>
      </w:r>
      <w:r>
        <w:rPr>
          <w:rFonts w:ascii="Arial" w:eastAsia="Times New Roman" w:hAnsi="Arial" w:cs="Arial"/>
          <w:b/>
          <w:bCs/>
          <w:sz w:val="24"/>
          <w:szCs w:val="24"/>
        </w:rPr>
        <w:t>ecurity</w:t>
      </w:r>
    </w:p>
    <w:p w14:paraId="1DF82636" w14:textId="0C7CE3DC" w:rsidR="00225A6A" w:rsidRPr="00225A6A" w:rsidRDefault="00225A6A" w:rsidP="000B6525">
      <w:pPr>
        <w:shd w:val="clear" w:color="auto" w:fill="FFFFFF"/>
        <w:spacing w:before="120" w:after="0" w:line="240" w:lineRule="auto"/>
        <w:jc w:val="both"/>
        <w:rPr>
          <w:rFonts w:ascii="Arial" w:eastAsia="Times New Roman" w:hAnsi="Arial" w:cs="Arial"/>
          <w:sz w:val="24"/>
          <w:szCs w:val="24"/>
        </w:rPr>
      </w:pPr>
      <w:r w:rsidRPr="00225A6A">
        <w:rPr>
          <w:rFonts w:ascii="Arial" w:hAnsi="Arial" w:cs="Arial"/>
          <w:sz w:val="24"/>
          <w:szCs w:val="24"/>
        </w:rPr>
        <w:lastRenderedPageBreak/>
        <w:t xml:space="preserve">Secure and strong passwords are essential to protect the integrity of ICT systems. </w:t>
      </w:r>
      <w:r w:rsidR="00C17A72">
        <w:rPr>
          <w:rFonts w:ascii="Arial" w:hAnsi="Arial" w:cs="Arial"/>
          <w:sz w:val="24"/>
          <w:szCs w:val="24"/>
        </w:rPr>
        <w:t>Staff will be issued with a username &amp; password for each email account. No changes can be made without express permission of the Parish Clerk.</w:t>
      </w:r>
    </w:p>
    <w:p w14:paraId="7C2B95C4" w14:textId="77777777" w:rsidR="00225A6A" w:rsidRPr="00225A6A" w:rsidRDefault="00225A6A" w:rsidP="000B6525">
      <w:pPr>
        <w:pStyle w:val="ListParagraph"/>
        <w:numPr>
          <w:ilvl w:val="0"/>
          <w:numId w:val="17"/>
        </w:numPr>
        <w:shd w:val="clear" w:color="auto" w:fill="FFFFFF"/>
        <w:spacing w:before="120" w:after="0" w:line="240" w:lineRule="auto"/>
        <w:jc w:val="both"/>
        <w:rPr>
          <w:rFonts w:ascii="Arial" w:eastAsia="Times New Roman" w:hAnsi="Arial" w:cs="Arial"/>
          <w:sz w:val="24"/>
          <w:szCs w:val="24"/>
        </w:rPr>
      </w:pPr>
      <w:r w:rsidRPr="00225A6A">
        <w:rPr>
          <w:rFonts w:ascii="Arial" w:hAnsi="Arial" w:cs="Arial"/>
          <w:sz w:val="24"/>
          <w:szCs w:val="24"/>
        </w:rPr>
        <w:t>Passwords (and any other security credential you are issued with such as a key fob or USB drive) must be kept secure and confidential and must not be shared with, or given to, anyone else. Passwords should not be written down.</w:t>
      </w:r>
    </w:p>
    <w:p w14:paraId="2F1D8880" w14:textId="25E7033C" w:rsidR="00225A6A" w:rsidRPr="00225A6A" w:rsidRDefault="00225A6A" w:rsidP="000B6525">
      <w:pPr>
        <w:pStyle w:val="ListParagraph"/>
        <w:numPr>
          <w:ilvl w:val="0"/>
          <w:numId w:val="17"/>
        </w:numPr>
        <w:shd w:val="clear" w:color="auto" w:fill="FFFFFF"/>
        <w:spacing w:before="120" w:after="0" w:line="240" w:lineRule="auto"/>
        <w:jc w:val="both"/>
        <w:rPr>
          <w:rFonts w:ascii="Arial" w:eastAsia="Times New Roman" w:hAnsi="Arial" w:cs="Arial"/>
          <w:sz w:val="24"/>
          <w:szCs w:val="24"/>
        </w:rPr>
      </w:pPr>
      <w:r w:rsidRPr="00225A6A">
        <w:rPr>
          <w:rFonts w:ascii="Arial" w:hAnsi="Arial" w:cs="Arial"/>
          <w:sz w:val="24"/>
          <w:szCs w:val="24"/>
        </w:rPr>
        <w:t xml:space="preserve">You must only use your own login and password when logging into </w:t>
      </w:r>
      <w:proofErr w:type="spellStart"/>
      <w:r w:rsidR="00C17A72">
        <w:rPr>
          <w:rFonts w:ascii="Arial" w:hAnsi="Arial" w:cs="Arial"/>
          <w:sz w:val="24"/>
          <w:szCs w:val="24"/>
        </w:rPr>
        <w:t>IOMart</w:t>
      </w:r>
      <w:proofErr w:type="spellEnd"/>
      <w:r w:rsidRPr="00225A6A">
        <w:rPr>
          <w:rFonts w:ascii="Arial" w:hAnsi="Arial" w:cs="Arial"/>
          <w:sz w:val="24"/>
          <w:szCs w:val="24"/>
        </w:rPr>
        <w:t xml:space="preserve"> systems.</w:t>
      </w:r>
    </w:p>
    <w:p w14:paraId="1B0A5990" w14:textId="161DEE0A" w:rsidR="00225A6A" w:rsidRPr="00225A6A" w:rsidRDefault="00225A6A" w:rsidP="000B6525">
      <w:pPr>
        <w:pStyle w:val="ListParagraph"/>
        <w:numPr>
          <w:ilvl w:val="0"/>
          <w:numId w:val="17"/>
        </w:numPr>
        <w:shd w:val="clear" w:color="auto" w:fill="FFFFFF"/>
        <w:spacing w:before="120" w:after="0" w:line="240" w:lineRule="auto"/>
        <w:jc w:val="both"/>
        <w:rPr>
          <w:rFonts w:ascii="Arial" w:eastAsia="Times New Roman" w:hAnsi="Arial" w:cs="Arial"/>
          <w:sz w:val="24"/>
          <w:szCs w:val="24"/>
        </w:rPr>
      </w:pPr>
      <w:r w:rsidRPr="00225A6A">
        <w:rPr>
          <w:rFonts w:ascii="Arial" w:hAnsi="Arial" w:cs="Arial"/>
          <w:sz w:val="24"/>
          <w:szCs w:val="24"/>
        </w:rPr>
        <w:t>Where temporary passwords are issued to any individual, for any reason, then they should be changed at first logon to a permanent password</w:t>
      </w:r>
      <w:r w:rsidR="00C17A72">
        <w:rPr>
          <w:rFonts w:ascii="Arial" w:hAnsi="Arial" w:cs="Arial"/>
          <w:sz w:val="24"/>
          <w:szCs w:val="24"/>
        </w:rPr>
        <w:t>, subject to agreement with the Parish Clerk.</w:t>
      </w:r>
    </w:p>
    <w:p w14:paraId="771AB297" w14:textId="77777777" w:rsidR="00225A6A" w:rsidRDefault="00225A6A" w:rsidP="000B6525">
      <w:pPr>
        <w:shd w:val="clear" w:color="auto" w:fill="FFFFFF"/>
        <w:spacing w:after="0" w:line="240" w:lineRule="auto"/>
        <w:jc w:val="both"/>
        <w:rPr>
          <w:rFonts w:ascii="Arial" w:eastAsia="Times New Roman" w:hAnsi="Arial" w:cs="Arial"/>
          <w:b/>
          <w:bCs/>
          <w:sz w:val="24"/>
          <w:szCs w:val="24"/>
        </w:rPr>
      </w:pPr>
    </w:p>
    <w:p w14:paraId="56423D6B" w14:textId="77777777" w:rsidR="00225A6A" w:rsidRDefault="00225A6A" w:rsidP="000B6525">
      <w:pPr>
        <w:shd w:val="clear" w:color="auto" w:fill="FFFFFF"/>
        <w:spacing w:after="0" w:line="240" w:lineRule="auto"/>
        <w:jc w:val="both"/>
        <w:rPr>
          <w:rFonts w:ascii="Arial" w:eastAsia="Times New Roman" w:hAnsi="Arial" w:cs="Arial"/>
          <w:b/>
          <w:bCs/>
          <w:sz w:val="24"/>
          <w:szCs w:val="24"/>
        </w:rPr>
      </w:pPr>
      <w:r w:rsidRPr="00284C93">
        <w:rPr>
          <w:rFonts w:ascii="Arial" w:eastAsia="Times New Roman" w:hAnsi="Arial" w:cs="Arial"/>
          <w:b/>
          <w:bCs/>
          <w:sz w:val="24"/>
          <w:szCs w:val="24"/>
        </w:rPr>
        <w:t>3.</w:t>
      </w:r>
      <w:r>
        <w:rPr>
          <w:rFonts w:ascii="Arial" w:eastAsia="Times New Roman" w:hAnsi="Arial" w:cs="Arial"/>
          <w:b/>
          <w:bCs/>
          <w:sz w:val="24"/>
          <w:szCs w:val="24"/>
        </w:rPr>
        <w:t>5</w:t>
      </w:r>
      <w:r w:rsidRPr="00284C93">
        <w:rPr>
          <w:rFonts w:ascii="Arial" w:eastAsia="Times New Roman" w:hAnsi="Arial" w:cs="Arial"/>
          <w:b/>
          <w:bCs/>
          <w:sz w:val="24"/>
          <w:szCs w:val="24"/>
        </w:rPr>
        <w:t xml:space="preserve"> </w:t>
      </w:r>
      <w:r>
        <w:rPr>
          <w:rFonts w:ascii="Arial" w:eastAsia="Times New Roman" w:hAnsi="Arial" w:cs="Arial"/>
          <w:b/>
          <w:bCs/>
          <w:sz w:val="24"/>
          <w:szCs w:val="24"/>
        </w:rPr>
        <w:t>Viruses</w:t>
      </w:r>
    </w:p>
    <w:p w14:paraId="463B27BC" w14:textId="77777777" w:rsidR="00225A6A" w:rsidRDefault="00225A6A" w:rsidP="000B6525">
      <w:pPr>
        <w:shd w:val="clear" w:color="auto" w:fill="FFFFFF"/>
        <w:spacing w:after="0" w:line="240" w:lineRule="auto"/>
        <w:jc w:val="both"/>
        <w:rPr>
          <w:rFonts w:ascii="Arial" w:eastAsia="Times New Roman" w:hAnsi="Arial" w:cs="Arial"/>
          <w:b/>
          <w:bCs/>
          <w:sz w:val="24"/>
          <w:szCs w:val="24"/>
        </w:rPr>
      </w:pPr>
    </w:p>
    <w:p w14:paraId="6670266B" w14:textId="77770CA4" w:rsidR="00225A6A" w:rsidRPr="00225A6A" w:rsidRDefault="00225A6A" w:rsidP="000B6525">
      <w:pPr>
        <w:shd w:val="clear" w:color="auto" w:fill="FFFFFF"/>
        <w:spacing w:after="0" w:line="240" w:lineRule="auto"/>
        <w:jc w:val="both"/>
        <w:rPr>
          <w:rFonts w:ascii="Arial" w:hAnsi="Arial" w:cs="Arial"/>
          <w:sz w:val="24"/>
          <w:szCs w:val="24"/>
        </w:rPr>
      </w:pPr>
      <w:r w:rsidRPr="00225A6A">
        <w:rPr>
          <w:rFonts w:ascii="Arial" w:hAnsi="Arial" w:cs="Arial"/>
          <w:sz w:val="24"/>
          <w:szCs w:val="24"/>
        </w:rPr>
        <w:t xml:space="preserve">Viruses can expose </w:t>
      </w:r>
      <w:r w:rsidR="000B6525">
        <w:rPr>
          <w:rFonts w:ascii="Arial" w:hAnsi="Arial" w:cs="Arial"/>
          <w:sz w:val="24"/>
          <w:szCs w:val="24"/>
        </w:rPr>
        <w:t>KPC</w:t>
      </w:r>
      <w:r w:rsidRPr="00225A6A">
        <w:rPr>
          <w:rFonts w:ascii="Arial" w:hAnsi="Arial" w:cs="Arial"/>
          <w:sz w:val="24"/>
          <w:szCs w:val="24"/>
        </w:rPr>
        <w:t xml:space="preserve"> to very considerable risks. You are required to take all reasonable steps to avoid the introduction of any virus on </w:t>
      </w:r>
      <w:r w:rsidR="000B6525">
        <w:rPr>
          <w:rFonts w:ascii="Arial" w:hAnsi="Arial" w:cs="Arial"/>
          <w:sz w:val="24"/>
          <w:szCs w:val="24"/>
        </w:rPr>
        <w:t>KPC</w:t>
      </w:r>
      <w:r w:rsidRPr="00225A6A">
        <w:rPr>
          <w:rFonts w:ascii="Arial" w:hAnsi="Arial" w:cs="Arial"/>
          <w:sz w:val="24"/>
          <w:szCs w:val="24"/>
        </w:rPr>
        <w:t xml:space="preserve"> equipment, systems or networks. Reasonable steps will include, but are not limited to:</w:t>
      </w:r>
    </w:p>
    <w:p w14:paraId="777ECFE1" w14:textId="77777777" w:rsidR="00225A6A" w:rsidRPr="00225A6A" w:rsidRDefault="00225A6A" w:rsidP="000B6525">
      <w:pPr>
        <w:shd w:val="clear" w:color="auto" w:fill="FFFFFF"/>
        <w:spacing w:after="0" w:line="240" w:lineRule="auto"/>
        <w:jc w:val="both"/>
        <w:rPr>
          <w:rFonts w:ascii="Arial" w:eastAsia="Times New Roman" w:hAnsi="Arial" w:cs="Arial"/>
          <w:b/>
          <w:sz w:val="24"/>
          <w:szCs w:val="24"/>
        </w:rPr>
      </w:pPr>
    </w:p>
    <w:p w14:paraId="56F9D1FD" w14:textId="41E44A8C" w:rsidR="00225A6A" w:rsidRPr="00225A6A" w:rsidRDefault="00225A6A" w:rsidP="000B6525">
      <w:pPr>
        <w:pStyle w:val="ListParagraph"/>
        <w:numPr>
          <w:ilvl w:val="0"/>
          <w:numId w:val="18"/>
        </w:numPr>
        <w:shd w:val="clear" w:color="auto" w:fill="FFFFFF"/>
        <w:spacing w:after="0" w:line="240" w:lineRule="auto"/>
        <w:jc w:val="both"/>
        <w:rPr>
          <w:rFonts w:ascii="Arial" w:eastAsia="Times New Roman" w:hAnsi="Arial" w:cs="Arial"/>
          <w:b/>
          <w:sz w:val="24"/>
          <w:szCs w:val="24"/>
        </w:rPr>
      </w:pPr>
      <w:r w:rsidRPr="00225A6A">
        <w:rPr>
          <w:rFonts w:ascii="Arial" w:hAnsi="Arial" w:cs="Arial"/>
          <w:sz w:val="24"/>
          <w:szCs w:val="24"/>
        </w:rPr>
        <w:t xml:space="preserve">not using any removable media, such as a memory stick, unless encrypted and with prior approval from </w:t>
      </w:r>
      <w:r w:rsidR="00C17A72">
        <w:rPr>
          <w:rFonts w:ascii="Arial" w:hAnsi="Arial" w:cs="Arial"/>
          <w:sz w:val="24"/>
          <w:szCs w:val="24"/>
        </w:rPr>
        <w:t>the Parish Clerk</w:t>
      </w:r>
      <w:r w:rsidRPr="00225A6A">
        <w:rPr>
          <w:rFonts w:ascii="Arial" w:hAnsi="Arial" w:cs="Arial"/>
          <w:sz w:val="24"/>
          <w:szCs w:val="24"/>
        </w:rPr>
        <w:t>.</w:t>
      </w:r>
    </w:p>
    <w:p w14:paraId="48F9BC70" w14:textId="77777777" w:rsidR="00225A6A" w:rsidRPr="00225A6A" w:rsidRDefault="00225A6A" w:rsidP="000B6525">
      <w:pPr>
        <w:pStyle w:val="ListParagraph"/>
        <w:numPr>
          <w:ilvl w:val="0"/>
          <w:numId w:val="18"/>
        </w:numPr>
        <w:shd w:val="clear" w:color="auto" w:fill="FFFFFF"/>
        <w:spacing w:after="0" w:line="240" w:lineRule="auto"/>
        <w:jc w:val="both"/>
        <w:rPr>
          <w:rFonts w:ascii="Arial" w:eastAsia="Times New Roman" w:hAnsi="Arial" w:cs="Arial"/>
          <w:b/>
          <w:sz w:val="24"/>
          <w:szCs w:val="24"/>
        </w:rPr>
      </w:pPr>
      <w:r w:rsidRPr="00225A6A">
        <w:rPr>
          <w:rFonts w:ascii="Arial" w:hAnsi="Arial" w:cs="Arial"/>
          <w:sz w:val="24"/>
          <w:szCs w:val="24"/>
        </w:rPr>
        <w:t>be cautious when opening any emails that you are not expecting especially those that contain an attachment.</w:t>
      </w:r>
    </w:p>
    <w:p w14:paraId="2FBEF340" w14:textId="77777777" w:rsidR="00225A6A" w:rsidRPr="00225A6A" w:rsidRDefault="00225A6A" w:rsidP="000B6525">
      <w:pPr>
        <w:pStyle w:val="ListParagraph"/>
        <w:numPr>
          <w:ilvl w:val="0"/>
          <w:numId w:val="18"/>
        </w:numPr>
        <w:shd w:val="clear" w:color="auto" w:fill="FFFFFF"/>
        <w:spacing w:after="0" w:line="240" w:lineRule="auto"/>
        <w:jc w:val="both"/>
        <w:rPr>
          <w:rFonts w:ascii="Arial" w:eastAsia="Times New Roman" w:hAnsi="Arial" w:cs="Arial"/>
          <w:b/>
          <w:sz w:val="24"/>
          <w:szCs w:val="24"/>
        </w:rPr>
      </w:pPr>
      <w:r w:rsidRPr="00225A6A">
        <w:rPr>
          <w:rFonts w:ascii="Arial" w:hAnsi="Arial" w:cs="Arial"/>
          <w:sz w:val="24"/>
          <w:szCs w:val="24"/>
        </w:rPr>
        <w:t>do not follow any links to questionnaires, offers, requests, etc. from unknown sources - delete the email.</w:t>
      </w:r>
    </w:p>
    <w:p w14:paraId="4B869A91" w14:textId="77777777" w:rsidR="00225A6A" w:rsidRPr="00225A6A" w:rsidRDefault="00225A6A" w:rsidP="000B6525">
      <w:pPr>
        <w:pStyle w:val="ListParagraph"/>
        <w:numPr>
          <w:ilvl w:val="0"/>
          <w:numId w:val="18"/>
        </w:numPr>
        <w:shd w:val="clear" w:color="auto" w:fill="FFFFFF"/>
        <w:spacing w:after="0" w:line="240" w:lineRule="auto"/>
        <w:jc w:val="both"/>
        <w:rPr>
          <w:rFonts w:ascii="Arial" w:eastAsia="Times New Roman" w:hAnsi="Arial" w:cs="Arial"/>
          <w:b/>
          <w:sz w:val="24"/>
          <w:szCs w:val="24"/>
        </w:rPr>
      </w:pPr>
      <w:r w:rsidRPr="00225A6A">
        <w:rPr>
          <w:rFonts w:ascii="Arial" w:hAnsi="Arial" w:cs="Arial"/>
          <w:sz w:val="24"/>
          <w:szCs w:val="24"/>
        </w:rPr>
        <w:t>delete emails with attachments that you were not expecting even if you know the person sending, if the wording seems “odd” in some way. These programs can often spoof the Sender field in emails to make it look like someone you know is emailing you.</w:t>
      </w:r>
    </w:p>
    <w:p w14:paraId="05E48EFC" w14:textId="31D0285F" w:rsidR="00225A6A" w:rsidRPr="00225A6A" w:rsidRDefault="00225A6A" w:rsidP="000B6525">
      <w:pPr>
        <w:pStyle w:val="ListParagraph"/>
        <w:numPr>
          <w:ilvl w:val="0"/>
          <w:numId w:val="18"/>
        </w:numPr>
        <w:shd w:val="clear" w:color="auto" w:fill="FFFFFF"/>
        <w:spacing w:after="0" w:line="240" w:lineRule="auto"/>
        <w:jc w:val="both"/>
        <w:rPr>
          <w:rFonts w:ascii="Arial" w:eastAsia="Times New Roman" w:hAnsi="Arial" w:cs="Arial"/>
          <w:b/>
          <w:sz w:val="24"/>
          <w:szCs w:val="24"/>
        </w:rPr>
      </w:pPr>
      <w:r w:rsidRPr="00225A6A">
        <w:rPr>
          <w:rFonts w:ascii="Arial" w:hAnsi="Arial" w:cs="Arial"/>
          <w:sz w:val="24"/>
          <w:szCs w:val="24"/>
        </w:rPr>
        <w:t xml:space="preserve">not installing any hardware or software without the express permission of the </w:t>
      </w:r>
      <w:r w:rsidR="00C17A72">
        <w:rPr>
          <w:rFonts w:ascii="Arial" w:hAnsi="Arial" w:cs="Arial"/>
          <w:sz w:val="24"/>
          <w:szCs w:val="24"/>
        </w:rPr>
        <w:t>parish Clerk</w:t>
      </w:r>
      <w:r w:rsidRPr="00225A6A">
        <w:rPr>
          <w:rFonts w:ascii="Arial" w:hAnsi="Arial" w:cs="Arial"/>
          <w:sz w:val="24"/>
          <w:szCs w:val="24"/>
        </w:rPr>
        <w:t>.</w:t>
      </w:r>
    </w:p>
    <w:p w14:paraId="2C4E1903" w14:textId="312B2FA4" w:rsidR="00225A6A" w:rsidRPr="00225A6A" w:rsidRDefault="00225A6A" w:rsidP="000B6525">
      <w:pPr>
        <w:pStyle w:val="ListParagraph"/>
        <w:numPr>
          <w:ilvl w:val="0"/>
          <w:numId w:val="18"/>
        </w:numPr>
        <w:shd w:val="clear" w:color="auto" w:fill="FFFFFF"/>
        <w:spacing w:after="0" w:line="240" w:lineRule="auto"/>
        <w:jc w:val="both"/>
        <w:rPr>
          <w:rFonts w:ascii="Arial" w:eastAsia="Times New Roman" w:hAnsi="Arial" w:cs="Arial"/>
          <w:b/>
          <w:sz w:val="24"/>
          <w:szCs w:val="24"/>
        </w:rPr>
      </w:pPr>
      <w:r w:rsidRPr="00225A6A">
        <w:rPr>
          <w:rFonts w:ascii="Arial" w:hAnsi="Arial" w:cs="Arial"/>
          <w:sz w:val="24"/>
          <w:szCs w:val="24"/>
        </w:rPr>
        <w:t xml:space="preserve">allowing any anti-virus software installed on </w:t>
      </w:r>
      <w:r w:rsidR="000B6525">
        <w:rPr>
          <w:rFonts w:ascii="Arial" w:hAnsi="Arial" w:cs="Arial"/>
          <w:sz w:val="24"/>
          <w:szCs w:val="24"/>
        </w:rPr>
        <w:t>KPC</w:t>
      </w:r>
      <w:r w:rsidRPr="00225A6A">
        <w:rPr>
          <w:rFonts w:ascii="Arial" w:hAnsi="Arial" w:cs="Arial"/>
          <w:sz w:val="24"/>
          <w:szCs w:val="24"/>
        </w:rPr>
        <w:t xml:space="preserve"> equipment to run as it needs to and not interrupting or in any way interfering with such software.</w:t>
      </w:r>
    </w:p>
    <w:p w14:paraId="4B225C29" w14:textId="12AC83FD" w:rsidR="00225A6A" w:rsidRPr="00225A6A" w:rsidRDefault="00225A6A" w:rsidP="000B6525">
      <w:pPr>
        <w:pStyle w:val="ListParagraph"/>
        <w:numPr>
          <w:ilvl w:val="0"/>
          <w:numId w:val="18"/>
        </w:numPr>
        <w:shd w:val="clear" w:color="auto" w:fill="FFFFFF"/>
        <w:spacing w:after="0" w:line="240" w:lineRule="auto"/>
        <w:jc w:val="both"/>
        <w:rPr>
          <w:rFonts w:ascii="Arial" w:eastAsia="Times New Roman" w:hAnsi="Arial" w:cs="Arial"/>
          <w:b/>
          <w:sz w:val="24"/>
          <w:szCs w:val="24"/>
        </w:rPr>
      </w:pPr>
      <w:r w:rsidRPr="00225A6A">
        <w:rPr>
          <w:rFonts w:ascii="Arial" w:hAnsi="Arial" w:cs="Arial"/>
          <w:sz w:val="24"/>
          <w:szCs w:val="24"/>
        </w:rPr>
        <w:t xml:space="preserve">If you suspect there may be a virus on any </w:t>
      </w:r>
      <w:r w:rsidR="000B6525">
        <w:rPr>
          <w:rFonts w:ascii="Arial" w:hAnsi="Arial" w:cs="Arial"/>
          <w:sz w:val="24"/>
          <w:szCs w:val="24"/>
        </w:rPr>
        <w:t>KPC</w:t>
      </w:r>
      <w:r w:rsidRPr="00225A6A">
        <w:rPr>
          <w:rFonts w:ascii="Arial" w:hAnsi="Arial" w:cs="Arial"/>
          <w:sz w:val="24"/>
          <w:szCs w:val="24"/>
        </w:rPr>
        <w:t xml:space="preserve"> equipment, you must stop using the equipment and contact the </w:t>
      </w:r>
      <w:r w:rsidR="00C17A72">
        <w:rPr>
          <w:rFonts w:ascii="Arial" w:hAnsi="Arial" w:cs="Arial"/>
          <w:sz w:val="24"/>
          <w:szCs w:val="24"/>
        </w:rPr>
        <w:t>Parish Clerk</w:t>
      </w:r>
      <w:r w:rsidRPr="00225A6A">
        <w:rPr>
          <w:rFonts w:ascii="Arial" w:hAnsi="Arial" w:cs="Arial"/>
          <w:sz w:val="24"/>
          <w:szCs w:val="24"/>
        </w:rPr>
        <w:t xml:space="preserve"> immediately for further advice.</w:t>
      </w:r>
    </w:p>
    <w:p w14:paraId="00366318" w14:textId="33F9FA0E" w:rsidR="00225A6A" w:rsidRPr="00225A6A" w:rsidRDefault="00225A6A" w:rsidP="000B6525">
      <w:pPr>
        <w:pStyle w:val="ListParagraph"/>
        <w:numPr>
          <w:ilvl w:val="0"/>
          <w:numId w:val="18"/>
        </w:numPr>
        <w:shd w:val="clear" w:color="auto" w:fill="FFFFFF"/>
        <w:spacing w:after="0" w:line="240" w:lineRule="auto"/>
        <w:jc w:val="both"/>
        <w:rPr>
          <w:rFonts w:ascii="Arial" w:eastAsia="Times New Roman" w:hAnsi="Arial" w:cs="Arial"/>
          <w:b/>
          <w:sz w:val="24"/>
          <w:szCs w:val="24"/>
        </w:rPr>
      </w:pPr>
      <w:r w:rsidRPr="00225A6A">
        <w:rPr>
          <w:rFonts w:ascii="Arial" w:hAnsi="Arial" w:cs="Arial"/>
          <w:sz w:val="24"/>
          <w:szCs w:val="24"/>
        </w:rPr>
        <w:t xml:space="preserve">Reporting a suspected phishing email if you receive one to the </w:t>
      </w:r>
      <w:r w:rsidR="00C17A72">
        <w:rPr>
          <w:rFonts w:ascii="Arial" w:hAnsi="Arial" w:cs="Arial"/>
          <w:sz w:val="24"/>
          <w:szCs w:val="24"/>
        </w:rPr>
        <w:t>Parish Clerk</w:t>
      </w:r>
      <w:r w:rsidRPr="00225A6A">
        <w:rPr>
          <w:rFonts w:ascii="Arial" w:hAnsi="Arial" w:cs="Arial"/>
          <w:sz w:val="24"/>
          <w:szCs w:val="24"/>
        </w:rPr>
        <w:t xml:space="preserve"> so that it can be safely checked, and further guidance issued.</w:t>
      </w:r>
    </w:p>
    <w:p w14:paraId="41844D29" w14:textId="77777777" w:rsidR="00225A6A" w:rsidRDefault="00225A6A" w:rsidP="000B6525">
      <w:pPr>
        <w:shd w:val="clear" w:color="auto" w:fill="FFFFFF"/>
        <w:spacing w:after="0" w:line="240" w:lineRule="auto"/>
        <w:jc w:val="both"/>
        <w:outlineLvl w:val="2"/>
        <w:rPr>
          <w:rFonts w:ascii="Arial" w:eastAsia="Times New Roman" w:hAnsi="Arial" w:cs="Arial"/>
          <w:b/>
          <w:bCs/>
          <w:sz w:val="24"/>
          <w:szCs w:val="24"/>
        </w:rPr>
      </w:pPr>
    </w:p>
    <w:p w14:paraId="0B90F5A4" w14:textId="77777777" w:rsidR="00225A6A" w:rsidRPr="003A5B75" w:rsidRDefault="00225A6A" w:rsidP="000B6525">
      <w:pPr>
        <w:shd w:val="clear" w:color="auto" w:fill="FFFFFF"/>
        <w:spacing w:after="0" w:line="240" w:lineRule="auto"/>
        <w:jc w:val="both"/>
        <w:outlineLvl w:val="2"/>
        <w:rPr>
          <w:rFonts w:ascii="Arial" w:eastAsia="Times New Roman" w:hAnsi="Arial" w:cs="Arial"/>
          <w:b/>
          <w:bCs/>
          <w:sz w:val="28"/>
          <w:szCs w:val="28"/>
        </w:rPr>
      </w:pPr>
      <w:r w:rsidRPr="003A5B75">
        <w:rPr>
          <w:rFonts w:ascii="Arial" w:eastAsia="Times New Roman" w:hAnsi="Arial" w:cs="Arial"/>
          <w:b/>
          <w:bCs/>
          <w:sz w:val="28"/>
          <w:szCs w:val="28"/>
        </w:rPr>
        <w:t>4. Internet</w:t>
      </w:r>
    </w:p>
    <w:p w14:paraId="532C4AFA" w14:textId="77777777" w:rsidR="00225A6A" w:rsidRDefault="00225A6A" w:rsidP="000B6525">
      <w:pPr>
        <w:spacing w:after="0" w:line="240" w:lineRule="auto"/>
        <w:jc w:val="both"/>
        <w:rPr>
          <w:rFonts w:ascii="Arial" w:hAnsi="Arial" w:cs="Arial"/>
          <w:b/>
          <w:sz w:val="24"/>
          <w:szCs w:val="24"/>
        </w:rPr>
      </w:pPr>
    </w:p>
    <w:p w14:paraId="65452DB6" w14:textId="77777777" w:rsidR="00225A6A" w:rsidRDefault="00225A6A" w:rsidP="000B6525">
      <w:pPr>
        <w:spacing w:after="0" w:line="240" w:lineRule="auto"/>
        <w:jc w:val="both"/>
        <w:rPr>
          <w:rFonts w:ascii="Arial" w:hAnsi="Arial" w:cs="Arial"/>
          <w:b/>
          <w:sz w:val="24"/>
          <w:szCs w:val="24"/>
        </w:rPr>
      </w:pPr>
      <w:r>
        <w:rPr>
          <w:rFonts w:ascii="Arial" w:hAnsi="Arial" w:cs="Arial"/>
          <w:b/>
          <w:sz w:val="24"/>
          <w:szCs w:val="24"/>
        </w:rPr>
        <w:t>4.1 Information</w:t>
      </w:r>
    </w:p>
    <w:p w14:paraId="29F7979B" w14:textId="77777777" w:rsidR="00225A6A" w:rsidRDefault="00225A6A" w:rsidP="000B6525">
      <w:pPr>
        <w:shd w:val="clear" w:color="auto" w:fill="FFFFFF"/>
        <w:spacing w:after="0" w:line="240" w:lineRule="auto"/>
        <w:jc w:val="both"/>
        <w:outlineLvl w:val="2"/>
        <w:rPr>
          <w:rFonts w:ascii="Arial" w:eastAsia="Times New Roman" w:hAnsi="Arial" w:cs="Arial"/>
          <w:b/>
          <w:bCs/>
          <w:sz w:val="24"/>
          <w:szCs w:val="24"/>
        </w:rPr>
      </w:pPr>
    </w:p>
    <w:p w14:paraId="1A7FCBC9" w14:textId="2E5837C4" w:rsidR="00225A6A" w:rsidRPr="00253FB9" w:rsidRDefault="000B6525" w:rsidP="000B6525">
      <w:pPr>
        <w:shd w:val="clear" w:color="auto" w:fill="FFFFFF"/>
        <w:spacing w:after="0" w:line="240" w:lineRule="auto"/>
        <w:jc w:val="both"/>
        <w:outlineLvl w:val="2"/>
        <w:rPr>
          <w:rFonts w:ascii="Arial" w:eastAsia="Times New Roman" w:hAnsi="Arial" w:cs="Arial"/>
          <w:bCs/>
          <w:sz w:val="24"/>
          <w:szCs w:val="24"/>
        </w:rPr>
      </w:pPr>
      <w:r>
        <w:rPr>
          <w:rFonts w:ascii="Arial" w:eastAsia="Times New Roman" w:hAnsi="Arial" w:cs="Arial"/>
          <w:bCs/>
          <w:sz w:val="24"/>
          <w:szCs w:val="24"/>
        </w:rPr>
        <w:t>KPC</w:t>
      </w:r>
      <w:r w:rsidR="00225A6A" w:rsidRPr="00253FB9">
        <w:rPr>
          <w:rFonts w:ascii="Arial" w:eastAsia="Times New Roman" w:hAnsi="Arial" w:cs="Arial"/>
          <w:bCs/>
          <w:sz w:val="24"/>
          <w:szCs w:val="24"/>
        </w:rPr>
        <w:t xml:space="preserve"> staff are expected to proceed with caution when accessing the internet on </w:t>
      </w:r>
      <w:r>
        <w:rPr>
          <w:rFonts w:ascii="Arial" w:eastAsia="Times New Roman" w:hAnsi="Arial" w:cs="Arial"/>
          <w:bCs/>
          <w:sz w:val="24"/>
          <w:szCs w:val="24"/>
        </w:rPr>
        <w:t>KPC</w:t>
      </w:r>
      <w:r w:rsidR="00225A6A" w:rsidRPr="00253FB9">
        <w:rPr>
          <w:rFonts w:ascii="Arial" w:eastAsia="Times New Roman" w:hAnsi="Arial" w:cs="Arial"/>
          <w:bCs/>
          <w:sz w:val="24"/>
          <w:szCs w:val="24"/>
        </w:rPr>
        <w:t xml:space="preserve"> devices. Whilst security and anti-virus software is installed on all laptops and desktops, staff are expected to be particularly aware when viewing sites that they have not visited previously and/or if pop up boxes are displayed on the website and in these circumstances</w:t>
      </w:r>
      <w:r w:rsidR="00225A6A">
        <w:rPr>
          <w:rFonts w:ascii="Arial" w:eastAsia="Times New Roman" w:hAnsi="Arial" w:cs="Arial"/>
          <w:bCs/>
          <w:sz w:val="24"/>
          <w:szCs w:val="24"/>
        </w:rPr>
        <w:t xml:space="preserve">, </w:t>
      </w:r>
      <w:r w:rsidR="00225A6A" w:rsidRPr="00253FB9">
        <w:rPr>
          <w:rFonts w:ascii="Arial" w:eastAsia="Times New Roman" w:hAnsi="Arial" w:cs="Arial"/>
          <w:bCs/>
          <w:sz w:val="24"/>
          <w:szCs w:val="24"/>
        </w:rPr>
        <w:t>particular caution should be exercised.</w:t>
      </w:r>
    </w:p>
    <w:p w14:paraId="33B99385" w14:textId="77777777" w:rsidR="00225A6A" w:rsidRDefault="00225A6A" w:rsidP="000B6525">
      <w:pPr>
        <w:shd w:val="clear" w:color="auto" w:fill="FFFFFF"/>
        <w:spacing w:after="0" w:line="240" w:lineRule="auto"/>
        <w:jc w:val="both"/>
        <w:rPr>
          <w:rFonts w:ascii="Arial" w:eastAsia="Times New Roman" w:hAnsi="Arial" w:cs="Arial"/>
          <w:b/>
          <w:bCs/>
          <w:sz w:val="24"/>
          <w:szCs w:val="24"/>
        </w:rPr>
      </w:pPr>
    </w:p>
    <w:p w14:paraId="715D2350" w14:textId="77777777" w:rsidR="00225A6A" w:rsidRPr="004B17C5" w:rsidRDefault="00225A6A" w:rsidP="000B6525">
      <w:pPr>
        <w:shd w:val="clear" w:color="auto" w:fill="FFFFFF"/>
        <w:spacing w:after="0" w:line="240" w:lineRule="auto"/>
        <w:jc w:val="both"/>
        <w:rPr>
          <w:rFonts w:ascii="Arial" w:eastAsia="Times New Roman" w:hAnsi="Arial" w:cs="Arial"/>
          <w:b/>
          <w:sz w:val="24"/>
          <w:szCs w:val="24"/>
        </w:rPr>
      </w:pPr>
      <w:r>
        <w:rPr>
          <w:rFonts w:ascii="Arial" w:eastAsia="Times New Roman" w:hAnsi="Arial" w:cs="Arial"/>
          <w:b/>
          <w:bCs/>
          <w:sz w:val="24"/>
          <w:szCs w:val="24"/>
        </w:rPr>
        <w:t xml:space="preserve">4.2 </w:t>
      </w:r>
      <w:r w:rsidRPr="004B17C5">
        <w:rPr>
          <w:rFonts w:ascii="Arial" w:eastAsia="Times New Roman" w:hAnsi="Arial" w:cs="Arial"/>
          <w:b/>
          <w:bCs/>
          <w:sz w:val="24"/>
          <w:szCs w:val="24"/>
        </w:rPr>
        <w:t xml:space="preserve">The </w:t>
      </w:r>
      <w:r>
        <w:rPr>
          <w:rFonts w:ascii="Arial" w:eastAsia="Times New Roman" w:hAnsi="Arial" w:cs="Arial"/>
          <w:b/>
          <w:sz w:val="24"/>
          <w:szCs w:val="24"/>
        </w:rPr>
        <w:t>internet</w:t>
      </w:r>
      <w:r w:rsidRPr="004B17C5">
        <w:rPr>
          <w:rFonts w:ascii="Arial" w:eastAsia="Times New Roman" w:hAnsi="Arial" w:cs="Arial"/>
          <w:b/>
          <w:bCs/>
          <w:sz w:val="24"/>
          <w:szCs w:val="24"/>
        </w:rPr>
        <w:t xml:space="preserve"> may not be used </w:t>
      </w:r>
      <w:r>
        <w:rPr>
          <w:rFonts w:ascii="Arial" w:eastAsia="Times New Roman" w:hAnsi="Arial" w:cs="Arial"/>
          <w:b/>
          <w:bCs/>
          <w:sz w:val="24"/>
          <w:szCs w:val="24"/>
        </w:rPr>
        <w:t xml:space="preserve">by staff </w:t>
      </w:r>
      <w:r w:rsidRPr="004B17C5">
        <w:rPr>
          <w:rFonts w:ascii="Arial" w:eastAsia="Times New Roman" w:hAnsi="Arial" w:cs="Arial"/>
          <w:b/>
          <w:bCs/>
          <w:sz w:val="24"/>
          <w:szCs w:val="24"/>
        </w:rPr>
        <w:t>for inappropriate reasons which</w:t>
      </w:r>
      <w:r w:rsidRPr="004B17C5">
        <w:rPr>
          <w:rFonts w:ascii="Arial" w:eastAsia="Times New Roman" w:hAnsi="Arial" w:cs="Arial"/>
          <w:b/>
          <w:sz w:val="24"/>
          <w:szCs w:val="24"/>
        </w:rPr>
        <w:t xml:space="preserve"> include:</w:t>
      </w:r>
    </w:p>
    <w:p w14:paraId="1D20B7A4" w14:textId="77777777" w:rsidR="00225A6A" w:rsidRPr="00A26241" w:rsidRDefault="00225A6A" w:rsidP="000B6525">
      <w:pPr>
        <w:pStyle w:val="ListParagraph"/>
        <w:numPr>
          <w:ilvl w:val="0"/>
          <w:numId w:val="9"/>
        </w:numPr>
        <w:shd w:val="clear" w:color="auto" w:fill="FFFFFF"/>
        <w:spacing w:before="120" w:after="0" w:line="240" w:lineRule="auto"/>
        <w:ind w:left="714" w:hanging="357"/>
        <w:contextualSpacing w:val="0"/>
        <w:jc w:val="both"/>
        <w:rPr>
          <w:rFonts w:ascii="Arial" w:hAnsi="Arial" w:cs="Arial"/>
          <w:sz w:val="24"/>
          <w:szCs w:val="24"/>
        </w:rPr>
      </w:pPr>
      <w:r w:rsidRPr="00A26241">
        <w:rPr>
          <w:rFonts w:ascii="Arial" w:hAnsi="Arial" w:cs="Arial"/>
          <w:sz w:val="24"/>
          <w:szCs w:val="24"/>
        </w:rPr>
        <w:lastRenderedPageBreak/>
        <w:t>Downloading any software from the internet without prior approval of the IT team.</w:t>
      </w:r>
    </w:p>
    <w:p w14:paraId="0B31C08F" w14:textId="77777777" w:rsidR="00225A6A" w:rsidRPr="00A26241" w:rsidRDefault="00225A6A" w:rsidP="000B6525">
      <w:pPr>
        <w:pStyle w:val="ListParagraph"/>
        <w:numPr>
          <w:ilvl w:val="0"/>
          <w:numId w:val="9"/>
        </w:numPr>
        <w:shd w:val="clear" w:color="auto" w:fill="FFFFFF"/>
        <w:spacing w:before="120" w:after="0" w:line="240" w:lineRule="auto"/>
        <w:ind w:left="714" w:hanging="357"/>
        <w:contextualSpacing w:val="0"/>
        <w:jc w:val="both"/>
        <w:rPr>
          <w:rFonts w:ascii="Arial" w:eastAsia="Times New Roman" w:hAnsi="Arial" w:cs="Arial"/>
          <w:sz w:val="24"/>
          <w:szCs w:val="24"/>
        </w:rPr>
      </w:pPr>
      <w:r w:rsidRPr="00A26241">
        <w:rPr>
          <w:rFonts w:ascii="Arial" w:hAnsi="Arial" w:cs="Arial"/>
          <w:sz w:val="24"/>
          <w:szCs w:val="24"/>
        </w:rPr>
        <w:t>Downloading copyrighted material such as music media (MP3) files, film and video files, note that this in (not an exhaustive list.</w:t>
      </w:r>
    </w:p>
    <w:p w14:paraId="0EB4E759" w14:textId="47EABC00" w:rsidR="00225A6A" w:rsidRPr="00A26241" w:rsidRDefault="00225A6A" w:rsidP="000B6525">
      <w:pPr>
        <w:pStyle w:val="ListParagraph"/>
        <w:numPr>
          <w:ilvl w:val="0"/>
          <w:numId w:val="9"/>
        </w:numPr>
        <w:shd w:val="clear" w:color="auto" w:fill="FFFFFF"/>
        <w:spacing w:before="120" w:after="0" w:line="240" w:lineRule="auto"/>
        <w:ind w:left="714" w:hanging="357"/>
        <w:contextualSpacing w:val="0"/>
        <w:jc w:val="both"/>
        <w:rPr>
          <w:rFonts w:ascii="Arial" w:hAnsi="Arial" w:cs="Arial"/>
          <w:sz w:val="24"/>
          <w:szCs w:val="24"/>
        </w:rPr>
      </w:pPr>
      <w:r w:rsidRPr="00A26241">
        <w:rPr>
          <w:rFonts w:ascii="Arial" w:hAnsi="Arial" w:cs="Arial"/>
          <w:sz w:val="24"/>
          <w:szCs w:val="24"/>
        </w:rPr>
        <w:t xml:space="preserve">Connecting </w:t>
      </w:r>
      <w:r w:rsidR="000B6525">
        <w:rPr>
          <w:rFonts w:ascii="Arial" w:hAnsi="Arial" w:cs="Arial"/>
          <w:sz w:val="24"/>
          <w:szCs w:val="24"/>
        </w:rPr>
        <w:t>KPC</w:t>
      </w:r>
      <w:r w:rsidRPr="00A26241">
        <w:rPr>
          <w:rFonts w:ascii="Arial" w:hAnsi="Arial" w:cs="Arial"/>
          <w:sz w:val="24"/>
          <w:szCs w:val="24"/>
        </w:rPr>
        <w:t xml:space="preserve"> devices to the internet using non-standard connections or connection types that have not been agreed with the IT team.</w:t>
      </w:r>
    </w:p>
    <w:p w14:paraId="4D1BFA0D" w14:textId="5E41851F" w:rsidR="00225A6A" w:rsidRPr="00A26241" w:rsidRDefault="00225A6A" w:rsidP="000B6525">
      <w:pPr>
        <w:pStyle w:val="ListParagraph"/>
        <w:numPr>
          <w:ilvl w:val="0"/>
          <w:numId w:val="9"/>
        </w:numPr>
        <w:shd w:val="clear" w:color="auto" w:fill="FFFFFF"/>
        <w:spacing w:before="120" w:after="0" w:line="240" w:lineRule="auto"/>
        <w:ind w:left="714" w:hanging="357"/>
        <w:contextualSpacing w:val="0"/>
        <w:jc w:val="both"/>
        <w:rPr>
          <w:rFonts w:ascii="Arial" w:hAnsi="Arial" w:cs="Arial"/>
          <w:sz w:val="24"/>
          <w:szCs w:val="24"/>
        </w:rPr>
      </w:pPr>
      <w:r w:rsidRPr="00A26241">
        <w:rPr>
          <w:rFonts w:ascii="Arial" w:hAnsi="Arial" w:cs="Arial"/>
          <w:sz w:val="24"/>
          <w:szCs w:val="24"/>
        </w:rPr>
        <w:t xml:space="preserve">Using the internet from </w:t>
      </w:r>
      <w:r w:rsidR="000B6525">
        <w:rPr>
          <w:rFonts w:ascii="Arial" w:hAnsi="Arial" w:cs="Arial"/>
          <w:sz w:val="24"/>
          <w:szCs w:val="24"/>
        </w:rPr>
        <w:t>KPC</w:t>
      </w:r>
      <w:r w:rsidRPr="00A26241">
        <w:rPr>
          <w:rFonts w:ascii="Arial" w:hAnsi="Arial" w:cs="Arial"/>
          <w:sz w:val="24"/>
          <w:szCs w:val="24"/>
        </w:rPr>
        <w:t xml:space="preserve"> devices or premises to gamble.</w:t>
      </w:r>
    </w:p>
    <w:p w14:paraId="4554B1D1" w14:textId="4A14F888" w:rsidR="00225A6A" w:rsidRPr="00A26241" w:rsidRDefault="00225A6A" w:rsidP="000B6525">
      <w:pPr>
        <w:pStyle w:val="ListParagraph"/>
        <w:numPr>
          <w:ilvl w:val="0"/>
          <w:numId w:val="9"/>
        </w:numPr>
        <w:shd w:val="clear" w:color="auto" w:fill="FFFFFF"/>
        <w:spacing w:before="120" w:after="0" w:line="240" w:lineRule="auto"/>
        <w:ind w:left="714" w:hanging="357"/>
        <w:contextualSpacing w:val="0"/>
        <w:jc w:val="both"/>
        <w:rPr>
          <w:rFonts w:ascii="Arial" w:hAnsi="Arial" w:cs="Arial"/>
          <w:sz w:val="24"/>
          <w:szCs w:val="24"/>
        </w:rPr>
      </w:pPr>
      <w:r w:rsidRPr="00A26241">
        <w:rPr>
          <w:rFonts w:ascii="Arial" w:hAnsi="Arial" w:cs="Arial"/>
          <w:sz w:val="24"/>
          <w:szCs w:val="24"/>
        </w:rPr>
        <w:t xml:space="preserve">Placing or altering any information on the internet that relates to </w:t>
      </w:r>
      <w:r w:rsidR="000B6525">
        <w:rPr>
          <w:rFonts w:ascii="Arial" w:hAnsi="Arial" w:cs="Arial"/>
          <w:sz w:val="24"/>
          <w:szCs w:val="24"/>
        </w:rPr>
        <w:t>KPC</w:t>
      </w:r>
      <w:r w:rsidRPr="00A26241">
        <w:rPr>
          <w:rFonts w:ascii="Arial" w:hAnsi="Arial" w:cs="Arial"/>
          <w:sz w:val="24"/>
          <w:szCs w:val="24"/>
        </w:rPr>
        <w:t xml:space="preserve"> or expressing any opinion about </w:t>
      </w:r>
      <w:r w:rsidR="000B6525">
        <w:rPr>
          <w:rFonts w:ascii="Arial" w:hAnsi="Arial" w:cs="Arial"/>
          <w:sz w:val="24"/>
          <w:szCs w:val="24"/>
        </w:rPr>
        <w:t>KPC</w:t>
      </w:r>
      <w:r w:rsidRPr="00A26241">
        <w:rPr>
          <w:rFonts w:ascii="Arial" w:hAnsi="Arial" w:cs="Arial"/>
          <w:sz w:val="24"/>
          <w:szCs w:val="24"/>
        </w:rPr>
        <w:t xml:space="preserve"> unless they are specifically authorised to do so.</w:t>
      </w:r>
    </w:p>
    <w:p w14:paraId="5D368ABF" w14:textId="14119733" w:rsidR="00225A6A" w:rsidRPr="00A26241" w:rsidRDefault="00225A6A" w:rsidP="000B6525">
      <w:pPr>
        <w:pStyle w:val="ListParagraph"/>
        <w:numPr>
          <w:ilvl w:val="0"/>
          <w:numId w:val="9"/>
        </w:numPr>
        <w:shd w:val="clear" w:color="auto" w:fill="FFFFFF"/>
        <w:spacing w:before="120" w:after="0" w:line="240" w:lineRule="auto"/>
        <w:ind w:left="714" w:hanging="357"/>
        <w:contextualSpacing w:val="0"/>
        <w:jc w:val="both"/>
        <w:rPr>
          <w:rFonts w:ascii="Arial" w:hAnsi="Arial" w:cs="Arial"/>
          <w:sz w:val="24"/>
          <w:szCs w:val="24"/>
        </w:rPr>
      </w:pPr>
      <w:r w:rsidRPr="00A26241">
        <w:rPr>
          <w:rFonts w:ascii="Arial" w:hAnsi="Arial" w:cs="Arial"/>
          <w:sz w:val="24"/>
          <w:szCs w:val="24"/>
        </w:rPr>
        <w:t xml:space="preserve">Using the internet from </w:t>
      </w:r>
      <w:r w:rsidR="000B6525">
        <w:rPr>
          <w:rFonts w:ascii="Arial" w:hAnsi="Arial" w:cs="Arial"/>
          <w:sz w:val="24"/>
          <w:szCs w:val="24"/>
        </w:rPr>
        <w:t>KPC</w:t>
      </w:r>
      <w:r w:rsidRPr="00A26241">
        <w:rPr>
          <w:rFonts w:ascii="Arial" w:hAnsi="Arial" w:cs="Arial"/>
          <w:sz w:val="24"/>
          <w:szCs w:val="24"/>
        </w:rPr>
        <w:t xml:space="preserve"> devices or location for reasons detailed in paragraph 3.3.</w:t>
      </w:r>
    </w:p>
    <w:p w14:paraId="1075A9D7" w14:textId="77777777" w:rsidR="00225A6A" w:rsidRPr="00253FB9" w:rsidRDefault="00225A6A" w:rsidP="000B6525">
      <w:pPr>
        <w:shd w:val="clear" w:color="auto" w:fill="FFFFFF"/>
        <w:spacing w:after="0" w:line="240" w:lineRule="auto"/>
        <w:jc w:val="both"/>
        <w:rPr>
          <w:rFonts w:ascii="Arial" w:hAnsi="Arial" w:cs="Arial"/>
          <w:sz w:val="24"/>
          <w:szCs w:val="24"/>
        </w:rPr>
      </w:pPr>
    </w:p>
    <w:p w14:paraId="0D015887" w14:textId="46E3402F" w:rsidR="00225A6A" w:rsidRPr="00A26241" w:rsidRDefault="00225A6A" w:rsidP="000B6525">
      <w:pPr>
        <w:shd w:val="clear" w:color="auto" w:fill="FFFFFF"/>
        <w:spacing w:after="0" w:line="240" w:lineRule="auto"/>
        <w:jc w:val="both"/>
        <w:outlineLvl w:val="2"/>
        <w:rPr>
          <w:rFonts w:ascii="Arial" w:eastAsia="Times New Roman" w:hAnsi="Arial" w:cs="Arial"/>
          <w:b/>
          <w:bCs/>
          <w:sz w:val="28"/>
          <w:szCs w:val="28"/>
        </w:rPr>
      </w:pPr>
      <w:bookmarkStart w:id="5" w:name="43"/>
      <w:bookmarkEnd w:id="5"/>
      <w:r w:rsidRPr="00A26241">
        <w:rPr>
          <w:rFonts w:ascii="Arial" w:eastAsia="Times New Roman" w:hAnsi="Arial" w:cs="Arial"/>
          <w:b/>
          <w:bCs/>
          <w:sz w:val="28"/>
          <w:szCs w:val="28"/>
        </w:rPr>
        <w:t xml:space="preserve">5. Intellectual </w:t>
      </w:r>
      <w:r w:rsidR="000B6525">
        <w:rPr>
          <w:rFonts w:ascii="Arial" w:eastAsia="Times New Roman" w:hAnsi="Arial" w:cs="Arial"/>
          <w:b/>
          <w:bCs/>
          <w:sz w:val="28"/>
          <w:szCs w:val="28"/>
        </w:rPr>
        <w:t>p</w:t>
      </w:r>
      <w:r w:rsidRPr="00A26241">
        <w:rPr>
          <w:rFonts w:ascii="Arial" w:eastAsia="Times New Roman" w:hAnsi="Arial" w:cs="Arial"/>
          <w:b/>
          <w:bCs/>
          <w:sz w:val="28"/>
          <w:szCs w:val="28"/>
        </w:rPr>
        <w:t>roperty/</w:t>
      </w:r>
      <w:r w:rsidR="000B6525">
        <w:rPr>
          <w:rFonts w:ascii="Arial" w:eastAsia="Times New Roman" w:hAnsi="Arial" w:cs="Arial"/>
          <w:b/>
          <w:bCs/>
          <w:sz w:val="28"/>
          <w:szCs w:val="28"/>
        </w:rPr>
        <w:t>c</w:t>
      </w:r>
      <w:r w:rsidRPr="00A26241">
        <w:rPr>
          <w:rFonts w:ascii="Arial" w:eastAsia="Times New Roman" w:hAnsi="Arial" w:cs="Arial"/>
          <w:b/>
          <w:bCs/>
          <w:sz w:val="28"/>
          <w:szCs w:val="28"/>
        </w:rPr>
        <w:t>opyright</w:t>
      </w:r>
    </w:p>
    <w:p w14:paraId="07ADE819" w14:textId="77777777" w:rsidR="00225A6A" w:rsidRDefault="00225A6A" w:rsidP="000B6525">
      <w:pPr>
        <w:spacing w:after="0" w:line="240" w:lineRule="auto"/>
        <w:jc w:val="both"/>
        <w:rPr>
          <w:rFonts w:ascii="Arial" w:hAnsi="Arial" w:cs="Arial"/>
          <w:b/>
          <w:sz w:val="24"/>
          <w:szCs w:val="24"/>
        </w:rPr>
      </w:pPr>
    </w:p>
    <w:p w14:paraId="35ADAB46" w14:textId="77777777" w:rsidR="00225A6A" w:rsidRDefault="00225A6A" w:rsidP="000B6525">
      <w:pPr>
        <w:spacing w:after="0" w:line="240" w:lineRule="auto"/>
        <w:jc w:val="both"/>
        <w:rPr>
          <w:rFonts w:ascii="Arial" w:hAnsi="Arial" w:cs="Arial"/>
          <w:b/>
          <w:sz w:val="24"/>
          <w:szCs w:val="24"/>
        </w:rPr>
      </w:pPr>
      <w:r>
        <w:rPr>
          <w:rFonts w:ascii="Arial" w:hAnsi="Arial" w:cs="Arial"/>
          <w:b/>
          <w:sz w:val="24"/>
          <w:szCs w:val="24"/>
        </w:rPr>
        <w:t>5.1 Information</w:t>
      </w:r>
    </w:p>
    <w:p w14:paraId="62906C00" w14:textId="77777777" w:rsidR="00225A6A" w:rsidRDefault="00225A6A" w:rsidP="000B6525">
      <w:pPr>
        <w:shd w:val="clear" w:color="auto" w:fill="FFFFFF"/>
        <w:spacing w:after="0" w:line="240" w:lineRule="auto"/>
        <w:jc w:val="both"/>
        <w:rPr>
          <w:rFonts w:ascii="Arial" w:eastAsia="Times New Roman" w:hAnsi="Arial" w:cs="Arial"/>
          <w:b/>
          <w:sz w:val="24"/>
          <w:szCs w:val="24"/>
        </w:rPr>
      </w:pPr>
    </w:p>
    <w:p w14:paraId="598C3874" w14:textId="5C44909F" w:rsidR="00225A6A" w:rsidRPr="00CE3A9B" w:rsidRDefault="00225A6A" w:rsidP="000B6525">
      <w:pPr>
        <w:shd w:val="clear" w:color="auto" w:fill="FFFFFF"/>
        <w:spacing w:after="0" w:line="240" w:lineRule="auto"/>
        <w:jc w:val="both"/>
        <w:rPr>
          <w:rFonts w:ascii="Arial" w:eastAsia="Times New Roman" w:hAnsi="Arial" w:cs="Arial"/>
          <w:sz w:val="24"/>
          <w:szCs w:val="24"/>
        </w:rPr>
      </w:pPr>
      <w:r>
        <w:rPr>
          <w:rFonts w:ascii="Arial" w:eastAsia="Times New Roman" w:hAnsi="Arial" w:cs="Arial"/>
          <w:sz w:val="24"/>
          <w:szCs w:val="24"/>
        </w:rPr>
        <w:t>S</w:t>
      </w:r>
      <w:r w:rsidRPr="00CE3A9B">
        <w:rPr>
          <w:rFonts w:ascii="Arial" w:eastAsia="Times New Roman" w:hAnsi="Arial" w:cs="Arial"/>
          <w:sz w:val="24"/>
          <w:szCs w:val="24"/>
        </w:rPr>
        <w:t xml:space="preserve">taff may not use </w:t>
      </w:r>
      <w:r w:rsidR="000B6525">
        <w:rPr>
          <w:rFonts w:ascii="Arial" w:eastAsia="Times New Roman" w:hAnsi="Arial" w:cs="Arial"/>
          <w:sz w:val="24"/>
          <w:szCs w:val="24"/>
        </w:rPr>
        <w:t>KPC</w:t>
      </w:r>
      <w:r w:rsidRPr="00CE3A9B">
        <w:rPr>
          <w:rFonts w:ascii="Arial" w:eastAsia="Times New Roman" w:hAnsi="Arial" w:cs="Arial"/>
          <w:sz w:val="24"/>
          <w:szCs w:val="24"/>
        </w:rPr>
        <w:t xml:space="preserve"> facilities or networks to violate the ethical and legal rights of any person or company protected by copyright, trade secret, patent, or other intellectual property</w:t>
      </w:r>
    </w:p>
    <w:p w14:paraId="735EAF07" w14:textId="77777777" w:rsidR="00225A6A" w:rsidRDefault="00225A6A" w:rsidP="000B6525">
      <w:pPr>
        <w:shd w:val="clear" w:color="auto" w:fill="FFFFFF"/>
        <w:spacing w:after="0" w:line="240" w:lineRule="auto"/>
        <w:jc w:val="both"/>
        <w:rPr>
          <w:rFonts w:ascii="Arial" w:eastAsia="Times New Roman" w:hAnsi="Arial" w:cs="Arial"/>
          <w:b/>
          <w:bCs/>
          <w:sz w:val="24"/>
          <w:szCs w:val="24"/>
        </w:rPr>
      </w:pPr>
    </w:p>
    <w:p w14:paraId="126D872C" w14:textId="15816494" w:rsidR="00225A6A" w:rsidRPr="004B17C5" w:rsidRDefault="00225A6A" w:rsidP="000B6525">
      <w:pPr>
        <w:shd w:val="clear" w:color="auto" w:fill="FFFFFF"/>
        <w:spacing w:after="0" w:line="240" w:lineRule="auto"/>
        <w:jc w:val="both"/>
        <w:rPr>
          <w:rFonts w:ascii="Arial" w:eastAsia="Times New Roman" w:hAnsi="Arial" w:cs="Arial"/>
          <w:b/>
          <w:sz w:val="24"/>
          <w:szCs w:val="24"/>
        </w:rPr>
      </w:pPr>
      <w:r>
        <w:rPr>
          <w:rFonts w:ascii="Arial" w:eastAsia="Times New Roman" w:hAnsi="Arial" w:cs="Arial"/>
          <w:b/>
          <w:bCs/>
          <w:sz w:val="24"/>
          <w:szCs w:val="24"/>
        </w:rPr>
        <w:t xml:space="preserve">5.2 Intellectual </w:t>
      </w:r>
      <w:r w:rsidR="000B6525">
        <w:rPr>
          <w:rFonts w:ascii="Arial" w:eastAsia="Times New Roman" w:hAnsi="Arial" w:cs="Arial"/>
          <w:b/>
          <w:bCs/>
          <w:sz w:val="24"/>
          <w:szCs w:val="24"/>
        </w:rPr>
        <w:t>p</w:t>
      </w:r>
      <w:r>
        <w:rPr>
          <w:rFonts w:ascii="Arial" w:eastAsia="Times New Roman" w:hAnsi="Arial" w:cs="Arial"/>
          <w:b/>
          <w:bCs/>
          <w:sz w:val="24"/>
          <w:szCs w:val="24"/>
        </w:rPr>
        <w:t>roperty violations which staff must not undertake</w:t>
      </w:r>
      <w:r w:rsidRPr="004B17C5">
        <w:rPr>
          <w:rFonts w:ascii="Arial" w:eastAsia="Times New Roman" w:hAnsi="Arial" w:cs="Arial"/>
          <w:b/>
          <w:sz w:val="24"/>
          <w:szCs w:val="24"/>
        </w:rPr>
        <w:t xml:space="preserve"> include:</w:t>
      </w:r>
    </w:p>
    <w:p w14:paraId="0EE75E8E" w14:textId="77777777" w:rsidR="00225A6A" w:rsidRPr="00A26241" w:rsidRDefault="00225A6A" w:rsidP="000B6525">
      <w:pPr>
        <w:pStyle w:val="ListParagraph"/>
        <w:numPr>
          <w:ilvl w:val="0"/>
          <w:numId w:val="10"/>
        </w:numPr>
        <w:shd w:val="clear" w:color="auto" w:fill="FFFFFF"/>
        <w:spacing w:before="120" w:after="0" w:line="240" w:lineRule="auto"/>
        <w:ind w:left="714" w:hanging="357"/>
        <w:contextualSpacing w:val="0"/>
        <w:jc w:val="both"/>
        <w:rPr>
          <w:rFonts w:ascii="Arial" w:eastAsia="Times New Roman" w:hAnsi="Arial" w:cs="Arial"/>
          <w:sz w:val="24"/>
          <w:szCs w:val="24"/>
        </w:rPr>
      </w:pPr>
      <w:r w:rsidRPr="00A26241">
        <w:rPr>
          <w:rFonts w:ascii="Arial" w:eastAsia="Times New Roman" w:hAnsi="Arial" w:cs="Arial"/>
          <w:sz w:val="24"/>
          <w:szCs w:val="24"/>
        </w:rPr>
        <w:t>Engaging in unauthorised copying, distribution, display, or publication of copyrighted material including, but not limited to, digitisation and distribution of photographs from magazines, books, or other copyrighted sources; copyrighted music or video; and the installation of any copyrighted software without an appropriate license.</w:t>
      </w:r>
    </w:p>
    <w:p w14:paraId="5D233092" w14:textId="6CB97E0B" w:rsidR="00225A6A" w:rsidRPr="00A26241" w:rsidRDefault="00225A6A" w:rsidP="000B6525">
      <w:pPr>
        <w:pStyle w:val="ListParagraph"/>
        <w:numPr>
          <w:ilvl w:val="0"/>
          <w:numId w:val="10"/>
        </w:numPr>
        <w:shd w:val="clear" w:color="auto" w:fill="FFFFFF"/>
        <w:spacing w:before="120" w:after="0" w:line="240" w:lineRule="auto"/>
        <w:ind w:left="714" w:hanging="357"/>
        <w:contextualSpacing w:val="0"/>
        <w:jc w:val="both"/>
        <w:rPr>
          <w:rFonts w:ascii="Arial" w:eastAsia="Times New Roman" w:hAnsi="Arial" w:cs="Arial"/>
          <w:sz w:val="24"/>
          <w:szCs w:val="24"/>
        </w:rPr>
      </w:pPr>
      <w:r w:rsidRPr="00A26241">
        <w:rPr>
          <w:rFonts w:ascii="Arial" w:eastAsia="Times New Roman" w:hAnsi="Arial" w:cs="Arial"/>
          <w:sz w:val="24"/>
          <w:szCs w:val="24"/>
        </w:rPr>
        <w:t xml:space="preserve">Using, displaying, or publishing licensed trademarks, including </w:t>
      </w:r>
      <w:r w:rsidR="000B6525">
        <w:rPr>
          <w:rFonts w:ascii="Arial" w:eastAsia="Times New Roman" w:hAnsi="Arial" w:cs="Arial"/>
          <w:sz w:val="24"/>
          <w:szCs w:val="24"/>
        </w:rPr>
        <w:t>KPC</w:t>
      </w:r>
      <w:r w:rsidR="000C7E0C">
        <w:rPr>
          <w:rFonts w:ascii="Arial" w:eastAsia="Times New Roman" w:hAnsi="Arial" w:cs="Arial"/>
          <w:sz w:val="24"/>
          <w:szCs w:val="24"/>
        </w:rPr>
        <w:t>’</w:t>
      </w:r>
      <w:r w:rsidRPr="00A26241">
        <w:rPr>
          <w:rFonts w:ascii="Arial" w:eastAsia="Times New Roman" w:hAnsi="Arial" w:cs="Arial"/>
          <w:sz w:val="24"/>
          <w:szCs w:val="24"/>
        </w:rPr>
        <w:t>s trademarks, without license or authorisation or using them in a manner inconsistent with the terms of authorisation.</w:t>
      </w:r>
    </w:p>
    <w:p w14:paraId="2A0B39B7" w14:textId="77777777" w:rsidR="00225A6A" w:rsidRPr="00A26241" w:rsidRDefault="00225A6A" w:rsidP="000B6525">
      <w:pPr>
        <w:pStyle w:val="ListParagraph"/>
        <w:numPr>
          <w:ilvl w:val="0"/>
          <w:numId w:val="10"/>
        </w:numPr>
        <w:shd w:val="clear" w:color="auto" w:fill="FFFFFF"/>
        <w:spacing w:before="120" w:after="0" w:line="240" w:lineRule="auto"/>
        <w:ind w:left="714" w:hanging="357"/>
        <w:contextualSpacing w:val="0"/>
        <w:jc w:val="both"/>
        <w:rPr>
          <w:rFonts w:ascii="Arial" w:eastAsia="Times New Roman" w:hAnsi="Arial" w:cs="Arial"/>
          <w:sz w:val="24"/>
          <w:szCs w:val="24"/>
        </w:rPr>
      </w:pPr>
      <w:r w:rsidRPr="00A26241">
        <w:rPr>
          <w:rFonts w:ascii="Arial" w:eastAsia="Times New Roman" w:hAnsi="Arial" w:cs="Arial"/>
          <w:sz w:val="24"/>
          <w:szCs w:val="24"/>
        </w:rPr>
        <w:t>Using or displaying images of individual unless permission has been agreed in accordance with the Media Policy.</w:t>
      </w:r>
    </w:p>
    <w:p w14:paraId="0BB1F1CF" w14:textId="77777777" w:rsidR="00225A6A" w:rsidRDefault="00225A6A" w:rsidP="000B6525">
      <w:pPr>
        <w:shd w:val="clear" w:color="auto" w:fill="FFFFFF"/>
        <w:spacing w:after="0" w:line="240" w:lineRule="auto"/>
        <w:jc w:val="both"/>
        <w:outlineLvl w:val="2"/>
        <w:rPr>
          <w:rFonts w:ascii="Arial" w:eastAsia="Times New Roman" w:hAnsi="Arial" w:cs="Arial"/>
          <w:b/>
          <w:bCs/>
          <w:sz w:val="21"/>
          <w:szCs w:val="21"/>
        </w:rPr>
      </w:pPr>
      <w:bookmarkStart w:id="6" w:name="44"/>
      <w:bookmarkStart w:id="7" w:name="45"/>
      <w:bookmarkEnd w:id="6"/>
      <w:bookmarkEnd w:id="7"/>
    </w:p>
    <w:p w14:paraId="44963AE3" w14:textId="2948A08F" w:rsidR="00225A6A" w:rsidRPr="00A26241" w:rsidRDefault="00225A6A" w:rsidP="000B6525">
      <w:pPr>
        <w:shd w:val="clear" w:color="auto" w:fill="FFFFFF"/>
        <w:spacing w:after="0" w:line="240" w:lineRule="auto"/>
        <w:jc w:val="both"/>
        <w:outlineLvl w:val="2"/>
        <w:rPr>
          <w:rFonts w:ascii="Arial" w:eastAsia="Times New Roman" w:hAnsi="Arial" w:cs="Arial"/>
          <w:b/>
          <w:bCs/>
          <w:sz w:val="28"/>
          <w:szCs w:val="28"/>
        </w:rPr>
      </w:pPr>
      <w:r w:rsidRPr="00A26241">
        <w:rPr>
          <w:rFonts w:ascii="Arial" w:eastAsia="Times New Roman" w:hAnsi="Arial" w:cs="Arial"/>
          <w:b/>
          <w:bCs/>
          <w:sz w:val="28"/>
          <w:szCs w:val="28"/>
        </w:rPr>
        <w:t xml:space="preserve">6. Social </w:t>
      </w:r>
      <w:r w:rsidR="000B6525">
        <w:rPr>
          <w:rFonts w:ascii="Arial" w:eastAsia="Times New Roman" w:hAnsi="Arial" w:cs="Arial"/>
          <w:b/>
          <w:bCs/>
          <w:sz w:val="28"/>
          <w:szCs w:val="28"/>
        </w:rPr>
        <w:t>m</w:t>
      </w:r>
      <w:r w:rsidRPr="00A26241">
        <w:rPr>
          <w:rFonts w:ascii="Arial" w:eastAsia="Times New Roman" w:hAnsi="Arial" w:cs="Arial"/>
          <w:b/>
          <w:bCs/>
          <w:sz w:val="28"/>
          <w:szCs w:val="28"/>
        </w:rPr>
        <w:t>edia</w:t>
      </w:r>
    </w:p>
    <w:p w14:paraId="525DE224" w14:textId="77777777" w:rsidR="00225A6A" w:rsidRDefault="00225A6A" w:rsidP="000B6525">
      <w:pPr>
        <w:shd w:val="clear" w:color="auto" w:fill="FFFFFF"/>
        <w:spacing w:after="0" w:line="240" w:lineRule="auto"/>
        <w:jc w:val="both"/>
        <w:outlineLvl w:val="1"/>
        <w:rPr>
          <w:rFonts w:ascii="Arial" w:eastAsia="Times New Roman" w:hAnsi="Arial" w:cs="Arial"/>
          <w:b/>
          <w:bCs/>
          <w:sz w:val="24"/>
          <w:szCs w:val="24"/>
        </w:rPr>
      </w:pPr>
      <w:bookmarkStart w:id="8" w:name="enforcement"/>
      <w:bookmarkEnd w:id="8"/>
    </w:p>
    <w:p w14:paraId="76B96A73" w14:textId="77777777" w:rsidR="00225A6A" w:rsidRPr="003F7A69" w:rsidRDefault="00225A6A" w:rsidP="000B6525">
      <w:pPr>
        <w:shd w:val="clear" w:color="auto" w:fill="FFFFFF"/>
        <w:spacing w:after="0" w:line="240" w:lineRule="auto"/>
        <w:jc w:val="both"/>
        <w:outlineLvl w:val="1"/>
        <w:rPr>
          <w:rFonts w:ascii="Arial" w:eastAsia="Times New Roman" w:hAnsi="Arial" w:cs="Arial"/>
          <w:b/>
          <w:bCs/>
          <w:sz w:val="24"/>
          <w:szCs w:val="24"/>
        </w:rPr>
      </w:pPr>
      <w:r>
        <w:rPr>
          <w:rFonts w:ascii="Arial" w:eastAsia="Times New Roman" w:hAnsi="Arial" w:cs="Arial"/>
          <w:b/>
          <w:bCs/>
          <w:sz w:val="24"/>
          <w:szCs w:val="24"/>
        </w:rPr>
        <w:t xml:space="preserve">6.1 </w:t>
      </w:r>
      <w:r w:rsidRPr="003F7A69">
        <w:rPr>
          <w:rFonts w:ascii="Arial" w:eastAsia="Times New Roman" w:hAnsi="Arial" w:cs="Arial"/>
          <w:b/>
          <w:bCs/>
          <w:sz w:val="24"/>
          <w:szCs w:val="24"/>
        </w:rPr>
        <w:t>Information</w:t>
      </w:r>
    </w:p>
    <w:p w14:paraId="4235A2C8" w14:textId="77777777" w:rsidR="00225A6A" w:rsidRDefault="00225A6A" w:rsidP="000B6525">
      <w:pPr>
        <w:shd w:val="clear" w:color="auto" w:fill="FFFFFF"/>
        <w:spacing w:after="0" w:line="240" w:lineRule="auto"/>
        <w:ind w:left="6"/>
        <w:jc w:val="both"/>
        <w:rPr>
          <w:rFonts w:ascii="Arial" w:eastAsia="Times New Roman" w:hAnsi="Arial" w:cs="Arial"/>
          <w:color w:val="1D1D1D"/>
          <w:sz w:val="24"/>
          <w:szCs w:val="24"/>
        </w:rPr>
      </w:pPr>
    </w:p>
    <w:p w14:paraId="1EB2A6CE" w14:textId="67D6E828" w:rsidR="00225A6A" w:rsidRPr="00A26241" w:rsidRDefault="000B6525" w:rsidP="000B6525">
      <w:pPr>
        <w:shd w:val="clear" w:color="auto" w:fill="FFFFFF"/>
        <w:spacing w:after="0" w:line="240" w:lineRule="auto"/>
        <w:ind w:left="6"/>
        <w:jc w:val="both"/>
        <w:rPr>
          <w:rFonts w:ascii="Arial" w:eastAsia="Times New Roman" w:hAnsi="Arial" w:cs="Arial"/>
          <w:color w:val="1D1D1D"/>
          <w:sz w:val="24"/>
          <w:szCs w:val="24"/>
        </w:rPr>
      </w:pPr>
      <w:r>
        <w:rPr>
          <w:rFonts w:ascii="Arial" w:eastAsia="Times New Roman" w:hAnsi="Arial" w:cs="Arial"/>
          <w:color w:val="1D1D1D"/>
          <w:sz w:val="24"/>
          <w:szCs w:val="24"/>
        </w:rPr>
        <w:t>KPC</w:t>
      </w:r>
      <w:r w:rsidR="00225A6A" w:rsidRPr="00A26241">
        <w:rPr>
          <w:rFonts w:ascii="Arial" w:eastAsia="Times New Roman" w:hAnsi="Arial" w:cs="Arial"/>
          <w:color w:val="1D1D1D"/>
          <w:sz w:val="24"/>
          <w:szCs w:val="24"/>
        </w:rPr>
        <w:t xml:space="preserve"> encourages staff, who are authorised to do so, to make reasonable and appropriate use of social media as part of their work as it is recognised that it is an important part of how </w:t>
      </w:r>
      <w:r>
        <w:rPr>
          <w:rFonts w:ascii="Arial" w:eastAsia="Times New Roman" w:hAnsi="Arial" w:cs="Arial"/>
          <w:color w:val="1D1D1D"/>
          <w:sz w:val="24"/>
          <w:szCs w:val="24"/>
        </w:rPr>
        <w:t>KPC</w:t>
      </w:r>
      <w:r w:rsidR="00225A6A" w:rsidRPr="00A26241">
        <w:rPr>
          <w:rFonts w:ascii="Arial" w:eastAsia="Times New Roman" w:hAnsi="Arial" w:cs="Arial"/>
          <w:color w:val="1D1D1D"/>
          <w:sz w:val="24"/>
          <w:szCs w:val="24"/>
        </w:rPr>
        <w:t xml:space="preserve"> communicates. Staff will be authorised to use social media by the </w:t>
      </w:r>
      <w:r w:rsidR="00C17A72">
        <w:rPr>
          <w:rFonts w:ascii="Arial" w:eastAsia="Times New Roman" w:hAnsi="Arial" w:cs="Arial"/>
          <w:color w:val="1D1D1D"/>
          <w:sz w:val="24"/>
          <w:szCs w:val="24"/>
        </w:rPr>
        <w:t>Parish Clerk.</w:t>
      </w:r>
    </w:p>
    <w:p w14:paraId="46B5DFA3" w14:textId="77777777" w:rsidR="00225A6A" w:rsidRDefault="00225A6A" w:rsidP="000B6525">
      <w:pPr>
        <w:shd w:val="clear" w:color="auto" w:fill="FFFFFF"/>
        <w:spacing w:after="0" w:line="240" w:lineRule="auto"/>
        <w:ind w:left="6"/>
        <w:jc w:val="both"/>
        <w:rPr>
          <w:rFonts w:ascii="Arial" w:eastAsia="Times New Roman" w:hAnsi="Arial" w:cs="Arial"/>
          <w:color w:val="1D1D1D"/>
          <w:sz w:val="24"/>
          <w:szCs w:val="24"/>
        </w:rPr>
      </w:pPr>
    </w:p>
    <w:p w14:paraId="4A514FE6" w14:textId="15AA0E9A" w:rsidR="00225A6A" w:rsidRPr="00A26241" w:rsidRDefault="00225A6A" w:rsidP="000B6525">
      <w:pPr>
        <w:shd w:val="clear" w:color="auto" w:fill="FFFFFF"/>
        <w:spacing w:after="0" w:line="240" w:lineRule="auto"/>
        <w:ind w:left="6"/>
        <w:jc w:val="both"/>
        <w:rPr>
          <w:rFonts w:ascii="Arial" w:eastAsia="Times New Roman" w:hAnsi="Arial" w:cs="Arial"/>
          <w:color w:val="1D1D1D"/>
          <w:sz w:val="24"/>
          <w:szCs w:val="24"/>
        </w:rPr>
      </w:pPr>
      <w:r w:rsidRPr="00A26241">
        <w:rPr>
          <w:rFonts w:ascii="Arial" w:eastAsia="Times New Roman" w:hAnsi="Arial" w:cs="Arial"/>
          <w:color w:val="1D1D1D"/>
          <w:sz w:val="24"/>
          <w:szCs w:val="24"/>
        </w:rPr>
        <w:t xml:space="preserve">Staff must </w:t>
      </w:r>
      <w:proofErr w:type="gramStart"/>
      <w:r w:rsidRPr="00A26241">
        <w:rPr>
          <w:rFonts w:ascii="Arial" w:eastAsia="Times New Roman" w:hAnsi="Arial" w:cs="Arial"/>
          <w:color w:val="1D1D1D"/>
          <w:sz w:val="24"/>
          <w:szCs w:val="24"/>
        </w:rPr>
        <w:t>be aware at all times</w:t>
      </w:r>
      <w:proofErr w:type="gramEnd"/>
      <w:r w:rsidRPr="00A26241">
        <w:rPr>
          <w:rFonts w:ascii="Arial" w:eastAsia="Times New Roman" w:hAnsi="Arial" w:cs="Arial"/>
          <w:color w:val="1D1D1D"/>
          <w:sz w:val="24"/>
          <w:szCs w:val="24"/>
        </w:rPr>
        <w:t xml:space="preserve"> that, whilst contributing to </w:t>
      </w:r>
      <w:r w:rsidR="000B6525">
        <w:rPr>
          <w:rFonts w:ascii="Arial" w:eastAsia="Times New Roman" w:hAnsi="Arial" w:cs="Arial"/>
          <w:color w:val="1D1D1D"/>
          <w:sz w:val="24"/>
          <w:szCs w:val="24"/>
        </w:rPr>
        <w:t>KPC</w:t>
      </w:r>
      <w:r w:rsidR="000C7E0C">
        <w:rPr>
          <w:rFonts w:ascii="Arial" w:eastAsia="Times New Roman" w:hAnsi="Arial" w:cs="Arial"/>
          <w:color w:val="1D1D1D"/>
          <w:sz w:val="24"/>
          <w:szCs w:val="24"/>
        </w:rPr>
        <w:t>’</w:t>
      </w:r>
      <w:r w:rsidRPr="00A26241">
        <w:rPr>
          <w:rFonts w:ascii="Arial" w:eastAsia="Times New Roman" w:hAnsi="Arial" w:cs="Arial"/>
          <w:color w:val="1D1D1D"/>
          <w:sz w:val="24"/>
          <w:szCs w:val="24"/>
        </w:rPr>
        <w:t xml:space="preserve">s social media activities, they are representing </w:t>
      </w:r>
      <w:r w:rsidR="000B6525">
        <w:rPr>
          <w:rFonts w:ascii="Arial" w:eastAsia="Times New Roman" w:hAnsi="Arial" w:cs="Arial"/>
          <w:color w:val="1D1D1D"/>
          <w:sz w:val="24"/>
          <w:szCs w:val="24"/>
        </w:rPr>
        <w:t>KPC</w:t>
      </w:r>
      <w:r w:rsidRPr="00A26241">
        <w:rPr>
          <w:rFonts w:ascii="Arial" w:eastAsia="Times New Roman" w:hAnsi="Arial" w:cs="Arial"/>
          <w:color w:val="1D1D1D"/>
          <w:sz w:val="24"/>
          <w:szCs w:val="24"/>
        </w:rPr>
        <w:t>.</w:t>
      </w:r>
    </w:p>
    <w:p w14:paraId="2C7302AC" w14:textId="77777777" w:rsidR="00225A6A" w:rsidRDefault="00225A6A" w:rsidP="000B6525">
      <w:pPr>
        <w:shd w:val="clear" w:color="auto" w:fill="FFFFFF"/>
        <w:spacing w:after="0" w:line="240" w:lineRule="auto"/>
        <w:ind w:left="6"/>
        <w:jc w:val="both"/>
        <w:rPr>
          <w:rFonts w:ascii="Arial" w:eastAsia="Times New Roman" w:hAnsi="Arial" w:cs="Arial"/>
          <w:color w:val="1D1D1D"/>
          <w:sz w:val="24"/>
          <w:szCs w:val="24"/>
        </w:rPr>
      </w:pPr>
    </w:p>
    <w:p w14:paraId="533A4B56" w14:textId="48B7BBF0" w:rsidR="00225A6A" w:rsidRPr="00A26241" w:rsidRDefault="00225A6A" w:rsidP="000B6525">
      <w:pPr>
        <w:shd w:val="clear" w:color="auto" w:fill="FFFFFF"/>
        <w:spacing w:after="0" w:line="240" w:lineRule="auto"/>
        <w:ind w:left="6"/>
        <w:jc w:val="both"/>
        <w:rPr>
          <w:rFonts w:ascii="Arial" w:eastAsia="Times New Roman" w:hAnsi="Arial" w:cs="Arial"/>
          <w:color w:val="1D1D1D"/>
          <w:sz w:val="24"/>
          <w:szCs w:val="24"/>
        </w:rPr>
      </w:pPr>
      <w:r w:rsidRPr="00A26241">
        <w:rPr>
          <w:rFonts w:ascii="Arial" w:eastAsia="Times New Roman" w:hAnsi="Arial" w:cs="Arial"/>
          <w:color w:val="1D1D1D"/>
          <w:sz w:val="24"/>
          <w:szCs w:val="24"/>
        </w:rPr>
        <w:lastRenderedPageBreak/>
        <w:t xml:space="preserve">Staff who use social media as part of their job must adhere to the same safeguards as they would with any other form of public communication about </w:t>
      </w:r>
      <w:r w:rsidR="000B6525">
        <w:rPr>
          <w:rFonts w:ascii="Arial" w:eastAsia="Times New Roman" w:hAnsi="Arial" w:cs="Arial"/>
          <w:color w:val="1D1D1D"/>
          <w:sz w:val="24"/>
          <w:szCs w:val="24"/>
        </w:rPr>
        <w:t>KPC</w:t>
      </w:r>
      <w:r w:rsidRPr="00A26241">
        <w:rPr>
          <w:rFonts w:ascii="Arial" w:eastAsia="Times New Roman" w:hAnsi="Arial" w:cs="Arial"/>
          <w:color w:val="1D1D1D"/>
          <w:sz w:val="24"/>
          <w:szCs w:val="24"/>
        </w:rPr>
        <w:t xml:space="preserve"> in the public sphere. These safeguards include:</w:t>
      </w:r>
    </w:p>
    <w:p w14:paraId="7E690DB0" w14:textId="7F59C49B" w:rsidR="00225A6A" w:rsidRPr="003F7A69" w:rsidRDefault="00225A6A" w:rsidP="000B6525">
      <w:pPr>
        <w:pStyle w:val="ListParagraph"/>
        <w:numPr>
          <w:ilvl w:val="0"/>
          <w:numId w:val="4"/>
        </w:numPr>
        <w:spacing w:before="120" w:after="0" w:line="240" w:lineRule="auto"/>
        <w:ind w:hanging="357"/>
        <w:contextualSpacing w:val="0"/>
        <w:jc w:val="both"/>
        <w:rPr>
          <w:rFonts w:ascii="Arial" w:eastAsia="Times New Roman" w:hAnsi="Arial" w:cs="Arial"/>
          <w:color w:val="1D1D1D"/>
          <w:sz w:val="24"/>
          <w:szCs w:val="24"/>
        </w:rPr>
      </w:pPr>
      <w:r w:rsidRPr="003F7A69">
        <w:rPr>
          <w:rFonts w:ascii="Arial" w:eastAsia="Times New Roman" w:hAnsi="Arial" w:cs="Arial"/>
          <w:color w:val="1D1D1D"/>
          <w:sz w:val="24"/>
          <w:szCs w:val="24"/>
        </w:rPr>
        <w:t xml:space="preserve">ensuring that the communication has a purpose and a benefit for </w:t>
      </w:r>
      <w:r w:rsidR="000B6525">
        <w:rPr>
          <w:rFonts w:ascii="Arial" w:eastAsia="Times New Roman" w:hAnsi="Arial" w:cs="Arial"/>
          <w:color w:val="1D1D1D"/>
          <w:sz w:val="24"/>
          <w:szCs w:val="24"/>
        </w:rPr>
        <w:t>KPC</w:t>
      </w:r>
      <w:r w:rsidRPr="003F7A69">
        <w:rPr>
          <w:rFonts w:ascii="Arial" w:eastAsia="Times New Roman" w:hAnsi="Arial" w:cs="Arial"/>
          <w:color w:val="1D1D1D"/>
          <w:sz w:val="24"/>
          <w:szCs w:val="24"/>
        </w:rPr>
        <w:t>;</w:t>
      </w:r>
    </w:p>
    <w:p w14:paraId="1F3F04E9" w14:textId="3EEDB210" w:rsidR="00225A6A" w:rsidRPr="003F7A69" w:rsidRDefault="00225A6A" w:rsidP="000B6525">
      <w:pPr>
        <w:pStyle w:val="ListParagraph"/>
        <w:numPr>
          <w:ilvl w:val="0"/>
          <w:numId w:val="4"/>
        </w:numPr>
        <w:spacing w:before="120" w:after="0" w:line="240" w:lineRule="auto"/>
        <w:ind w:hanging="357"/>
        <w:contextualSpacing w:val="0"/>
        <w:jc w:val="both"/>
        <w:rPr>
          <w:rFonts w:ascii="Arial" w:eastAsia="Times New Roman" w:hAnsi="Arial" w:cs="Arial"/>
          <w:color w:val="1D1D1D"/>
          <w:sz w:val="24"/>
          <w:szCs w:val="24"/>
        </w:rPr>
      </w:pPr>
      <w:r w:rsidRPr="003F7A69">
        <w:rPr>
          <w:rFonts w:ascii="Arial" w:eastAsia="Times New Roman" w:hAnsi="Arial" w:cs="Arial"/>
          <w:color w:val="1D1D1D"/>
          <w:sz w:val="24"/>
          <w:szCs w:val="24"/>
        </w:rPr>
        <w:t xml:space="preserve">obtaining permission from the </w:t>
      </w:r>
      <w:r w:rsidR="00C17A72">
        <w:rPr>
          <w:rFonts w:ascii="Arial" w:eastAsia="Times New Roman" w:hAnsi="Arial" w:cs="Arial"/>
          <w:color w:val="1D1D1D"/>
          <w:sz w:val="24"/>
          <w:szCs w:val="24"/>
        </w:rPr>
        <w:t>Parish Clerk</w:t>
      </w:r>
      <w:r w:rsidRPr="003F7A69">
        <w:rPr>
          <w:rFonts w:ascii="Arial" w:eastAsia="Times New Roman" w:hAnsi="Arial" w:cs="Arial"/>
          <w:color w:val="1D1D1D"/>
          <w:sz w:val="24"/>
          <w:szCs w:val="24"/>
        </w:rPr>
        <w:t xml:space="preserve"> before embarking on a public campaign using social media; and</w:t>
      </w:r>
    </w:p>
    <w:p w14:paraId="4FAC2EBE" w14:textId="77777777" w:rsidR="00225A6A" w:rsidRPr="00503E44" w:rsidRDefault="00225A6A" w:rsidP="000B6525">
      <w:pPr>
        <w:pStyle w:val="ListParagraph"/>
        <w:numPr>
          <w:ilvl w:val="0"/>
          <w:numId w:val="4"/>
        </w:numPr>
        <w:spacing w:before="120" w:after="0" w:line="240" w:lineRule="auto"/>
        <w:ind w:hanging="357"/>
        <w:contextualSpacing w:val="0"/>
        <w:jc w:val="both"/>
        <w:rPr>
          <w:rFonts w:ascii="Arial" w:eastAsia="Times New Roman" w:hAnsi="Arial" w:cs="Arial"/>
          <w:b/>
          <w:bCs/>
          <w:color w:val="1D1D1D"/>
          <w:sz w:val="24"/>
          <w:szCs w:val="24"/>
        </w:rPr>
      </w:pPr>
      <w:r w:rsidRPr="003F7A69">
        <w:rPr>
          <w:rFonts w:ascii="Arial" w:eastAsia="Times New Roman" w:hAnsi="Arial" w:cs="Arial"/>
          <w:color w:val="1D1D1D"/>
          <w:sz w:val="24"/>
          <w:szCs w:val="24"/>
        </w:rPr>
        <w:t>getting a colleague to check the content before it is published.</w:t>
      </w:r>
    </w:p>
    <w:p w14:paraId="1B8A0F89" w14:textId="77777777" w:rsidR="00225A6A" w:rsidRPr="003F7A69" w:rsidRDefault="00225A6A" w:rsidP="000B6525">
      <w:pPr>
        <w:pStyle w:val="ListParagraph"/>
        <w:spacing w:after="0" w:line="240" w:lineRule="auto"/>
        <w:jc w:val="both"/>
        <w:rPr>
          <w:rFonts w:ascii="Arial" w:eastAsia="Times New Roman" w:hAnsi="Arial" w:cs="Arial"/>
          <w:b/>
          <w:bCs/>
          <w:color w:val="1D1D1D"/>
          <w:sz w:val="24"/>
          <w:szCs w:val="24"/>
        </w:rPr>
      </w:pPr>
    </w:p>
    <w:p w14:paraId="1A82AC73" w14:textId="77777777" w:rsidR="00225A6A" w:rsidRPr="002B1998" w:rsidRDefault="00225A6A" w:rsidP="000B6525">
      <w:pPr>
        <w:shd w:val="clear" w:color="auto" w:fill="FFFFFF"/>
        <w:spacing w:after="0" w:line="240" w:lineRule="auto"/>
        <w:jc w:val="both"/>
        <w:rPr>
          <w:rFonts w:ascii="Arial" w:eastAsia="Times New Roman" w:hAnsi="Arial" w:cs="Arial"/>
          <w:b/>
          <w:sz w:val="24"/>
          <w:szCs w:val="24"/>
        </w:rPr>
      </w:pPr>
      <w:r>
        <w:rPr>
          <w:rFonts w:ascii="Arial" w:eastAsia="Times New Roman" w:hAnsi="Arial" w:cs="Arial"/>
          <w:b/>
          <w:bCs/>
          <w:sz w:val="24"/>
          <w:szCs w:val="24"/>
        </w:rPr>
        <w:t xml:space="preserve">6.2 </w:t>
      </w:r>
      <w:r w:rsidRPr="002B1998">
        <w:rPr>
          <w:rFonts w:ascii="Arial" w:eastAsia="Times New Roman" w:hAnsi="Arial" w:cs="Arial"/>
          <w:b/>
          <w:bCs/>
          <w:sz w:val="24"/>
          <w:szCs w:val="24"/>
        </w:rPr>
        <w:t xml:space="preserve">Social media used by staff </w:t>
      </w:r>
      <w:r>
        <w:rPr>
          <w:rFonts w:ascii="Arial" w:eastAsia="Times New Roman" w:hAnsi="Arial" w:cs="Arial"/>
          <w:b/>
          <w:bCs/>
          <w:sz w:val="24"/>
          <w:szCs w:val="24"/>
        </w:rPr>
        <w:t>must not:</w:t>
      </w:r>
    </w:p>
    <w:p w14:paraId="221E7BAA" w14:textId="77777777" w:rsidR="00225A6A" w:rsidRPr="00A26241" w:rsidRDefault="00225A6A" w:rsidP="000B6525">
      <w:pPr>
        <w:pStyle w:val="ListParagraph"/>
        <w:numPr>
          <w:ilvl w:val="0"/>
          <w:numId w:val="1"/>
        </w:numPr>
        <w:tabs>
          <w:tab w:val="clear" w:pos="720"/>
        </w:tabs>
        <w:spacing w:before="120" w:after="0" w:line="240" w:lineRule="auto"/>
        <w:ind w:left="1134" w:hanging="357"/>
        <w:contextualSpacing w:val="0"/>
        <w:jc w:val="both"/>
        <w:rPr>
          <w:rFonts w:ascii="Arial" w:eastAsia="Times New Roman" w:hAnsi="Arial" w:cs="Arial"/>
          <w:color w:val="1D1D1D"/>
          <w:sz w:val="24"/>
          <w:szCs w:val="24"/>
        </w:rPr>
      </w:pPr>
      <w:r w:rsidRPr="00A26241">
        <w:rPr>
          <w:rFonts w:ascii="Arial" w:eastAsia="Times New Roman" w:hAnsi="Arial" w:cs="Arial"/>
          <w:color w:val="1D1D1D"/>
          <w:sz w:val="24"/>
          <w:szCs w:val="24"/>
        </w:rPr>
        <w:t>breach confidentiality, for example by:</w:t>
      </w:r>
    </w:p>
    <w:p w14:paraId="067AF1F7" w14:textId="55767BF5" w:rsidR="00225A6A" w:rsidRPr="003A6C16" w:rsidRDefault="00225A6A" w:rsidP="000B6525">
      <w:pPr>
        <w:numPr>
          <w:ilvl w:val="1"/>
          <w:numId w:val="1"/>
        </w:numPr>
        <w:tabs>
          <w:tab w:val="clear" w:pos="1440"/>
        </w:tabs>
        <w:spacing w:before="120" w:after="0" w:line="240" w:lineRule="auto"/>
        <w:ind w:left="1843" w:hanging="357"/>
        <w:jc w:val="both"/>
        <w:rPr>
          <w:rFonts w:ascii="Arial" w:eastAsia="Times New Roman" w:hAnsi="Arial" w:cs="Arial"/>
          <w:color w:val="1D1D1D"/>
          <w:sz w:val="24"/>
          <w:szCs w:val="24"/>
        </w:rPr>
      </w:pPr>
      <w:r w:rsidRPr="003A6C16">
        <w:rPr>
          <w:rFonts w:ascii="Arial" w:eastAsia="Times New Roman" w:hAnsi="Arial" w:cs="Arial"/>
          <w:color w:val="1D1D1D"/>
          <w:sz w:val="24"/>
          <w:szCs w:val="24"/>
        </w:rPr>
        <w:t xml:space="preserve">revealing confidential intellectual property or information owned by </w:t>
      </w:r>
      <w:r w:rsidR="000B6525">
        <w:rPr>
          <w:rFonts w:ascii="Arial" w:eastAsia="Times New Roman" w:hAnsi="Arial" w:cs="Arial"/>
          <w:color w:val="1D1D1D"/>
          <w:sz w:val="24"/>
          <w:szCs w:val="24"/>
        </w:rPr>
        <w:t>KPC</w:t>
      </w:r>
      <w:r w:rsidRPr="003A6C16">
        <w:rPr>
          <w:rFonts w:ascii="Arial" w:eastAsia="Times New Roman" w:hAnsi="Arial" w:cs="Arial"/>
          <w:color w:val="1D1D1D"/>
          <w:sz w:val="24"/>
          <w:szCs w:val="24"/>
        </w:rPr>
        <w:t xml:space="preserve"> or;</w:t>
      </w:r>
    </w:p>
    <w:p w14:paraId="35A155F7" w14:textId="2107AD20" w:rsidR="00225A6A" w:rsidRPr="003A6C16" w:rsidRDefault="00225A6A" w:rsidP="000B6525">
      <w:pPr>
        <w:numPr>
          <w:ilvl w:val="1"/>
          <w:numId w:val="1"/>
        </w:numPr>
        <w:tabs>
          <w:tab w:val="clear" w:pos="1440"/>
        </w:tabs>
        <w:spacing w:before="120" w:after="0" w:line="240" w:lineRule="auto"/>
        <w:ind w:left="1843" w:hanging="357"/>
        <w:jc w:val="both"/>
        <w:rPr>
          <w:rFonts w:ascii="Arial" w:eastAsia="Times New Roman" w:hAnsi="Arial" w:cs="Arial"/>
          <w:color w:val="1D1D1D"/>
          <w:sz w:val="24"/>
          <w:szCs w:val="24"/>
        </w:rPr>
      </w:pPr>
      <w:r w:rsidRPr="003A6C16">
        <w:rPr>
          <w:rFonts w:ascii="Arial" w:eastAsia="Times New Roman" w:hAnsi="Arial" w:cs="Arial"/>
          <w:color w:val="1D1D1D"/>
          <w:sz w:val="24"/>
          <w:szCs w:val="24"/>
        </w:rPr>
        <w:t>giving away confidential informat</w:t>
      </w:r>
      <w:r>
        <w:rPr>
          <w:rFonts w:ascii="Arial" w:eastAsia="Times New Roman" w:hAnsi="Arial" w:cs="Arial"/>
          <w:color w:val="1D1D1D"/>
          <w:sz w:val="24"/>
          <w:szCs w:val="24"/>
        </w:rPr>
        <w:t>ion about an individual</w:t>
      </w:r>
      <w:r w:rsidRPr="003A6C16">
        <w:rPr>
          <w:rFonts w:ascii="Arial" w:eastAsia="Times New Roman" w:hAnsi="Arial" w:cs="Arial"/>
          <w:color w:val="1D1D1D"/>
          <w:sz w:val="24"/>
          <w:szCs w:val="24"/>
        </w:rPr>
        <w:t xml:space="preserve"> or </w:t>
      </w:r>
      <w:r w:rsidR="000B6525">
        <w:rPr>
          <w:rFonts w:ascii="Arial" w:eastAsia="Times New Roman" w:hAnsi="Arial" w:cs="Arial"/>
          <w:color w:val="1D1D1D"/>
          <w:sz w:val="24"/>
          <w:szCs w:val="24"/>
        </w:rPr>
        <w:t>KPC</w:t>
      </w:r>
      <w:r w:rsidRPr="003A6C16">
        <w:rPr>
          <w:rFonts w:ascii="Arial" w:eastAsia="Times New Roman" w:hAnsi="Arial" w:cs="Arial"/>
          <w:color w:val="1D1D1D"/>
          <w:sz w:val="24"/>
          <w:szCs w:val="24"/>
        </w:rPr>
        <w:t xml:space="preserve">; or discussing </w:t>
      </w:r>
      <w:r w:rsidR="000B6525">
        <w:rPr>
          <w:rFonts w:ascii="Arial" w:eastAsia="Times New Roman" w:hAnsi="Arial" w:cs="Arial"/>
          <w:color w:val="1D1D1D"/>
          <w:sz w:val="24"/>
          <w:szCs w:val="24"/>
        </w:rPr>
        <w:t>KPC</w:t>
      </w:r>
      <w:r w:rsidR="000C7E0C">
        <w:rPr>
          <w:rFonts w:ascii="Arial" w:eastAsia="Times New Roman" w:hAnsi="Arial" w:cs="Arial"/>
          <w:color w:val="1D1D1D"/>
          <w:sz w:val="24"/>
          <w:szCs w:val="24"/>
        </w:rPr>
        <w:t>’</w:t>
      </w:r>
      <w:r w:rsidRPr="003A6C16">
        <w:rPr>
          <w:rFonts w:ascii="Arial" w:eastAsia="Times New Roman" w:hAnsi="Arial" w:cs="Arial"/>
          <w:color w:val="1D1D1D"/>
          <w:sz w:val="24"/>
          <w:szCs w:val="24"/>
        </w:rPr>
        <w:t>s internal workings</w:t>
      </w:r>
      <w:r>
        <w:rPr>
          <w:rFonts w:ascii="Arial" w:eastAsia="Times New Roman" w:hAnsi="Arial" w:cs="Arial"/>
          <w:color w:val="1D1D1D"/>
          <w:sz w:val="24"/>
          <w:szCs w:val="24"/>
        </w:rPr>
        <w:t xml:space="preserve">, </w:t>
      </w:r>
      <w:r w:rsidRPr="003A6C16">
        <w:rPr>
          <w:rFonts w:ascii="Arial" w:eastAsia="Times New Roman" w:hAnsi="Arial" w:cs="Arial"/>
          <w:color w:val="1D1D1D"/>
          <w:sz w:val="24"/>
          <w:szCs w:val="24"/>
        </w:rPr>
        <w:t>such as agreements that it is reaching with partner</w:t>
      </w:r>
      <w:r>
        <w:rPr>
          <w:rFonts w:ascii="Arial" w:eastAsia="Times New Roman" w:hAnsi="Arial" w:cs="Arial"/>
          <w:color w:val="1D1D1D"/>
          <w:sz w:val="24"/>
          <w:szCs w:val="24"/>
        </w:rPr>
        <w:t>s</w:t>
      </w:r>
      <w:r w:rsidRPr="003A6C16">
        <w:rPr>
          <w:rFonts w:ascii="Arial" w:eastAsia="Times New Roman" w:hAnsi="Arial" w:cs="Arial"/>
          <w:color w:val="1D1D1D"/>
          <w:sz w:val="24"/>
          <w:szCs w:val="24"/>
        </w:rPr>
        <w:t>/customers or its future business plans that have not been</w:t>
      </w:r>
      <w:r>
        <w:rPr>
          <w:rFonts w:ascii="Arial" w:eastAsia="Times New Roman" w:hAnsi="Arial" w:cs="Arial"/>
          <w:color w:val="1D1D1D"/>
          <w:sz w:val="24"/>
          <w:szCs w:val="24"/>
        </w:rPr>
        <w:t xml:space="preserve"> communicated to the public</w:t>
      </w:r>
      <w:r w:rsidRPr="003A6C16">
        <w:rPr>
          <w:rFonts w:ascii="Arial" w:eastAsia="Times New Roman" w:hAnsi="Arial" w:cs="Arial"/>
          <w:color w:val="1D1D1D"/>
          <w:sz w:val="24"/>
          <w:szCs w:val="24"/>
        </w:rPr>
        <w:t>,</w:t>
      </w:r>
    </w:p>
    <w:p w14:paraId="096BB847" w14:textId="77777777" w:rsidR="00225A6A" w:rsidRPr="00A26241" w:rsidRDefault="00225A6A" w:rsidP="000B6525">
      <w:pPr>
        <w:pStyle w:val="ListParagraph"/>
        <w:numPr>
          <w:ilvl w:val="0"/>
          <w:numId w:val="1"/>
        </w:numPr>
        <w:tabs>
          <w:tab w:val="clear" w:pos="720"/>
        </w:tabs>
        <w:spacing w:before="120" w:after="0" w:line="240" w:lineRule="auto"/>
        <w:ind w:left="1134" w:hanging="357"/>
        <w:contextualSpacing w:val="0"/>
        <w:jc w:val="both"/>
        <w:rPr>
          <w:rFonts w:ascii="Arial" w:eastAsia="Times New Roman" w:hAnsi="Arial" w:cs="Arial"/>
          <w:color w:val="1D1D1D"/>
          <w:sz w:val="24"/>
          <w:szCs w:val="24"/>
        </w:rPr>
      </w:pPr>
      <w:r w:rsidRPr="00A26241">
        <w:rPr>
          <w:rFonts w:ascii="Arial" w:eastAsia="Times New Roman" w:hAnsi="Arial" w:cs="Arial"/>
          <w:color w:val="1D1D1D"/>
          <w:sz w:val="24"/>
          <w:szCs w:val="24"/>
        </w:rPr>
        <w:t>do anything that could be considered discriminatory against, or bullying or harassment of, any individual, for example by:</w:t>
      </w:r>
    </w:p>
    <w:p w14:paraId="04894394" w14:textId="77777777" w:rsidR="00225A6A" w:rsidRPr="003A6C16" w:rsidRDefault="00225A6A" w:rsidP="000B6525">
      <w:pPr>
        <w:numPr>
          <w:ilvl w:val="0"/>
          <w:numId w:val="12"/>
        </w:numPr>
        <w:tabs>
          <w:tab w:val="clear" w:pos="1440"/>
        </w:tabs>
        <w:spacing w:before="120" w:after="0" w:line="240" w:lineRule="auto"/>
        <w:ind w:left="1843" w:hanging="357"/>
        <w:jc w:val="both"/>
        <w:rPr>
          <w:rFonts w:ascii="Arial" w:eastAsia="Times New Roman" w:hAnsi="Arial" w:cs="Arial"/>
          <w:color w:val="1D1D1D"/>
          <w:sz w:val="24"/>
          <w:szCs w:val="24"/>
        </w:rPr>
      </w:pPr>
      <w:r w:rsidRPr="003A6C16">
        <w:rPr>
          <w:rFonts w:ascii="Arial" w:eastAsia="Times New Roman" w:hAnsi="Arial" w:cs="Arial"/>
          <w:color w:val="1D1D1D"/>
          <w:sz w:val="24"/>
          <w:szCs w:val="24"/>
        </w:rPr>
        <w:t>making offensive or derogatory comments relating to sex, gender reassignment, race (including nationality), disability, sexual orientation, religion or belief or age or;</w:t>
      </w:r>
    </w:p>
    <w:p w14:paraId="20F238B1" w14:textId="77777777" w:rsidR="00225A6A" w:rsidRPr="003A6C16" w:rsidRDefault="00225A6A" w:rsidP="000B6525">
      <w:pPr>
        <w:numPr>
          <w:ilvl w:val="0"/>
          <w:numId w:val="12"/>
        </w:numPr>
        <w:tabs>
          <w:tab w:val="clear" w:pos="1440"/>
        </w:tabs>
        <w:spacing w:before="120" w:after="0" w:line="240" w:lineRule="auto"/>
        <w:ind w:left="1843" w:hanging="357"/>
        <w:jc w:val="both"/>
        <w:rPr>
          <w:rFonts w:ascii="Arial" w:eastAsia="Times New Roman" w:hAnsi="Arial" w:cs="Arial"/>
          <w:color w:val="1D1D1D"/>
          <w:sz w:val="24"/>
          <w:szCs w:val="24"/>
        </w:rPr>
      </w:pPr>
      <w:r w:rsidRPr="003A6C16">
        <w:rPr>
          <w:rFonts w:ascii="Arial" w:eastAsia="Times New Roman" w:hAnsi="Arial" w:cs="Arial"/>
          <w:color w:val="1D1D1D"/>
          <w:sz w:val="24"/>
          <w:szCs w:val="24"/>
        </w:rPr>
        <w:t>using social media to bully another individual; or</w:t>
      </w:r>
    </w:p>
    <w:p w14:paraId="0775B36C" w14:textId="77777777" w:rsidR="00225A6A" w:rsidRPr="003A6C16" w:rsidRDefault="00225A6A" w:rsidP="000B6525">
      <w:pPr>
        <w:numPr>
          <w:ilvl w:val="0"/>
          <w:numId w:val="12"/>
        </w:numPr>
        <w:tabs>
          <w:tab w:val="clear" w:pos="1440"/>
        </w:tabs>
        <w:spacing w:before="120" w:after="0" w:line="240" w:lineRule="auto"/>
        <w:ind w:left="1843" w:hanging="357"/>
        <w:jc w:val="both"/>
        <w:rPr>
          <w:rFonts w:ascii="Arial" w:eastAsia="Times New Roman" w:hAnsi="Arial" w:cs="Arial"/>
          <w:color w:val="1D1D1D"/>
          <w:sz w:val="24"/>
          <w:szCs w:val="24"/>
        </w:rPr>
      </w:pPr>
      <w:r w:rsidRPr="003A6C16">
        <w:rPr>
          <w:rFonts w:ascii="Arial" w:eastAsia="Times New Roman" w:hAnsi="Arial" w:cs="Arial"/>
          <w:color w:val="1D1D1D"/>
          <w:sz w:val="24"/>
          <w:szCs w:val="24"/>
        </w:rPr>
        <w:t>posting images that are discriminatory or offensive or links to such content or;</w:t>
      </w:r>
    </w:p>
    <w:p w14:paraId="4970F6E6" w14:textId="398F2661" w:rsidR="00225A6A" w:rsidRPr="00277054" w:rsidRDefault="00225A6A" w:rsidP="000B6525">
      <w:pPr>
        <w:pStyle w:val="ListParagraph"/>
        <w:numPr>
          <w:ilvl w:val="0"/>
          <w:numId w:val="11"/>
        </w:numPr>
        <w:tabs>
          <w:tab w:val="clear" w:pos="1440"/>
        </w:tabs>
        <w:spacing w:before="120" w:after="0" w:line="240" w:lineRule="auto"/>
        <w:ind w:left="1134" w:hanging="357"/>
        <w:contextualSpacing w:val="0"/>
        <w:jc w:val="both"/>
        <w:rPr>
          <w:rFonts w:ascii="Arial" w:eastAsia="Times New Roman" w:hAnsi="Arial" w:cs="Arial"/>
          <w:color w:val="1D1D1D"/>
          <w:sz w:val="24"/>
          <w:szCs w:val="24"/>
        </w:rPr>
      </w:pPr>
      <w:r w:rsidRPr="00277054">
        <w:rPr>
          <w:rFonts w:ascii="Arial" w:eastAsia="Times New Roman" w:hAnsi="Arial" w:cs="Arial"/>
          <w:color w:val="1D1D1D"/>
          <w:sz w:val="24"/>
          <w:szCs w:val="24"/>
        </w:rPr>
        <w:t xml:space="preserve">bring </w:t>
      </w:r>
      <w:r w:rsidR="000B6525">
        <w:rPr>
          <w:rFonts w:ascii="Arial" w:eastAsia="Times New Roman" w:hAnsi="Arial" w:cs="Arial"/>
          <w:color w:val="1D1D1D"/>
          <w:sz w:val="24"/>
          <w:szCs w:val="24"/>
        </w:rPr>
        <w:t>KPC</w:t>
      </w:r>
      <w:r w:rsidRPr="00277054">
        <w:rPr>
          <w:rFonts w:ascii="Arial" w:eastAsia="Times New Roman" w:hAnsi="Arial" w:cs="Arial"/>
          <w:color w:val="1D1D1D"/>
          <w:sz w:val="24"/>
          <w:szCs w:val="24"/>
        </w:rPr>
        <w:t xml:space="preserve"> into disrepute, for example by:</w:t>
      </w:r>
    </w:p>
    <w:p w14:paraId="0DBCA608" w14:textId="77777777" w:rsidR="00225A6A" w:rsidRPr="00277054" w:rsidRDefault="00225A6A" w:rsidP="000B6525">
      <w:pPr>
        <w:pStyle w:val="ListParagraph"/>
        <w:numPr>
          <w:ilvl w:val="1"/>
          <w:numId w:val="13"/>
        </w:numPr>
        <w:tabs>
          <w:tab w:val="clear" w:pos="2160"/>
        </w:tabs>
        <w:spacing w:before="120" w:after="0" w:line="240" w:lineRule="auto"/>
        <w:ind w:left="1843" w:hanging="357"/>
        <w:contextualSpacing w:val="0"/>
        <w:jc w:val="both"/>
        <w:rPr>
          <w:rFonts w:ascii="Arial" w:eastAsia="Times New Roman" w:hAnsi="Arial" w:cs="Arial"/>
          <w:color w:val="1D1D1D"/>
          <w:sz w:val="24"/>
          <w:szCs w:val="24"/>
        </w:rPr>
      </w:pPr>
      <w:r w:rsidRPr="00277054">
        <w:rPr>
          <w:rFonts w:ascii="Arial" w:eastAsia="Times New Roman" w:hAnsi="Arial" w:cs="Arial"/>
          <w:color w:val="1D1D1D"/>
          <w:sz w:val="24"/>
          <w:szCs w:val="24"/>
        </w:rPr>
        <w:t>criticising or arguing with students, customers, colleagues, partners or competitors or;</w:t>
      </w:r>
    </w:p>
    <w:p w14:paraId="193A3788" w14:textId="4004F3FB" w:rsidR="00225A6A" w:rsidRPr="00277054" w:rsidRDefault="00225A6A" w:rsidP="000B6525">
      <w:pPr>
        <w:pStyle w:val="ListParagraph"/>
        <w:numPr>
          <w:ilvl w:val="1"/>
          <w:numId w:val="13"/>
        </w:numPr>
        <w:tabs>
          <w:tab w:val="clear" w:pos="2160"/>
        </w:tabs>
        <w:spacing w:before="120" w:after="0" w:line="240" w:lineRule="auto"/>
        <w:ind w:left="1843" w:hanging="357"/>
        <w:contextualSpacing w:val="0"/>
        <w:jc w:val="both"/>
        <w:rPr>
          <w:rFonts w:ascii="Arial" w:eastAsia="Times New Roman" w:hAnsi="Arial" w:cs="Arial"/>
          <w:color w:val="1D1D1D"/>
          <w:sz w:val="24"/>
          <w:szCs w:val="24"/>
        </w:rPr>
      </w:pPr>
      <w:r w:rsidRPr="00277054">
        <w:rPr>
          <w:rFonts w:ascii="Arial" w:eastAsia="Times New Roman" w:hAnsi="Arial" w:cs="Arial"/>
          <w:color w:val="1D1D1D"/>
          <w:sz w:val="24"/>
          <w:szCs w:val="24"/>
        </w:rPr>
        <w:t xml:space="preserve">making defamatory comments about individuals or other </w:t>
      </w:r>
      <w:r w:rsidR="000B6525">
        <w:rPr>
          <w:rFonts w:ascii="Arial" w:eastAsia="Times New Roman" w:hAnsi="Arial" w:cs="Arial"/>
          <w:color w:val="1D1D1D"/>
          <w:sz w:val="24"/>
          <w:szCs w:val="24"/>
        </w:rPr>
        <w:t>KPC</w:t>
      </w:r>
      <w:r w:rsidRPr="00277054">
        <w:rPr>
          <w:rFonts w:ascii="Arial" w:eastAsia="Times New Roman" w:hAnsi="Arial" w:cs="Arial"/>
          <w:color w:val="1D1D1D"/>
          <w:sz w:val="24"/>
          <w:szCs w:val="24"/>
        </w:rPr>
        <w:t>s or groups; or</w:t>
      </w:r>
    </w:p>
    <w:p w14:paraId="69711FD7" w14:textId="77777777" w:rsidR="00225A6A" w:rsidRPr="00277054" w:rsidRDefault="00225A6A" w:rsidP="000B6525">
      <w:pPr>
        <w:pStyle w:val="ListParagraph"/>
        <w:numPr>
          <w:ilvl w:val="1"/>
          <w:numId w:val="13"/>
        </w:numPr>
        <w:tabs>
          <w:tab w:val="clear" w:pos="2160"/>
        </w:tabs>
        <w:spacing w:before="120" w:after="0" w:line="240" w:lineRule="auto"/>
        <w:ind w:left="1843" w:hanging="357"/>
        <w:contextualSpacing w:val="0"/>
        <w:jc w:val="both"/>
        <w:rPr>
          <w:rFonts w:ascii="Arial" w:eastAsia="Times New Roman" w:hAnsi="Arial" w:cs="Arial"/>
          <w:color w:val="1D1D1D"/>
          <w:sz w:val="24"/>
          <w:szCs w:val="24"/>
        </w:rPr>
      </w:pPr>
      <w:r w:rsidRPr="00277054">
        <w:rPr>
          <w:rFonts w:ascii="Arial" w:eastAsia="Times New Roman" w:hAnsi="Arial" w:cs="Arial"/>
          <w:color w:val="1D1D1D"/>
          <w:sz w:val="24"/>
          <w:szCs w:val="24"/>
        </w:rPr>
        <w:t>posting images that are inappropriate or links to inappropriate content or;</w:t>
      </w:r>
    </w:p>
    <w:p w14:paraId="33DF673A" w14:textId="77777777" w:rsidR="00225A6A" w:rsidRPr="00277054" w:rsidRDefault="00225A6A" w:rsidP="000B6525">
      <w:pPr>
        <w:pStyle w:val="ListParagraph"/>
        <w:numPr>
          <w:ilvl w:val="0"/>
          <w:numId w:val="13"/>
        </w:numPr>
        <w:tabs>
          <w:tab w:val="clear" w:pos="1440"/>
        </w:tabs>
        <w:spacing w:before="120" w:after="0" w:line="240" w:lineRule="auto"/>
        <w:ind w:left="1134" w:hanging="357"/>
        <w:contextualSpacing w:val="0"/>
        <w:jc w:val="both"/>
        <w:rPr>
          <w:rFonts w:ascii="Arial" w:eastAsia="Times New Roman" w:hAnsi="Arial" w:cs="Arial"/>
          <w:color w:val="1D1D1D"/>
          <w:sz w:val="24"/>
          <w:szCs w:val="24"/>
        </w:rPr>
      </w:pPr>
      <w:r w:rsidRPr="00277054">
        <w:rPr>
          <w:rFonts w:ascii="Arial" w:eastAsia="Times New Roman" w:hAnsi="Arial" w:cs="Arial"/>
          <w:color w:val="1D1D1D"/>
          <w:sz w:val="24"/>
          <w:szCs w:val="24"/>
        </w:rPr>
        <w:t>breach copyright, for example by:</w:t>
      </w:r>
    </w:p>
    <w:p w14:paraId="1C87FA08" w14:textId="021E740D" w:rsidR="00225A6A" w:rsidRPr="00277054" w:rsidRDefault="00225A6A" w:rsidP="000B6525">
      <w:pPr>
        <w:pStyle w:val="ListParagraph"/>
        <w:numPr>
          <w:ilvl w:val="1"/>
          <w:numId w:val="13"/>
        </w:numPr>
        <w:tabs>
          <w:tab w:val="clear" w:pos="2160"/>
        </w:tabs>
        <w:spacing w:before="120" w:after="0" w:line="240" w:lineRule="auto"/>
        <w:ind w:left="1843" w:hanging="357"/>
        <w:contextualSpacing w:val="0"/>
        <w:jc w:val="both"/>
        <w:rPr>
          <w:rFonts w:ascii="Arial" w:eastAsia="Times New Roman" w:hAnsi="Arial" w:cs="Arial"/>
          <w:color w:val="1D1D1D"/>
          <w:sz w:val="24"/>
          <w:szCs w:val="24"/>
        </w:rPr>
      </w:pPr>
      <w:r w:rsidRPr="00277054">
        <w:rPr>
          <w:rFonts w:ascii="Arial" w:eastAsia="Times New Roman" w:hAnsi="Arial" w:cs="Arial"/>
          <w:color w:val="1D1D1D"/>
          <w:sz w:val="24"/>
          <w:szCs w:val="24"/>
        </w:rPr>
        <w:t>using someone else</w:t>
      </w:r>
      <w:r w:rsidR="000C7E0C">
        <w:rPr>
          <w:rFonts w:ascii="Arial" w:eastAsia="Times New Roman" w:hAnsi="Arial" w:cs="Arial"/>
          <w:color w:val="1D1D1D"/>
          <w:sz w:val="24"/>
          <w:szCs w:val="24"/>
        </w:rPr>
        <w:t>’</w:t>
      </w:r>
      <w:r w:rsidRPr="00277054">
        <w:rPr>
          <w:rFonts w:ascii="Arial" w:eastAsia="Times New Roman" w:hAnsi="Arial" w:cs="Arial"/>
          <w:color w:val="1D1D1D"/>
          <w:sz w:val="24"/>
          <w:szCs w:val="24"/>
        </w:rPr>
        <w:t>s images or written content without permission; or</w:t>
      </w:r>
    </w:p>
    <w:p w14:paraId="278FD635" w14:textId="77777777" w:rsidR="00225A6A" w:rsidRPr="00277054" w:rsidRDefault="00225A6A" w:rsidP="000B6525">
      <w:pPr>
        <w:pStyle w:val="ListParagraph"/>
        <w:numPr>
          <w:ilvl w:val="1"/>
          <w:numId w:val="13"/>
        </w:numPr>
        <w:tabs>
          <w:tab w:val="clear" w:pos="2160"/>
        </w:tabs>
        <w:spacing w:before="120" w:after="0" w:line="240" w:lineRule="auto"/>
        <w:ind w:left="1843" w:hanging="357"/>
        <w:contextualSpacing w:val="0"/>
        <w:jc w:val="both"/>
        <w:rPr>
          <w:rFonts w:ascii="Arial" w:eastAsia="Times New Roman" w:hAnsi="Arial" w:cs="Arial"/>
          <w:b/>
          <w:bCs/>
          <w:sz w:val="24"/>
          <w:szCs w:val="24"/>
        </w:rPr>
      </w:pPr>
      <w:r w:rsidRPr="00277054">
        <w:rPr>
          <w:rFonts w:ascii="Arial" w:eastAsia="Times New Roman" w:hAnsi="Arial" w:cs="Arial"/>
          <w:color w:val="1D1D1D"/>
          <w:sz w:val="24"/>
          <w:szCs w:val="24"/>
        </w:rPr>
        <w:t>failing to give acknowledgement where permission has been given to reproduce something.</w:t>
      </w:r>
    </w:p>
    <w:p w14:paraId="541965CD" w14:textId="77777777" w:rsidR="00225A6A" w:rsidRDefault="00225A6A" w:rsidP="000B6525">
      <w:pPr>
        <w:shd w:val="clear" w:color="auto" w:fill="FFFFFF"/>
        <w:spacing w:after="0" w:line="240" w:lineRule="auto"/>
        <w:jc w:val="both"/>
        <w:outlineLvl w:val="1"/>
        <w:rPr>
          <w:rFonts w:ascii="Arial" w:eastAsia="Times New Roman" w:hAnsi="Arial" w:cs="Arial"/>
          <w:b/>
          <w:bCs/>
          <w:sz w:val="18"/>
          <w:szCs w:val="20"/>
        </w:rPr>
      </w:pPr>
    </w:p>
    <w:p w14:paraId="6D634C4D" w14:textId="77777777" w:rsidR="00225A6A" w:rsidRPr="00262D72" w:rsidRDefault="00225A6A" w:rsidP="000B6525">
      <w:pPr>
        <w:shd w:val="clear" w:color="auto" w:fill="FFFFFF"/>
        <w:spacing w:after="0" w:line="240" w:lineRule="auto"/>
        <w:jc w:val="both"/>
        <w:outlineLvl w:val="1"/>
        <w:rPr>
          <w:rFonts w:ascii="Arial" w:eastAsia="Times New Roman" w:hAnsi="Arial" w:cs="Arial"/>
          <w:b/>
          <w:bCs/>
          <w:sz w:val="24"/>
          <w:szCs w:val="24"/>
        </w:rPr>
      </w:pPr>
      <w:r>
        <w:rPr>
          <w:rFonts w:ascii="Arial" w:eastAsia="Times New Roman" w:hAnsi="Arial" w:cs="Arial"/>
          <w:b/>
          <w:bCs/>
          <w:sz w:val="24"/>
          <w:szCs w:val="24"/>
        </w:rPr>
        <w:t xml:space="preserve">6.3 </w:t>
      </w:r>
      <w:r w:rsidRPr="00262D72">
        <w:rPr>
          <w:rFonts w:ascii="Arial" w:eastAsia="Times New Roman" w:hAnsi="Arial" w:cs="Arial"/>
          <w:b/>
          <w:bCs/>
          <w:sz w:val="24"/>
          <w:szCs w:val="24"/>
        </w:rPr>
        <w:t>Personal use of social media</w:t>
      </w:r>
    </w:p>
    <w:p w14:paraId="15731638" w14:textId="77777777" w:rsidR="00225A6A" w:rsidRDefault="00225A6A" w:rsidP="000B6525">
      <w:pPr>
        <w:shd w:val="clear" w:color="auto" w:fill="FFFFFF"/>
        <w:spacing w:after="0" w:line="240" w:lineRule="auto"/>
        <w:jc w:val="both"/>
        <w:rPr>
          <w:rFonts w:ascii="Arial" w:eastAsia="Times New Roman" w:hAnsi="Arial" w:cs="Arial"/>
          <w:b/>
          <w:bCs/>
          <w:color w:val="1D1D1D"/>
          <w:sz w:val="24"/>
          <w:szCs w:val="24"/>
        </w:rPr>
      </w:pPr>
    </w:p>
    <w:p w14:paraId="7B2819B6" w14:textId="09906347" w:rsidR="00225A6A" w:rsidRPr="00262D72" w:rsidRDefault="000B6525" w:rsidP="000B6525">
      <w:pPr>
        <w:shd w:val="clear" w:color="auto" w:fill="FFFFFF"/>
        <w:spacing w:after="0" w:line="240" w:lineRule="auto"/>
        <w:jc w:val="both"/>
        <w:rPr>
          <w:rFonts w:ascii="Arial" w:eastAsia="Times New Roman" w:hAnsi="Arial" w:cs="Arial"/>
          <w:color w:val="1D1D1D"/>
          <w:sz w:val="24"/>
          <w:szCs w:val="24"/>
        </w:rPr>
      </w:pPr>
      <w:r>
        <w:rPr>
          <w:rFonts w:ascii="Arial" w:eastAsia="Times New Roman" w:hAnsi="Arial" w:cs="Arial"/>
          <w:color w:val="1D1D1D"/>
          <w:sz w:val="24"/>
          <w:szCs w:val="24"/>
        </w:rPr>
        <w:t>KPC</w:t>
      </w:r>
      <w:r w:rsidR="00225A6A" w:rsidRPr="00262D72">
        <w:rPr>
          <w:rFonts w:ascii="Arial" w:eastAsia="Times New Roman" w:hAnsi="Arial" w:cs="Arial"/>
          <w:color w:val="1D1D1D"/>
          <w:sz w:val="24"/>
          <w:szCs w:val="24"/>
        </w:rPr>
        <w:t xml:space="preserve"> recognises that many staff make use of social media in a personal capacity. While they are not acting on behalf of </w:t>
      </w:r>
      <w:r>
        <w:rPr>
          <w:rFonts w:ascii="Arial" w:eastAsia="Times New Roman" w:hAnsi="Arial" w:cs="Arial"/>
          <w:color w:val="1D1D1D"/>
          <w:sz w:val="24"/>
          <w:szCs w:val="24"/>
        </w:rPr>
        <w:t>KPC</w:t>
      </w:r>
      <w:r w:rsidR="00225A6A" w:rsidRPr="00262D72">
        <w:rPr>
          <w:rFonts w:ascii="Arial" w:eastAsia="Times New Roman" w:hAnsi="Arial" w:cs="Arial"/>
          <w:color w:val="1D1D1D"/>
          <w:sz w:val="24"/>
          <w:szCs w:val="24"/>
        </w:rPr>
        <w:t xml:space="preserve">, employees must be aware that they can damage </w:t>
      </w:r>
      <w:r>
        <w:rPr>
          <w:rFonts w:ascii="Arial" w:eastAsia="Times New Roman" w:hAnsi="Arial" w:cs="Arial"/>
          <w:color w:val="1D1D1D"/>
          <w:sz w:val="24"/>
          <w:szCs w:val="24"/>
        </w:rPr>
        <w:t>KPC</w:t>
      </w:r>
      <w:r w:rsidR="00225A6A" w:rsidRPr="00262D72">
        <w:rPr>
          <w:rFonts w:ascii="Arial" w:eastAsia="Times New Roman" w:hAnsi="Arial" w:cs="Arial"/>
          <w:color w:val="1D1D1D"/>
          <w:sz w:val="24"/>
          <w:szCs w:val="24"/>
        </w:rPr>
        <w:t xml:space="preserve"> if they are recognised as being one of our employees.</w:t>
      </w:r>
    </w:p>
    <w:p w14:paraId="4C6F643C" w14:textId="77777777" w:rsidR="00225A6A" w:rsidRDefault="00225A6A" w:rsidP="000B6525">
      <w:pPr>
        <w:shd w:val="clear" w:color="auto" w:fill="FFFFFF"/>
        <w:spacing w:after="0" w:line="240" w:lineRule="auto"/>
        <w:jc w:val="both"/>
        <w:rPr>
          <w:rFonts w:ascii="Arial" w:eastAsia="Times New Roman" w:hAnsi="Arial" w:cs="Arial"/>
          <w:b/>
          <w:bCs/>
          <w:color w:val="1D1D1D"/>
          <w:sz w:val="24"/>
          <w:szCs w:val="24"/>
        </w:rPr>
      </w:pPr>
    </w:p>
    <w:p w14:paraId="68653B38" w14:textId="1EA3A26A" w:rsidR="00225A6A" w:rsidRPr="00262D72" w:rsidRDefault="00225A6A" w:rsidP="000B6525">
      <w:pPr>
        <w:shd w:val="clear" w:color="auto" w:fill="FFFFFF"/>
        <w:spacing w:after="0" w:line="240" w:lineRule="auto"/>
        <w:jc w:val="both"/>
        <w:rPr>
          <w:rFonts w:ascii="Arial" w:eastAsia="Times New Roman" w:hAnsi="Arial" w:cs="Arial"/>
          <w:color w:val="1D1D1D"/>
          <w:sz w:val="24"/>
          <w:szCs w:val="24"/>
        </w:rPr>
      </w:pPr>
      <w:r w:rsidRPr="00262D72">
        <w:rPr>
          <w:rFonts w:ascii="Arial" w:eastAsia="Times New Roman" w:hAnsi="Arial" w:cs="Arial"/>
          <w:color w:val="1D1D1D"/>
          <w:sz w:val="24"/>
          <w:szCs w:val="24"/>
        </w:rPr>
        <w:lastRenderedPageBreak/>
        <w:t xml:space="preserve">Staff are allowed to say that they work/volunteer for </w:t>
      </w:r>
      <w:r w:rsidR="000B6525">
        <w:rPr>
          <w:rFonts w:ascii="Arial" w:eastAsia="Times New Roman" w:hAnsi="Arial" w:cs="Arial"/>
          <w:color w:val="1D1D1D"/>
          <w:sz w:val="24"/>
          <w:szCs w:val="24"/>
        </w:rPr>
        <w:t>KPC</w:t>
      </w:r>
      <w:r w:rsidRPr="00262D72">
        <w:rPr>
          <w:rFonts w:ascii="Arial" w:eastAsia="Times New Roman" w:hAnsi="Arial" w:cs="Arial"/>
          <w:color w:val="1D1D1D"/>
          <w:sz w:val="24"/>
          <w:szCs w:val="24"/>
        </w:rPr>
        <w:t>, and it is recognised that it is natural for staff to want to discuss their work on social medi</w:t>
      </w:r>
      <w:r w:rsidR="00C17A72">
        <w:rPr>
          <w:rFonts w:ascii="Arial" w:eastAsia="Times New Roman" w:hAnsi="Arial" w:cs="Arial"/>
          <w:color w:val="1D1D1D"/>
          <w:sz w:val="24"/>
          <w:szCs w:val="24"/>
        </w:rPr>
        <w:t>a</w:t>
      </w:r>
      <w:r w:rsidRPr="00262D72">
        <w:rPr>
          <w:rFonts w:ascii="Arial" w:eastAsia="Times New Roman" w:hAnsi="Arial" w:cs="Arial"/>
          <w:color w:val="1D1D1D"/>
          <w:sz w:val="24"/>
          <w:szCs w:val="24"/>
        </w:rPr>
        <w:t>. A staff member</w:t>
      </w:r>
      <w:r w:rsidR="000C7E0C">
        <w:rPr>
          <w:rFonts w:ascii="Arial" w:eastAsia="Times New Roman" w:hAnsi="Arial" w:cs="Arial"/>
          <w:color w:val="1D1D1D"/>
          <w:sz w:val="24"/>
          <w:szCs w:val="24"/>
        </w:rPr>
        <w:t>’</w:t>
      </w:r>
      <w:r w:rsidRPr="00262D72">
        <w:rPr>
          <w:rFonts w:ascii="Arial" w:eastAsia="Times New Roman" w:hAnsi="Arial" w:cs="Arial"/>
          <w:color w:val="1D1D1D"/>
          <w:sz w:val="24"/>
          <w:szCs w:val="24"/>
        </w:rPr>
        <w:t xml:space="preserve">s online profile, for example, the name of a blog or a Twitter name, must not contain </w:t>
      </w:r>
      <w:r w:rsidR="000B6525">
        <w:rPr>
          <w:rFonts w:ascii="Arial" w:eastAsia="Times New Roman" w:hAnsi="Arial" w:cs="Arial"/>
          <w:color w:val="1D1D1D"/>
          <w:sz w:val="24"/>
          <w:szCs w:val="24"/>
        </w:rPr>
        <w:t>KPC</w:t>
      </w:r>
      <w:r w:rsidR="000C7E0C">
        <w:rPr>
          <w:rFonts w:ascii="Arial" w:eastAsia="Times New Roman" w:hAnsi="Arial" w:cs="Arial"/>
          <w:color w:val="1D1D1D"/>
          <w:sz w:val="24"/>
          <w:szCs w:val="24"/>
        </w:rPr>
        <w:t>’</w:t>
      </w:r>
      <w:r w:rsidRPr="00262D72">
        <w:rPr>
          <w:rFonts w:ascii="Arial" w:eastAsia="Times New Roman" w:hAnsi="Arial" w:cs="Arial"/>
          <w:color w:val="1D1D1D"/>
          <w:sz w:val="24"/>
          <w:szCs w:val="24"/>
        </w:rPr>
        <w:t>s name.</w:t>
      </w:r>
    </w:p>
    <w:p w14:paraId="0E9DC2FE" w14:textId="77777777" w:rsidR="00225A6A" w:rsidRDefault="00225A6A" w:rsidP="000B6525">
      <w:pPr>
        <w:shd w:val="clear" w:color="auto" w:fill="FFFFFF"/>
        <w:spacing w:after="0" w:line="240" w:lineRule="auto"/>
        <w:jc w:val="both"/>
        <w:rPr>
          <w:rFonts w:ascii="Arial" w:eastAsia="Times New Roman" w:hAnsi="Arial" w:cs="Arial"/>
          <w:b/>
          <w:bCs/>
          <w:color w:val="1D1D1D"/>
          <w:sz w:val="24"/>
          <w:szCs w:val="24"/>
        </w:rPr>
      </w:pPr>
    </w:p>
    <w:p w14:paraId="554E301C" w14:textId="77777777" w:rsidR="00225A6A" w:rsidRPr="00262D72" w:rsidRDefault="00225A6A" w:rsidP="000B6525">
      <w:pPr>
        <w:shd w:val="clear" w:color="auto" w:fill="FFFFFF"/>
        <w:spacing w:after="0" w:line="240" w:lineRule="auto"/>
        <w:jc w:val="both"/>
        <w:rPr>
          <w:rFonts w:ascii="Arial" w:eastAsia="Times New Roman" w:hAnsi="Arial" w:cs="Arial"/>
          <w:color w:val="1D1D1D"/>
          <w:sz w:val="24"/>
          <w:szCs w:val="24"/>
        </w:rPr>
      </w:pPr>
      <w:r w:rsidRPr="00262D72">
        <w:rPr>
          <w:rFonts w:ascii="Arial" w:eastAsia="Times New Roman" w:hAnsi="Arial" w:cs="Arial"/>
          <w:color w:val="1D1D1D"/>
          <w:sz w:val="24"/>
          <w:szCs w:val="24"/>
        </w:rPr>
        <w:t>If staff discuss their work on social media, for example, giving opinions on their specialism or the voluntary and community sector, they must  include on their profile a statement along the following lines: "The views I express here are mine alone and do not necessarily reflect the views of my employer."</w:t>
      </w:r>
    </w:p>
    <w:p w14:paraId="339897F6" w14:textId="77777777" w:rsidR="00225A6A" w:rsidRDefault="00225A6A" w:rsidP="000B6525">
      <w:pPr>
        <w:shd w:val="clear" w:color="auto" w:fill="FFFFFF"/>
        <w:spacing w:after="0" w:line="240" w:lineRule="auto"/>
        <w:jc w:val="both"/>
        <w:rPr>
          <w:rFonts w:ascii="Arial" w:eastAsia="Times New Roman" w:hAnsi="Arial" w:cs="Arial"/>
          <w:b/>
          <w:bCs/>
          <w:color w:val="1D1D1D"/>
          <w:sz w:val="24"/>
          <w:szCs w:val="24"/>
        </w:rPr>
      </w:pPr>
    </w:p>
    <w:p w14:paraId="000A8087" w14:textId="77777777" w:rsidR="00225A6A" w:rsidRDefault="00225A6A" w:rsidP="000B6525">
      <w:pPr>
        <w:shd w:val="clear" w:color="auto" w:fill="FFFFFF"/>
        <w:spacing w:after="0" w:line="240" w:lineRule="auto"/>
        <w:jc w:val="both"/>
        <w:rPr>
          <w:rFonts w:ascii="Arial" w:eastAsia="Times New Roman" w:hAnsi="Arial" w:cs="Arial"/>
          <w:sz w:val="24"/>
          <w:szCs w:val="24"/>
        </w:rPr>
      </w:pPr>
      <w:r w:rsidRPr="00262D72">
        <w:rPr>
          <w:rFonts w:ascii="Arial" w:eastAsia="Times New Roman" w:hAnsi="Arial" w:cs="Arial"/>
          <w:color w:val="1D1D1D"/>
          <w:sz w:val="24"/>
          <w:szCs w:val="24"/>
        </w:rPr>
        <w:t xml:space="preserve">Any communications that </w:t>
      </w:r>
      <w:r w:rsidRPr="00277054">
        <w:rPr>
          <w:rFonts w:ascii="Arial" w:eastAsia="Times New Roman" w:hAnsi="Arial" w:cs="Arial"/>
          <w:sz w:val="24"/>
          <w:szCs w:val="24"/>
        </w:rPr>
        <w:t>staff make in a personal capacity through social media must not breach the criteria given in paragraph 6.2.</w:t>
      </w:r>
    </w:p>
    <w:p w14:paraId="2DF16B73" w14:textId="77777777" w:rsidR="00225A6A" w:rsidRDefault="00225A6A" w:rsidP="000B6525">
      <w:pPr>
        <w:shd w:val="clear" w:color="auto" w:fill="FFFFFF"/>
        <w:spacing w:after="0" w:line="240" w:lineRule="auto"/>
        <w:jc w:val="both"/>
        <w:rPr>
          <w:rFonts w:ascii="Arial" w:eastAsia="Times New Roman" w:hAnsi="Arial" w:cs="Arial"/>
          <w:sz w:val="24"/>
          <w:szCs w:val="24"/>
        </w:rPr>
      </w:pPr>
    </w:p>
    <w:p w14:paraId="21B3DB4B" w14:textId="740C9089" w:rsidR="00225A6A" w:rsidRPr="00954232" w:rsidRDefault="00225A6A" w:rsidP="000B6525">
      <w:pPr>
        <w:pStyle w:val="ListParagraph"/>
        <w:widowControl w:val="0"/>
        <w:numPr>
          <w:ilvl w:val="0"/>
          <w:numId w:val="15"/>
        </w:numPr>
        <w:autoSpaceDE w:val="0"/>
        <w:autoSpaceDN w:val="0"/>
        <w:spacing w:after="0" w:line="240" w:lineRule="auto"/>
        <w:jc w:val="both"/>
        <w:rPr>
          <w:rFonts w:ascii="Arial" w:eastAsia="Times New Roman" w:hAnsi="Arial" w:cs="Arial"/>
          <w:b/>
          <w:bCs/>
          <w:sz w:val="28"/>
          <w:szCs w:val="28"/>
        </w:rPr>
      </w:pPr>
      <w:r w:rsidRPr="00954232">
        <w:rPr>
          <w:rFonts w:ascii="Arial" w:eastAsia="Times New Roman" w:hAnsi="Arial" w:cs="Arial"/>
          <w:b/>
          <w:bCs/>
          <w:sz w:val="28"/>
          <w:szCs w:val="28"/>
        </w:rPr>
        <w:t xml:space="preserve">Video </w:t>
      </w:r>
      <w:r w:rsidR="000B6525">
        <w:rPr>
          <w:rFonts w:ascii="Arial" w:eastAsia="Times New Roman" w:hAnsi="Arial" w:cs="Arial"/>
          <w:b/>
          <w:bCs/>
          <w:sz w:val="28"/>
          <w:szCs w:val="28"/>
        </w:rPr>
        <w:t>c</w:t>
      </w:r>
      <w:r w:rsidRPr="00954232">
        <w:rPr>
          <w:rFonts w:ascii="Arial" w:eastAsia="Times New Roman" w:hAnsi="Arial" w:cs="Arial"/>
          <w:b/>
          <w:bCs/>
          <w:sz w:val="28"/>
          <w:szCs w:val="28"/>
        </w:rPr>
        <w:t>onferencing (via Teams, Zoom etc)</w:t>
      </w:r>
    </w:p>
    <w:p w14:paraId="0BF09C6C" w14:textId="77777777" w:rsidR="00225A6A" w:rsidRPr="004D3CCC" w:rsidRDefault="00225A6A" w:rsidP="000B6525">
      <w:pPr>
        <w:widowControl w:val="0"/>
        <w:autoSpaceDE w:val="0"/>
        <w:autoSpaceDN w:val="0"/>
        <w:spacing w:after="0" w:line="240" w:lineRule="auto"/>
        <w:jc w:val="both"/>
        <w:rPr>
          <w:rFonts w:ascii="Arial" w:eastAsia="Times New Roman" w:hAnsi="Arial" w:cs="Arial"/>
          <w:sz w:val="24"/>
          <w:szCs w:val="24"/>
        </w:rPr>
      </w:pPr>
    </w:p>
    <w:p w14:paraId="28AD9C59" w14:textId="77777777" w:rsidR="00225A6A" w:rsidRPr="004D3CCC" w:rsidRDefault="00225A6A" w:rsidP="000B6525">
      <w:pPr>
        <w:pStyle w:val="ListParagraph"/>
        <w:widowControl w:val="0"/>
        <w:numPr>
          <w:ilvl w:val="1"/>
          <w:numId w:val="16"/>
        </w:numPr>
        <w:autoSpaceDE w:val="0"/>
        <w:autoSpaceDN w:val="0"/>
        <w:spacing w:after="0" w:line="240" w:lineRule="auto"/>
        <w:jc w:val="both"/>
        <w:rPr>
          <w:rFonts w:ascii="Arial" w:eastAsia="Times New Roman" w:hAnsi="Arial" w:cs="Arial"/>
          <w:b/>
          <w:bCs/>
          <w:sz w:val="24"/>
          <w:szCs w:val="24"/>
        </w:rPr>
      </w:pPr>
      <w:r w:rsidRPr="004D3CCC">
        <w:rPr>
          <w:rFonts w:ascii="Arial" w:eastAsia="Times New Roman" w:hAnsi="Arial" w:cs="Arial"/>
          <w:b/>
          <w:bCs/>
          <w:sz w:val="24"/>
          <w:szCs w:val="24"/>
        </w:rPr>
        <w:t>Information</w:t>
      </w:r>
    </w:p>
    <w:p w14:paraId="2753D641" w14:textId="77777777" w:rsidR="00225A6A" w:rsidRDefault="00225A6A" w:rsidP="000B6525">
      <w:pPr>
        <w:jc w:val="both"/>
        <w:rPr>
          <w:rFonts w:ascii="Arial" w:eastAsia="Times New Roman" w:hAnsi="Arial" w:cs="Arial"/>
          <w:sz w:val="24"/>
          <w:szCs w:val="24"/>
        </w:rPr>
      </w:pPr>
    </w:p>
    <w:p w14:paraId="564F3FDF" w14:textId="706789F4" w:rsidR="00225A6A" w:rsidRPr="004D3CCC" w:rsidRDefault="00225A6A" w:rsidP="000B6525">
      <w:pPr>
        <w:jc w:val="both"/>
        <w:rPr>
          <w:rFonts w:ascii="Arial" w:eastAsia="Times New Roman" w:hAnsi="Arial" w:cs="Arial"/>
          <w:sz w:val="24"/>
          <w:szCs w:val="24"/>
        </w:rPr>
      </w:pPr>
      <w:r w:rsidRPr="004D3CCC">
        <w:rPr>
          <w:rFonts w:ascii="Arial" w:eastAsia="Times New Roman" w:hAnsi="Arial" w:cs="Arial"/>
          <w:sz w:val="24"/>
          <w:szCs w:val="24"/>
        </w:rPr>
        <w:t xml:space="preserve">As part of most job roles within </w:t>
      </w:r>
      <w:r w:rsidR="000B6525">
        <w:rPr>
          <w:rFonts w:ascii="Arial" w:eastAsia="Times New Roman" w:hAnsi="Arial" w:cs="Arial"/>
          <w:sz w:val="24"/>
          <w:szCs w:val="24"/>
        </w:rPr>
        <w:t>KPC</w:t>
      </w:r>
      <w:r w:rsidRPr="004D3CCC">
        <w:rPr>
          <w:rFonts w:ascii="Arial" w:eastAsia="Times New Roman" w:hAnsi="Arial" w:cs="Arial"/>
          <w:sz w:val="24"/>
          <w:szCs w:val="24"/>
        </w:rPr>
        <w:t>, it may be a necessary requirement to use video conferencing facilities such as Microsoft Teams, Zoom or others to consult with other internal staff or external partners or stakeholders.  These platforms may also be used to produce online training, webinars and workshops by agreement with a Senior Manager and are also covered by this policy.</w:t>
      </w:r>
    </w:p>
    <w:p w14:paraId="39523A0F" w14:textId="199A434D" w:rsidR="00225A6A" w:rsidRPr="004D3CCC" w:rsidRDefault="00225A6A" w:rsidP="000B6525">
      <w:pPr>
        <w:jc w:val="both"/>
        <w:rPr>
          <w:rFonts w:ascii="Arial" w:eastAsia="Times New Roman" w:hAnsi="Arial" w:cs="Arial"/>
          <w:sz w:val="24"/>
          <w:szCs w:val="24"/>
        </w:rPr>
      </w:pPr>
      <w:r w:rsidRPr="004D3CCC">
        <w:rPr>
          <w:rFonts w:ascii="Arial" w:eastAsia="Times New Roman" w:hAnsi="Arial" w:cs="Arial"/>
          <w:sz w:val="24"/>
          <w:szCs w:val="24"/>
        </w:rPr>
        <w:t xml:space="preserve">Staff who use types of online platform as part of their job must adhere to a variety of safeguards to ensure that </w:t>
      </w:r>
      <w:r w:rsidR="000B6525">
        <w:rPr>
          <w:rFonts w:ascii="Arial" w:eastAsia="Times New Roman" w:hAnsi="Arial" w:cs="Arial"/>
          <w:sz w:val="24"/>
          <w:szCs w:val="24"/>
        </w:rPr>
        <w:t>KPC</w:t>
      </w:r>
      <w:r w:rsidR="000C7E0C">
        <w:rPr>
          <w:rFonts w:ascii="Arial" w:eastAsia="Times New Roman" w:hAnsi="Arial" w:cs="Arial"/>
          <w:sz w:val="24"/>
          <w:szCs w:val="24"/>
        </w:rPr>
        <w:t>’</w:t>
      </w:r>
      <w:r w:rsidRPr="004D3CCC">
        <w:rPr>
          <w:rFonts w:ascii="Arial" w:eastAsia="Times New Roman" w:hAnsi="Arial" w:cs="Arial"/>
          <w:sz w:val="24"/>
          <w:szCs w:val="24"/>
        </w:rPr>
        <w:t xml:space="preserve">s reputation and standing is not affected. All </w:t>
      </w:r>
      <w:r w:rsidR="000B6525">
        <w:rPr>
          <w:rFonts w:ascii="Arial" w:eastAsia="Times New Roman" w:hAnsi="Arial" w:cs="Arial"/>
          <w:sz w:val="24"/>
          <w:szCs w:val="24"/>
        </w:rPr>
        <w:t>KPC</w:t>
      </w:r>
      <w:r w:rsidRPr="004D3CCC">
        <w:rPr>
          <w:rFonts w:ascii="Arial" w:eastAsia="Times New Roman" w:hAnsi="Arial" w:cs="Arial"/>
          <w:sz w:val="24"/>
          <w:szCs w:val="24"/>
        </w:rPr>
        <w:t xml:space="preserve"> staff can use video conferencing facilities for online meetings with partners and other staff but specific guidelines and safeguards include:</w:t>
      </w:r>
    </w:p>
    <w:p w14:paraId="228A2871" w14:textId="0A1F0875" w:rsidR="00225A6A" w:rsidRPr="004D3CCC" w:rsidRDefault="00225A6A" w:rsidP="000B6525">
      <w:pPr>
        <w:pStyle w:val="ListParagraph"/>
        <w:numPr>
          <w:ilvl w:val="0"/>
          <w:numId w:val="14"/>
        </w:numPr>
        <w:spacing w:after="160" w:line="259" w:lineRule="auto"/>
        <w:jc w:val="both"/>
        <w:rPr>
          <w:rFonts w:ascii="Arial" w:eastAsia="Times New Roman" w:hAnsi="Arial" w:cs="Arial"/>
          <w:sz w:val="24"/>
          <w:szCs w:val="24"/>
        </w:rPr>
      </w:pPr>
      <w:r w:rsidRPr="004D3CCC">
        <w:rPr>
          <w:rFonts w:ascii="Arial" w:eastAsia="Times New Roman" w:hAnsi="Arial" w:cs="Arial"/>
          <w:sz w:val="24"/>
          <w:szCs w:val="24"/>
        </w:rPr>
        <w:t xml:space="preserve">Invites to video conferencing sessions hosted by </w:t>
      </w:r>
      <w:r w:rsidR="000B6525">
        <w:rPr>
          <w:rFonts w:ascii="Arial" w:eastAsia="Times New Roman" w:hAnsi="Arial" w:cs="Arial"/>
          <w:sz w:val="24"/>
          <w:szCs w:val="24"/>
        </w:rPr>
        <w:t>KPC</w:t>
      </w:r>
      <w:r w:rsidRPr="004D3CCC">
        <w:rPr>
          <w:rFonts w:ascii="Arial" w:eastAsia="Times New Roman" w:hAnsi="Arial" w:cs="Arial"/>
          <w:sz w:val="24"/>
          <w:szCs w:val="24"/>
        </w:rPr>
        <w:t xml:space="preserve"> staff should only be sent to those people strictly required/booked for the session. These details should not be shared with anyone else.</w:t>
      </w:r>
    </w:p>
    <w:p w14:paraId="293E4C79" w14:textId="77777777" w:rsidR="00225A6A" w:rsidRPr="004D3CCC" w:rsidRDefault="00225A6A" w:rsidP="000B6525">
      <w:pPr>
        <w:pStyle w:val="ListParagraph"/>
        <w:numPr>
          <w:ilvl w:val="0"/>
          <w:numId w:val="14"/>
        </w:numPr>
        <w:spacing w:after="160" w:line="259" w:lineRule="auto"/>
        <w:jc w:val="both"/>
        <w:rPr>
          <w:rFonts w:ascii="Arial" w:eastAsia="Times New Roman" w:hAnsi="Arial" w:cs="Arial"/>
          <w:sz w:val="24"/>
          <w:szCs w:val="24"/>
        </w:rPr>
      </w:pPr>
      <w:r w:rsidRPr="004D3CCC">
        <w:rPr>
          <w:rFonts w:ascii="Arial" w:eastAsia="Times New Roman" w:hAnsi="Arial" w:cs="Arial"/>
          <w:sz w:val="24"/>
          <w:szCs w:val="24"/>
        </w:rPr>
        <w:t>Treat any video conferencing meeting or session like a physical conversation. Only discuss items that are required as part of your discussion – Remember that the other person could be recording the session without your knowledge.</w:t>
      </w:r>
    </w:p>
    <w:p w14:paraId="56087421" w14:textId="77777777" w:rsidR="00225A6A" w:rsidRPr="004D3CCC" w:rsidRDefault="00225A6A" w:rsidP="000B6525">
      <w:pPr>
        <w:pStyle w:val="ListParagraph"/>
        <w:numPr>
          <w:ilvl w:val="0"/>
          <w:numId w:val="14"/>
        </w:numPr>
        <w:spacing w:after="160" w:line="259" w:lineRule="auto"/>
        <w:jc w:val="both"/>
        <w:rPr>
          <w:rFonts w:ascii="Arial" w:eastAsia="Times New Roman" w:hAnsi="Arial" w:cs="Arial"/>
          <w:sz w:val="24"/>
          <w:szCs w:val="24"/>
        </w:rPr>
      </w:pPr>
      <w:r w:rsidRPr="004D3CCC">
        <w:rPr>
          <w:rFonts w:ascii="Arial" w:eastAsia="Times New Roman" w:hAnsi="Arial" w:cs="Arial"/>
          <w:sz w:val="24"/>
          <w:szCs w:val="24"/>
        </w:rPr>
        <w:t xml:space="preserve">Ensure that you enable a “lobby”/waiting room </w:t>
      </w:r>
      <w:proofErr w:type="gramStart"/>
      <w:r w:rsidRPr="004D3CCC">
        <w:rPr>
          <w:rFonts w:ascii="Arial" w:eastAsia="Times New Roman" w:hAnsi="Arial" w:cs="Arial"/>
          <w:sz w:val="24"/>
          <w:szCs w:val="24"/>
        </w:rPr>
        <w:t>feature</w:t>
      </w:r>
      <w:proofErr w:type="gramEnd"/>
      <w:r w:rsidRPr="004D3CCC">
        <w:rPr>
          <w:rFonts w:ascii="Arial" w:eastAsia="Times New Roman" w:hAnsi="Arial" w:cs="Arial"/>
          <w:sz w:val="24"/>
          <w:szCs w:val="24"/>
        </w:rPr>
        <w:t xml:space="preserve"> so that only authorised users can access the meeting or session unless there is a very specific reason not to do so. Normally these features should be enabled by default but it is the host (staff member) responsibility to check.</w:t>
      </w:r>
    </w:p>
    <w:p w14:paraId="1D5BFC58" w14:textId="77777777" w:rsidR="00225A6A" w:rsidRPr="004D3CCC" w:rsidRDefault="00225A6A" w:rsidP="000B6525">
      <w:pPr>
        <w:pStyle w:val="ListParagraph"/>
        <w:numPr>
          <w:ilvl w:val="0"/>
          <w:numId w:val="14"/>
        </w:numPr>
        <w:spacing w:after="160" w:line="259" w:lineRule="auto"/>
        <w:jc w:val="both"/>
        <w:rPr>
          <w:rFonts w:ascii="Arial" w:eastAsia="Times New Roman" w:hAnsi="Arial" w:cs="Arial"/>
          <w:sz w:val="24"/>
          <w:szCs w:val="24"/>
        </w:rPr>
      </w:pPr>
      <w:r w:rsidRPr="004D3CCC">
        <w:rPr>
          <w:rFonts w:ascii="Arial" w:eastAsia="Times New Roman" w:hAnsi="Arial" w:cs="Arial"/>
          <w:sz w:val="24"/>
          <w:szCs w:val="24"/>
        </w:rPr>
        <w:t>If you are the host, end the session in the appropriate manner (dependent on the chosen application) to ensure it closes any ability for people without the correct authentication can get into the video conferencing session.</w:t>
      </w:r>
    </w:p>
    <w:p w14:paraId="6CEC7416" w14:textId="77777777" w:rsidR="00225A6A" w:rsidRPr="004D3CCC" w:rsidRDefault="00225A6A" w:rsidP="000B6525">
      <w:pPr>
        <w:pStyle w:val="ListParagraph"/>
        <w:numPr>
          <w:ilvl w:val="0"/>
          <w:numId w:val="14"/>
        </w:numPr>
        <w:spacing w:after="160" w:line="259" w:lineRule="auto"/>
        <w:jc w:val="both"/>
        <w:rPr>
          <w:rFonts w:ascii="Arial" w:eastAsia="Times New Roman" w:hAnsi="Arial" w:cs="Arial"/>
          <w:sz w:val="24"/>
          <w:szCs w:val="24"/>
        </w:rPr>
      </w:pPr>
      <w:r w:rsidRPr="004D3CCC">
        <w:rPr>
          <w:rFonts w:ascii="Arial" w:eastAsia="Times New Roman" w:hAnsi="Arial" w:cs="Arial"/>
          <w:sz w:val="24"/>
          <w:szCs w:val="24"/>
        </w:rPr>
        <w:t>Ensure that any confidential physical information in your room or office setting is not in public view of your camera.</w:t>
      </w:r>
    </w:p>
    <w:p w14:paraId="462E7211" w14:textId="77777777" w:rsidR="00225A6A" w:rsidRPr="004D3CCC" w:rsidRDefault="00225A6A" w:rsidP="000B6525">
      <w:pPr>
        <w:pStyle w:val="ListParagraph"/>
        <w:numPr>
          <w:ilvl w:val="0"/>
          <w:numId w:val="14"/>
        </w:numPr>
        <w:spacing w:after="160" w:line="259" w:lineRule="auto"/>
        <w:jc w:val="both"/>
        <w:rPr>
          <w:rFonts w:ascii="Arial" w:eastAsia="Times New Roman" w:hAnsi="Arial" w:cs="Arial"/>
          <w:sz w:val="24"/>
          <w:szCs w:val="24"/>
        </w:rPr>
      </w:pPr>
      <w:r w:rsidRPr="004D3CCC">
        <w:rPr>
          <w:rFonts w:ascii="Arial" w:eastAsia="Times New Roman" w:hAnsi="Arial" w:cs="Arial"/>
          <w:sz w:val="24"/>
          <w:szCs w:val="24"/>
        </w:rPr>
        <w:t>Ensure that your microphone does not pick up confidential or inconsequential discussions elsewhere in your environment, use headphones where possible.</w:t>
      </w:r>
    </w:p>
    <w:p w14:paraId="7EDADC99" w14:textId="6CA808B4" w:rsidR="00225A6A" w:rsidRPr="004D3CCC" w:rsidRDefault="00225A6A" w:rsidP="000B6525">
      <w:pPr>
        <w:pStyle w:val="ListParagraph"/>
        <w:numPr>
          <w:ilvl w:val="0"/>
          <w:numId w:val="14"/>
        </w:numPr>
        <w:spacing w:after="160" w:line="259" w:lineRule="auto"/>
        <w:jc w:val="both"/>
        <w:rPr>
          <w:rFonts w:ascii="Arial" w:eastAsia="Times New Roman" w:hAnsi="Arial" w:cs="Arial"/>
          <w:sz w:val="24"/>
          <w:szCs w:val="24"/>
        </w:rPr>
      </w:pPr>
      <w:r w:rsidRPr="004D3CCC">
        <w:rPr>
          <w:rFonts w:ascii="Arial" w:eastAsia="Times New Roman" w:hAnsi="Arial" w:cs="Arial"/>
          <w:sz w:val="24"/>
          <w:szCs w:val="24"/>
        </w:rPr>
        <w:lastRenderedPageBreak/>
        <w:t>In instances where video conferencing is conducted directly from users</w:t>
      </w:r>
      <w:r w:rsidR="000C7E0C">
        <w:rPr>
          <w:rFonts w:ascii="Arial" w:eastAsia="Times New Roman" w:hAnsi="Arial" w:cs="Arial"/>
          <w:sz w:val="24"/>
          <w:szCs w:val="24"/>
        </w:rPr>
        <w:t>’</w:t>
      </w:r>
      <w:r w:rsidRPr="004D3CCC">
        <w:rPr>
          <w:rFonts w:ascii="Arial" w:eastAsia="Times New Roman" w:hAnsi="Arial" w:cs="Arial"/>
          <w:sz w:val="24"/>
          <w:szCs w:val="24"/>
        </w:rPr>
        <w:t xml:space="preserve"> desks,  cameras should be positioned to focus solely on the individual, and the sensitivity of the microphone should be tuned to a minimum to reduce the risk of other conference participants seeing or hearing something inappropriate.</w:t>
      </w:r>
    </w:p>
    <w:p w14:paraId="2D4DE566" w14:textId="77777777" w:rsidR="00225A6A" w:rsidRDefault="00225A6A" w:rsidP="000B6525">
      <w:pPr>
        <w:pStyle w:val="ListParagraph"/>
        <w:numPr>
          <w:ilvl w:val="0"/>
          <w:numId w:val="14"/>
        </w:numPr>
        <w:spacing w:after="160" w:line="259" w:lineRule="auto"/>
        <w:jc w:val="both"/>
        <w:rPr>
          <w:rFonts w:ascii="Arial" w:eastAsia="Times New Roman" w:hAnsi="Arial" w:cs="Arial"/>
          <w:sz w:val="24"/>
          <w:szCs w:val="24"/>
        </w:rPr>
      </w:pPr>
      <w:r w:rsidRPr="004D3CCC">
        <w:rPr>
          <w:rFonts w:ascii="Arial" w:eastAsia="Times New Roman" w:hAnsi="Arial" w:cs="Arial"/>
          <w:sz w:val="24"/>
          <w:szCs w:val="24"/>
        </w:rPr>
        <w:t>The latest video conferencing applications boast features such as file exchange, remote camera control and screen sharing and these should be disabled unless they are required. Remote control of cameras should only be allowed by authenticated and trusted users. Consider this also when dealing with third parties who may be collaborating with you on one project but are competitors in others.</w:t>
      </w:r>
    </w:p>
    <w:p w14:paraId="206651CC" w14:textId="77777777" w:rsidR="00225A6A" w:rsidRDefault="00225A6A" w:rsidP="000B6525">
      <w:pPr>
        <w:pStyle w:val="ListParagraph"/>
        <w:spacing w:after="160" w:line="259" w:lineRule="auto"/>
        <w:ind w:left="360"/>
        <w:jc w:val="both"/>
        <w:rPr>
          <w:rFonts w:ascii="Arial" w:eastAsia="Times New Roman" w:hAnsi="Arial" w:cs="Arial"/>
          <w:sz w:val="24"/>
          <w:szCs w:val="24"/>
        </w:rPr>
      </w:pPr>
    </w:p>
    <w:p w14:paraId="105CCD7D" w14:textId="77777777" w:rsidR="00225A6A" w:rsidRDefault="00225A6A" w:rsidP="000B6525">
      <w:pPr>
        <w:pStyle w:val="ListParagraph"/>
        <w:widowControl w:val="0"/>
        <w:numPr>
          <w:ilvl w:val="0"/>
          <w:numId w:val="15"/>
        </w:numPr>
        <w:autoSpaceDE w:val="0"/>
        <w:autoSpaceDN w:val="0"/>
        <w:spacing w:after="0" w:line="240" w:lineRule="auto"/>
        <w:jc w:val="both"/>
        <w:rPr>
          <w:rFonts w:ascii="Arial" w:eastAsia="Times New Roman" w:hAnsi="Arial" w:cs="Arial"/>
          <w:b/>
          <w:bCs/>
          <w:sz w:val="28"/>
          <w:szCs w:val="28"/>
        </w:rPr>
      </w:pPr>
      <w:r>
        <w:rPr>
          <w:rFonts w:ascii="Arial" w:eastAsia="Times New Roman" w:hAnsi="Arial" w:cs="Arial"/>
          <w:b/>
          <w:bCs/>
          <w:sz w:val="28"/>
          <w:szCs w:val="28"/>
        </w:rPr>
        <w:t>Working from home or out of the office</w:t>
      </w:r>
    </w:p>
    <w:p w14:paraId="5343E7BC" w14:textId="77777777" w:rsidR="00225A6A" w:rsidRPr="00284C93" w:rsidRDefault="00225A6A" w:rsidP="000B6525">
      <w:pPr>
        <w:pStyle w:val="ListParagraph"/>
        <w:widowControl w:val="0"/>
        <w:autoSpaceDE w:val="0"/>
        <w:autoSpaceDN w:val="0"/>
        <w:spacing w:after="0" w:line="240" w:lineRule="auto"/>
        <w:ind w:left="360"/>
        <w:jc w:val="both"/>
        <w:rPr>
          <w:rFonts w:ascii="Arial" w:eastAsia="Times New Roman" w:hAnsi="Arial" w:cs="Arial"/>
          <w:b/>
          <w:bCs/>
          <w:sz w:val="28"/>
          <w:szCs w:val="28"/>
        </w:rPr>
      </w:pPr>
    </w:p>
    <w:p w14:paraId="6F1E0165" w14:textId="77777777" w:rsidR="00225A6A" w:rsidRPr="00284C93" w:rsidRDefault="00225A6A" w:rsidP="000B6525">
      <w:pPr>
        <w:spacing w:after="160" w:line="259" w:lineRule="auto"/>
        <w:jc w:val="both"/>
        <w:rPr>
          <w:b/>
          <w:bCs/>
        </w:rPr>
      </w:pPr>
      <w:r>
        <w:rPr>
          <w:b/>
          <w:bCs/>
        </w:rPr>
        <w:t xml:space="preserve">8.1 </w:t>
      </w:r>
      <w:r w:rsidRPr="00284C93">
        <w:rPr>
          <w:b/>
          <w:bCs/>
        </w:rPr>
        <w:t>Information</w:t>
      </w:r>
    </w:p>
    <w:p w14:paraId="6D286152" w14:textId="0338B0D1" w:rsidR="00225A6A" w:rsidRPr="00225A6A" w:rsidRDefault="00225A6A" w:rsidP="000B6525">
      <w:pPr>
        <w:spacing w:after="160" w:line="259" w:lineRule="auto"/>
        <w:jc w:val="both"/>
        <w:rPr>
          <w:rFonts w:ascii="Arial" w:eastAsia="Times New Roman" w:hAnsi="Arial" w:cs="Arial"/>
          <w:sz w:val="24"/>
          <w:szCs w:val="24"/>
        </w:rPr>
      </w:pPr>
      <w:r w:rsidRPr="00225A6A">
        <w:rPr>
          <w:rFonts w:ascii="Arial" w:hAnsi="Arial" w:cs="Arial"/>
          <w:sz w:val="24"/>
          <w:szCs w:val="24"/>
        </w:rPr>
        <w:t xml:space="preserve">You may be supplied with </w:t>
      </w:r>
      <w:r w:rsidR="000B6525">
        <w:rPr>
          <w:rFonts w:ascii="Arial" w:hAnsi="Arial" w:cs="Arial"/>
          <w:sz w:val="24"/>
          <w:szCs w:val="24"/>
        </w:rPr>
        <w:t>KPC</w:t>
      </w:r>
      <w:r w:rsidRPr="00225A6A">
        <w:rPr>
          <w:rFonts w:ascii="Arial" w:hAnsi="Arial" w:cs="Arial"/>
          <w:sz w:val="24"/>
          <w:szCs w:val="24"/>
        </w:rPr>
        <w:t xml:space="preserve"> equipment to utilise at home and outside of your usual workplace setting. This includes laptops, tablets, mobile phones and mobile storage devices.</w:t>
      </w:r>
      <w:r w:rsidRPr="00225A6A">
        <w:rPr>
          <w:rFonts w:ascii="Arial" w:eastAsia="Times New Roman" w:hAnsi="Arial" w:cs="Arial"/>
          <w:sz w:val="24"/>
          <w:szCs w:val="24"/>
        </w:rPr>
        <w:t xml:space="preserve"> </w:t>
      </w:r>
      <w:r w:rsidRPr="00225A6A">
        <w:rPr>
          <w:rFonts w:ascii="Arial" w:hAnsi="Arial" w:cs="Arial"/>
          <w:sz w:val="24"/>
          <w:szCs w:val="24"/>
        </w:rPr>
        <w:t xml:space="preserve">Such equipment must be treated and used in the same way as it would be in the workplace. You are expected to abide by this policy when using all such </w:t>
      </w:r>
      <w:r w:rsidR="000B6525">
        <w:rPr>
          <w:rFonts w:ascii="Arial" w:hAnsi="Arial" w:cs="Arial"/>
          <w:sz w:val="24"/>
          <w:szCs w:val="24"/>
        </w:rPr>
        <w:t>KPC</w:t>
      </w:r>
      <w:r w:rsidRPr="00225A6A">
        <w:rPr>
          <w:rFonts w:ascii="Arial" w:hAnsi="Arial" w:cs="Arial"/>
          <w:sz w:val="24"/>
          <w:szCs w:val="24"/>
        </w:rPr>
        <w:t xml:space="preserve"> equipment. You should abide by all the following points when working from remotely or out of the office.</w:t>
      </w:r>
    </w:p>
    <w:p w14:paraId="412A7AB4" w14:textId="77777777" w:rsidR="00225A6A" w:rsidRPr="00225A6A" w:rsidRDefault="00225A6A" w:rsidP="000B6525">
      <w:pPr>
        <w:pStyle w:val="ListParagraph"/>
        <w:numPr>
          <w:ilvl w:val="0"/>
          <w:numId w:val="19"/>
        </w:numPr>
        <w:spacing w:after="160" w:line="259" w:lineRule="auto"/>
        <w:ind w:left="284" w:hanging="284"/>
        <w:jc w:val="both"/>
        <w:rPr>
          <w:rFonts w:ascii="Arial" w:eastAsia="Times New Roman" w:hAnsi="Arial" w:cs="Arial"/>
          <w:sz w:val="24"/>
          <w:szCs w:val="24"/>
        </w:rPr>
      </w:pPr>
      <w:r w:rsidRPr="00225A6A">
        <w:rPr>
          <w:rFonts w:ascii="Arial" w:hAnsi="Arial" w:cs="Arial"/>
          <w:sz w:val="24"/>
          <w:szCs w:val="24"/>
        </w:rPr>
        <w:t>Users should be aware of the physical security dangers and risk associated with working within any remote office or mobile working location.</w:t>
      </w:r>
    </w:p>
    <w:p w14:paraId="15B2253C" w14:textId="325BD856" w:rsidR="00225A6A" w:rsidRPr="00225A6A" w:rsidRDefault="00225A6A" w:rsidP="000B6525">
      <w:pPr>
        <w:pStyle w:val="ListParagraph"/>
        <w:numPr>
          <w:ilvl w:val="0"/>
          <w:numId w:val="19"/>
        </w:numPr>
        <w:spacing w:after="160" w:line="259" w:lineRule="auto"/>
        <w:ind w:left="284" w:hanging="284"/>
        <w:jc w:val="both"/>
        <w:rPr>
          <w:rFonts w:ascii="Arial" w:eastAsia="Times New Roman" w:hAnsi="Arial" w:cs="Arial"/>
          <w:sz w:val="24"/>
          <w:szCs w:val="24"/>
        </w:rPr>
      </w:pPr>
      <w:r w:rsidRPr="00225A6A">
        <w:rPr>
          <w:rFonts w:ascii="Arial" w:hAnsi="Arial" w:cs="Arial"/>
          <w:sz w:val="24"/>
          <w:szCs w:val="24"/>
        </w:rPr>
        <w:t xml:space="preserve">Family members are not allowed to use any </w:t>
      </w:r>
      <w:r w:rsidR="000B6525">
        <w:rPr>
          <w:rFonts w:ascii="Arial" w:hAnsi="Arial" w:cs="Arial"/>
          <w:sz w:val="24"/>
          <w:szCs w:val="24"/>
        </w:rPr>
        <w:t>KPC</w:t>
      </w:r>
      <w:r w:rsidRPr="00225A6A">
        <w:rPr>
          <w:rFonts w:ascii="Arial" w:hAnsi="Arial" w:cs="Arial"/>
          <w:sz w:val="24"/>
          <w:szCs w:val="24"/>
        </w:rPr>
        <w:t xml:space="preserve"> provided ICT devices. </w:t>
      </w:r>
    </w:p>
    <w:p w14:paraId="6E4B1A1A" w14:textId="466B1408" w:rsidR="00225A6A" w:rsidRPr="00225A6A" w:rsidRDefault="00225A6A" w:rsidP="000B6525">
      <w:pPr>
        <w:pStyle w:val="ListParagraph"/>
        <w:numPr>
          <w:ilvl w:val="0"/>
          <w:numId w:val="19"/>
        </w:numPr>
        <w:spacing w:after="160" w:line="259" w:lineRule="auto"/>
        <w:ind w:left="284" w:hanging="284"/>
        <w:jc w:val="both"/>
        <w:rPr>
          <w:rFonts w:ascii="Arial" w:eastAsia="Times New Roman" w:hAnsi="Arial" w:cs="Arial"/>
          <w:sz w:val="24"/>
          <w:szCs w:val="24"/>
        </w:rPr>
      </w:pPr>
      <w:r w:rsidRPr="00225A6A">
        <w:rPr>
          <w:rFonts w:ascii="Arial" w:hAnsi="Arial" w:cs="Arial"/>
          <w:sz w:val="24"/>
          <w:szCs w:val="24"/>
        </w:rPr>
        <w:t xml:space="preserve">When not in use, all </w:t>
      </w:r>
      <w:r w:rsidR="000B6525">
        <w:rPr>
          <w:rFonts w:ascii="Arial" w:hAnsi="Arial" w:cs="Arial"/>
          <w:sz w:val="24"/>
          <w:szCs w:val="24"/>
        </w:rPr>
        <w:t>KPC</w:t>
      </w:r>
      <w:r w:rsidRPr="00225A6A">
        <w:rPr>
          <w:rFonts w:ascii="Arial" w:hAnsi="Arial" w:cs="Arial"/>
          <w:sz w:val="24"/>
          <w:szCs w:val="24"/>
        </w:rPr>
        <w:t xml:space="preserve"> Devices should be switched off, logged off, or the keyboard locked.</w:t>
      </w:r>
    </w:p>
    <w:p w14:paraId="52355733" w14:textId="4B6F03B4" w:rsidR="00225A6A" w:rsidRPr="00225A6A" w:rsidRDefault="00225A6A" w:rsidP="000B6525">
      <w:pPr>
        <w:pStyle w:val="ListParagraph"/>
        <w:numPr>
          <w:ilvl w:val="0"/>
          <w:numId w:val="19"/>
        </w:numPr>
        <w:spacing w:after="160" w:line="259" w:lineRule="auto"/>
        <w:ind w:left="284" w:hanging="284"/>
        <w:jc w:val="both"/>
        <w:rPr>
          <w:rFonts w:ascii="Arial" w:eastAsia="Times New Roman" w:hAnsi="Arial" w:cs="Arial"/>
          <w:sz w:val="24"/>
          <w:szCs w:val="24"/>
        </w:rPr>
      </w:pPr>
      <w:r w:rsidRPr="00225A6A">
        <w:rPr>
          <w:rFonts w:ascii="Arial" w:hAnsi="Arial" w:cs="Arial"/>
          <w:sz w:val="24"/>
          <w:szCs w:val="24"/>
        </w:rPr>
        <w:t xml:space="preserve">Data must be saved to the </w:t>
      </w:r>
      <w:r w:rsidR="000B6525">
        <w:rPr>
          <w:rFonts w:ascii="Arial" w:hAnsi="Arial" w:cs="Arial"/>
          <w:sz w:val="24"/>
          <w:szCs w:val="24"/>
        </w:rPr>
        <w:t>KPC</w:t>
      </w:r>
      <w:r w:rsidRPr="00225A6A">
        <w:rPr>
          <w:rFonts w:ascii="Arial" w:hAnsi="Arial" w:cs="Arial"/>
          <w:sz w:val="24"/>
          <w:szCs w:val="24"/>
        </w:rPr>
        <w:t xml:space="preserve"> network via </w:t>
      </w:r>
      <w:r w:rsidR="00C17A72">
        <w:rPr>
          <w:rFonts w:ascii="Arial" w:hAnsi="Arial" w:cs="Arial"/>
          <w:sz w:val="24"/>
          <w:szCs w:val="24"/>
        </w:rPr>
        <w:t>the approved network storage space</w:t>
      </w:r>
      <w:r w:rsidRPr="00225A6A">
        <w:rPr>
          <w:rFonts w:ascii="Arial" w:hAnsi="Arial" w:cs="Arial"/>
          <w:sz w:val="24"/>
          <w:szCs w:val="24"/>
        </w:rPr>
        <w:t xml:space="preserve">. Personal or sensitive data should not be stored on the local drives of desktop PC, laptop, USB memory stick or other portable devices. If it is </w:t>
      </w:r>
      <w:proofErr w:type="gramStart"/>
      <w:r w:rsidRPr="00225A6A">
        <w:rPr>
          <w:rFonts w:ascii="Arial" w:hAnsi="Arial" w:cs="Arial"/>
          <w:sz w:val="24"/>
          <w:szCs w:val="24"/>
        </w:rPr>
        <w:t>absolutely necessary</w:t>
      </w:r>
      <w:proofErr w:type="gramEnd"/>
      <w:r w:rsidRPr="00225A6A">
        <w:rPr>
          <w:rFonts w:ascii="Arial" w:hAnsi="Arial" w:cs="Arial"/>
          <w:sz w:val="24"/>
          <w:szCs w:val="24"/>
        </w:rPr>
        <w:t xml:space="preserve"> to do so, then this should be for as short a period as possible, and the local drive must be encrypted.</w:t>
      </w:r>
    </w:p>
    <w:p w14:paraId="635F0DD3" w14:textId="77777777" w:rsidR="00225A6A" w:rsidRPr="00225A6A" w:rsidRDefault="00225A6A" w:rsidP="000B6525">
      <w:pPr>
        <w:pStyle w:val="ListParagraph"/>
        <w:numPr>
          <w:ilvl w:val="0"/>
          <w:numId w:val="19"/>
        </w:numPr>
        <w:spacing w:after="160" w:line="259" w:lineRule="auto"/>
        <w:ind w:left="284" w:hanging="284"/>
        <w:jc w:val="both"/>
        <w:rPr>
          <w:rFonts w:ascii="Arial" w:eastAsia="Times New Roman" w:hAnsi="Arial" w:cs="Arial"/>
          <w:sz w:val="24"/>
          <w:szCs w:val="24"/>
        </w:rPr>
      </w:pPr>
      <w:r w:rsidRPr="00225A6A">
        <w:rPr>
          <w:rFonts w:ascii="Arial" w:hAnsi="Arial" w:cs="Arial"/>
          <w:sz w:val="24"/>
          <w:szCs w:val="24"/>
        </w:rPr>
        <w:t>You are responsible for ensuring that all equipment is stored and kept safely and securely. Any protective equipment must be utilised properly.</w:t>
      </w:r>
    </w:p>
    <w:p w14:paraId="50A250BC" w14:textId="1675D9F9" w:rsidR="00225A6A" w:rsidRPr="00225A6A" w:rsidRDefault="00225A6A" w:rsidP="000B6525">
      <w:pPr>
        <w:pStyle w:val="ListParagraph"/>
        <w:numPr>
          <w:ilvl w:val="0"/>
          <w:numId w:val="19"/>
        </w:numPr>
        <w:spacing w:after="160" w:line="259" w:lineRule="auto"/>
        <w:ind w:left="284" w:hanging="284"/>
        <w:jc w:val="both"/>
        <w:rPr>
          <w:rFonts w:ascii="Arial" w:eastAsia="Times New Roman" w:hAnsi="Arial" w:cs="Arial"/>
          <w:sz w:val="24"/>
          <w:szCs w:val="24"/>
        </w:rPr>
      </w:pPr>
      <w:r w:rsidRPr="00225A6A">
        <w:rPr>
          <w:rFonts w:ascii="Arial" w:hAnsi="Arial" w:cs="Arial"/>
          <w:sz w:val="24"/>
          <w:szCs w:val="24"/>
        </w:rPr>
        <w:t xml:space="preserve">On termination of employment, resignation or transfer, you must return all equipment to </w:t>
      </w:r>
      <w:r w:rsidR="00C17A72">
        <w:rPr>
          <w:rFonts w:ascii="Arial" w:hAnsi="Arial" w:cs="Arial"/>
          <w:sz w:val="24"/>
          <w:szCs w:val="24"/>
        </w:rPr>
        <w:t>a member of the Parish Council</w:t>
      </w:r>
      <w:r w:rsidRPr="00225A6A">
        <w:rPr>
          <w:rFonts w:ascii="Arial" w:hAnsi="Arial" w:cs="Arial"/>
          <w:sz w:val="24"/>
          <w:szCs w:val="24"/>
        </w:rPr>
        <w:t xml:space="preserve">. You must also provide details of </w:t>
      </w:r>
      <w:proofErr w:type="gramStart"/>
      <w:r w:rsidRPr="00225A6A">
        <w:rPr>
          <w:rFonts w:ascii="Arial" w:hAnsi="Arial" w:cs="Arial"/>
          <w:sz w:val="24"/>
          <w:szCs w:val="24"/>
        </w:rPr>
        <w:t>all of</w:t>
      </w:r>
      <w:proofErr w:type="gramEnd"/>
      <w:r w:rsidRPr="00225A6A">
        <w:rPr>
          <w:rFonts w:ascii="Arial" w:hAnsi="Arial" w:cs="Arial"/>
          <w:sz w:val="24"/>
          <w:szCs w:val="24"/>
        </w:rPr>
        <w:t xml:space="preserve"> your system logons so that they can be disabled.</w:t>
      </w:r>
    </w:p>
    <w:p w14:paraId="7E002A83" w14:textId="5AF12D76" w:rsidR="00225A6A" w:rsidRPr="00225A6A" w:rsidRDefault="00C17A72" w:rsidP="000B6525">
      <w:pPr>
        <w:pStyle w:val="ListParagraph"/>
        <w:numPr>
          <w:ilvl w:val="0"/>
          <w:numId w:val="19"/>
        </w:numPr>
        <w:spacing w:after="160" w:line="259" w:lineRule="auto"/>
        <w:ind w:left="284" w:hanging="284"/>
        <w:jc w:val="both"/>
        <w:rPr>
          <w:rFonts w:ascii="Arial" w:eastAsia="Times New Roman" w:hAnsi="Arial" w:cs="Arial"/>
          <w:sz w:val="24"/>
          <w:szCs w:val="24"/>
        </w:rPr>
      </w:pPr>
      <w:r>
        <w:rPr>
          <w:rFonts w:ascii="Arial" w:hAnsi="Arial" w:cs="Arial"/>
          <w:sz w:val="24"/>
          <w:szCs w:val="24"/>
        </w:rPr>
        <w:t>E</w:t>
      </w:r>
      <w:r w:rsidR="00225A6A" w:rsidRPr="00225A6A">
        <w:rPr>
          <w:rFonts w:ascii="Arial" w:hAnsi="Arial" w:cs="Arial"/>
          <w:sz w:val="24"/>
          <w:szCs w:val="24"/>
        </w:rPr>
        <w:t xml:space="preserve">quipment provided by </w:t>
      </w:r>
      <w:r w:rsidR="000B6525">
        <w:rPr>
          <w:rFonts w:ascii="Arial" w:hAnsi="Arial" w:cs="Arial"/>
          <w:sz w:val="24"/>
          <w:szCs w:val="24"/>
        </w:rPr>
        <w:t>KPC</w:t>
      </w:r>
      <w:r w:rsidR="00225A6A" w:rsidRPr="00225A6A">
        <w:rPr>
          <w:rFonts w:ascii="Arial" w:hAnsi="Arial" w:cs="Arial"/>
          <w:sz w:val="24"/>
          <w:szCs w:val="24"/>
        </w:rPr>
        <w:t xml:space="preserve"> must never be left unattended in an area accessed by the public and/or when travelling. When travelling by car, if you </w:t>
      </w:r>
      <w:proofErr w:type="gramStart"/>
      <w:r w:rsidR="00225A6A" w:rsidRPr="00225A6A">
        <w:rPr>
          <w:rFonts w:ascii="Arial" w:hAnsi="Arial" w:cs="Arial"/>
          <w:sz w:val="24"/>
          <w:szCs w:val="24"/>
        </w:rPr>
        <w:t>have to</w:t>
      </w:r>
      <w:proofErr w:type="gramEnd"/>
      <w:r w:rsidR="00225A6A" w:rsidRPr="00225A6A">
        <w:rPr>
          <w:rFonts w:ascii="Arial" w:hAnsi="Arial" w:cs="Arial"/>
          <w:sz w:val="24"/>
          <w:szCs w:val="24"/>
        </w:rPr>
        <w:t xml:space="preserve"> leave the car unattended then equipment should be kept locked in the boot and out of sight where it is not possible for you to take the equipment with you.</w:t>
      </w:r>
      <w:r>
        <w:rPr>
          <w:rFonts w:ascii="Arial" w:hAnsi="Arial" w:cs="Arial"/>
          <w:sz w:val="24"/>
          <w:szCs w:val="24"/>
        </w:rPr>
        <w:t xml:space="preserve"> </w:t>
      </w:r>
      <w:r w:rsidR="00225A6A" w:rsidRPr="00225A6A">
        <w:rPr>
          <w:rFonts w:ascii="Arial" w:hAnsi="Arial" w:cs="Arial"/>
          <w:sz w:val="24"/>
          <w:szCs w:val="24"/>
        </w:rPr>
        <w:t xml:space="preserve">Connections to “public” or other </w:t>
      </w:r>
      <w:r w:rsidR="000B6525">
        <w:rPr>
          <w:rFonts w:ascii="Arial" w:hAnsi="Arial" w:cs="Arial"/>
          <w:sz w:val="24"/>
          <w:szCs w:val="24"/>
        </w:rPr>
        <w:t>KPC</w:t>
      </w:r>
      <w:r w:rsidR="000C7E0C">
        <w:rPr>
          <w:rFonts w:ascii="Arial" w:hAnsi="Arial" w:cs="Arial"/>
          <w:sz w:val="24"/>
          <w:szCs w:val="24"/>
        </w:rPr>
        <w:t>’</w:t>
      </w:r>
      <w:r w:rsidR="00225A6A" w:rsidRPr="00225A6A">
        <w:rPr>
          <w:rFonts w:ascii="Arial" w:hAnsi="Arial" w:cs="Arial"/>
          <w:sz w:val="24"/>
          <w:szCs w:val="24"/>
        </w:rPr>
        <w:t xml:space="preserve">s </w:t>
      </w:r>
      <w:r w:rsidRPr="00225A6A">
        <w:rPr>
          <w:rFonts w:ascii="Arial" w:hAnsi="Arial" w:cs="Arial"/>
          <w:sz w:val="24"/>
          <w:szCs w:val="24"/>
        </w:rPr>
        <w:t>Wi-Fi</w:t>
      </w:r>
      <w:r w:rsidR="00225A6A" w:rsidRPr="00225A6A">
        <w:rPr>
          <w:rFonts w:ascii="Arial" w:hAnsi="Arial" w:cs="Arial"/>
          <w:sz w:val="24"/>
          <w:szCs w:val="24"/>
        </w:rPr>
        <w:t xml:space="preserve"> access points is allowed but a set of guidance is shown below.</w:t>
      </w:r>
    </w:p>
    <w:p w14:paraId="676BEB35" w14:textId="36CBEFF3" w:rsidR="00225A6A" w:rsidRPr="00225A6A" w:rsidRDefault="00225A6A" w:rsidP="000B6525">
      <w:pPr>
        <w:pStyle w:val="ListParagraph"/>
        <w:numPr>
          <w:ilvl w:val="0"/>
          <w:numId w:val="19"/>
        </w:numPr>
        <w:spacing w:after="160" w:line="259" w:lineRule="auto"/>
        <w:jc w:val="both"/>
        <w:rPr>
          <w:rFonts w:ascii="Arial" w:eastAsia="Times New Roman" w:hAnsi="Arial" w:cs="Arial"/>
          <w:sz w:val="24"/>
          <w:szCs w:val="24"/>
        </w:rPr>
      </w:pPr>
      <w:r w:rsidRPr="00225A6A">
        <w:rPr>
          <w:rFonts w:ascii="Arial" w:eastAsia="Times New Roman" w:hAnsi="Arial" w:cs="Arial"/>
          <w:sz w:val="24"/>
          <w:szCs w:val="24"/>
        </w:rPr>
        <w:t xml:space="preserve">If connecting to a public </w:t>
      </w:r>
      <w:r w:rsidR="000B6525" w:rsidRPr="00225A6A">
        <w:rPr>
          <w:rFonts w:ascii="Arial" w:eastAsia="Times New Roman" w:hAnsi="Arial" w:cs="Arial"/>
          <w:sz w:val="24"/>
          <w:szCs w:val="24"/>
        </w:rPr>
        <w:t>Wi-Fi</w:t>
      </w:r>
      <w:r w:rsidRPr="00225A6A">
        <w:rPr>
          <w:rFonts w:ascii="Arial" w:eastAsia="Times New Roman" w:hAnsi="Arial" w:cs="Arial"/>
          <w:sz w:val="24"/>
          <w:szCs w:val="24"/>
        </w:rPr>
        <w:t xml:space="preserve"> access point then be aware of your surroundings. If someone is acting suspiciously around, you (within 20 metres) then disconnect from the </w:t>
      </w:r>
      <w:r w:rsidR="000B6525" w:rsidRPr="00225A6A">
        <w:rPr>
          <w:rFonts w:ascii="Arial" w:eastAsia="Times New Roman" w:hAnsi="Arial" w:cs="Arial"/>
          <w:sz w:val="24"/>
          <w:szCs w:val="24"/>
        </w:rPr>
        <w:t>Wi-Fi</w:t>
      </w:r>
      <w:r w:rsidRPr="00225A6A">
        <w:rPr>
          <w:rFonts w:ascii="Arial" w:eastAsia="Times New Roman" w:hAnsi="Arial" w:cs="Arial"/>
          <w:sz w:val="24"/>
          <w:szCs w:val="24"/>
        </w:rPr>
        <w:t xml:space="preserve"> network immediately and close your laptop</w:t>
      </w:r>
    </w:p>
    <w:p w14:paraId="322B47C4" w14:textId="573A2F94" w:rsidR="00225A6A" w:rsidRPr="00225A6A" w:rsidRDefault="00225A6A" w:rsidP="000B6525">
      <w:pPr>
        <w:pStyle w:val="ListParagraph"/>
        <w:numPr>
          <w:ilvl w:val="0"/>
          <w:numId w:val="19"/>
        </w:numPr>
        <w:spacing w:after="160" w:line="259" w:lineRule="auto"/>
        <w:jc w:val="both"/>
        <w:rPr>
          <w:rFonts w:ascii="Arial" w:eastAsia="Times New Roman" w:hAnsi="Arial" w:cs="Arial"/>
          <w:sz w:val="24"/>
          <w:szCs w:val="24"/>
        </w:rPr>
      </w:pPr>
      <w:r w:rsidRPr="00225A6A">
        <w:rPr>
          <w:rFonts w:ascii="Arial" w:eastAsia="Times New Roman" w:hAnsi="Arial" w:cs="Arial"/>
          <w:sz w:val="24"/>
          <w:szCs w:val="24"/>
        </w:rPr>
        <w:t xml:space="preserve">If connected to a public </w:t>
      </w:r>
      <w:r w:rsidR="000B6525" w:rsidRPr="00225A6A">
        <w:rPr>
          <w:rFonts w:ascii="Arial" w:eastAsia="Times New Roman" w:hAnsi="Arial" w:cs="Arial"/>
          <w:sz w:val="24"/>
          <w:szCs w:val="24"/>
        </w:rPr>
        <w:t>Wi-Fi</w:t>
      </w:r>
      <w:r w:rsidRPr="00225A6A">
        <w:rPr>
          <w:rFonts w:ascii="Arial" w:eastAsia="Times New Roman" w:hAnsi="Arial" w:cs="Arial"/>
          <w:sz w:val="24"/>
          <w:szCs w:val="24"/>
        </w:rPr>
        <w:t xml:space="preserve"> access point, browse websites that only have the “secure” lock symbol which indicates that site data is being encrypted.</w:t>
      </w:r>
    </w:p>
    <w:p w14:paraId="416CF92E" w14:textId="06F063D3" w:rsidR="00225A6A" w:rsidRDefault="00225A6A" w:rsidP="000B6525">
      <w:pPr>
        <w:shd w:val="clear" w:color="auto" w:fill="FFFFFF"/>
        <w:spacing w:after="0" w:line="240" w:lineRule="auto"/>
        <w:jc w:val="both"/>
        <w:rPr>
          <w:rFonts w:ascii="Arial" w:hAnsi="Arial" w:cs="Arial"/>
          <w:sz w:val="24"/>
          <w:szCs w:val="24"/>
        </w:rPr>
      </w:pPr>
      <w:r w:rsidRPr="00225A6A">
        <w:rPr>
          <w:rFonts w:ascii="Arial" w:hAnsi="Arial" w:cs="Arial"/>
          <w:sz w:val="24"/>
          <w:szCs w:val="24"/>
        </w:rPr>
        <w:lastRenderedPageBreak/>
        <w:t xml:space="preserve">Inappropriate use or failure to follow these standards may result in </w:t>
      </w:r>
      <w:r w:rsidR="008140E8">
        <w:rPr>
          <w:rFonts w:ascii="Arial" w:hAnsi="Arial" w:cs="Arial"/>
          <w:sz w:val="24"/>
          <w:szCs w:val="24"/>
        </w:rPr>
        <w:t xml:space="preserve">removal of staff access to </w:t>
      </w:r>
      <w:r w:rsidR="000B6525">
        <w:rPr>
          <w:rFonts w:ascii="Arial" w:hAnsi="Arial" w:cs="Arial"/>
          <w:sz w:val="24"/>
          <w:szCs w:val="24"/>
        </w:rPr>
        <w:t>KPC</w:t>
      </w:r>
      <w:r w:rsidR="008140E8">
        <w:rPr>
          <w:rFonts w:ascii="Arial" w:hAnsi="Arial" w:cs="Arial"/>
          <w:sz w:val="24"/>
          <w:szCs w:val="24"/>
        </w:rPr>
        <w:t xml:space="preserve"> equipment &amp; Digital Services.</w:t>
      </w:r>
    </w:p>
    <w:p w14:paraId="10E8604A" w14:textId="77777777" w:rsidR="00C17A72" w:rsidRDefault="00C17A72" w:rsidP="000B6525">
      <w:pPr>
        <w:shd w:val="clear" w:color="auto" w:fill="FFFFFF"/>
        <w:spacing w:after="0" w:line="240" w:lineRule="auto"/>
        <w:jc w:val="both"/>
        <w:rPr>
          <w:rFonts w:ascii="Arial" w:hAnsi="Arial" w:cs="Arial"/>
          <w:sz w:val="24"/>
          <w:szCs w:val="24"/>
        </w:rPr>
      </w:pPr>
    </w:p>
    <w:p w14:paraId="71CBE90C" w14:textId="77777777" w:rsidR="00C17A72" w:rsidRDefault="00C17A72" w:rsidP="000B6525">
      <w:pPr>
        <w:shd w:val="clear" w:color="auto" w:fill="FFFFFF"/>
        <w:spacing w:after="0" w:line="240" w:lineRule="auto"/>
        <w:jc w:val="both"/>
        <w:rPr>
          <w:rFonts w:ascii="Arial" w:hAnsi="Arial" w:cs="Arial"/>
          <w:sz w:val="24"/>
          <w:szCs w:val="24"/>
        </w:rPr>
      </w:pPr>
    </w:p>
    <w:p w14:paraId="591AFED3" w14:textId="7C03687D" w:rsidR="00C17A72" w:rsidRDefault="00C17A72" w:rsidP="000B6525">
      <w:pPr>
        <w:shd w:val="clear" w:color="auto" w:fill="FFFFFF"/>
        <w:spacing w:after="0" w:line="240" w:lineRule="auto"/>
        <w:jc w:val="both"/>
        <w:rPr>
          <w:rFonts w:ascii="Arial" w:hAnsi="Arial" w:cs="Arial"/>
          <w:sz w:val="24"/>
          <w:szCs w:val="24"/>
        </w:rPr>
      </w:pPr>
      <w:r>
        <w:rPr>
          <w:rFonts w:ascii="Arial" w:hAnsi="Arial" w:cs="Arial"/>
          <w:sz w:val="24"/>
          <w:szCs w:val="24"/>
        </w:rPr>
        <w:t>I have read the document &amp; understand the terms of use for Digital Services as it relates to Parish Council business.</w:t>
      </w:r>
    </w:p>
    <w:p w14:paraId="27EC73E1" w14:textId="77777777" w:rsidR="00C17A72" w:rsidRDefault="00C17A72" w:rsidP="000B6525">
      <w:pPr>
        <w:shd w:val="clear" w:color="auto" w:fill="FFFFFF"/>
        <w:spacing w:after="0" w:line="240" w:lineRule="auto"/>
        <w:jc w:val="both"/>
        <w:rPr>
          <w:rFonts w:ascii="Arial" w:hAnsi="Arial" w:cs="Arial"/>
          <w:sz w:val="24"/>
          <w:szCs w:val="24"/>
        </w:rPr>
      </w:pPr>
    </w:p>
    <w:p w14:paraId="23BA089D" w14:textId="77777777" w:rsidR="00C17A72" w:rsidRDefault="00C17A72" w:rsidP="000B6525">
      <w:pPr>
        <w:shd w:val="clear" w:color="auto" w:fill="FFFFFF"/>
        <w:spacing w:after="0" w:line="240" w:lineRule="auto"/>
        <w:jc w:val="both"/>
        <w:rPr>
          <w:rFonts w:ascii="Arial" w:hAnsi="Arial" w:cs="Arial"/>
          <w:sz w:val="24"/>
          <w:szCs w:val="24"/>
        </w:rPr>
      </w:pPr>
    </w:p>
    <w:p w14:paraId="396FB8A0" w14:textId="77777777" w:rsidR="00C17A72" w:rsidRDefault="00C17A72" w:rsidP="000B6525">
      <w:pPr>
        <w:shd w:val="clear" w:color="auto" w:fill="FFFFFF"/>
        <w:spacing w:after="0" w:line="240" w:lineRule="auto"/>
        <w:jc w:val="both"/>
        <w:rPr>
          <w:rFonts w:ascii="Arial" w:hAnsi="Arial" w:cs="Arial"/>
          <w:sz w:val="24"/>
          <w:szCs w:val="24"/>
        </w:rPr>
      </w:pPr>
    </w:p>
    <w:p w14:paraId="4BFDC2AF" w14:textId="73B61AA3" w:rsidR="00C17A72" w:rsidRDefault="000B6525" w:rsidP="000B6525">
      <w:pPr>
        <w:shd w:val="clear" w:color="auto" w:fill="FFFFFF"/>
        <w:spacing w:after="0" w:line="240" w:lineRule="auto"/>
        <w:jc w:val="both"/>
        <w:rPr>
          <w:rFonts w:ascii="Arial" w:hAnsi="Arial" w:cs="Arial"/>
          <w:sz w:val="24"/>
          <w:szCs w:val="24"/>
        </w:rPr>
      </w:pPr>
      <w:r>
        <w:rPr>
          <w:rFonts w:ascii="Arial" w:hAnsi="Arial" w:cs="Arial"/>
          <w:sz w:val="24"/>
          <w:szCs w:val="24"/>
        </w:rPr>
        <w:t xml:space="preserve">Signed on behalf of </w:t>
      </w:r>
      <w:proofErr w:type="spellStart"/>
      <w:r>
        <w:rPr>
          <w:rFonts w:ascii="Arial" w:hAnsi="Arial" w:cs="Arial"/>
          <w:sz w:val="24"/>
          <w:szCs w:val="24"/>
        </w:rPr>
        <w:t>Kettleburgh</w:t>
      </w:r>
      <w:proofErr w:type="spellEnd"/>
      <w:r>
        <w:rPr>
          <w:rFonts w:ascii="Arial" w:hAnsi="Arial" w:cs="Arial"/>
          <w:sz w:val="24"/>
          <w:szCs w:val="24"/>
        </w:rPr>
        <w:t xml:space="preserve"> Parish Council: ______________________________</w:t>
      </w:r>
    </w:p>
    <w:p w14:paraId="0ED8B44A" w14:textId="41EF4F1A" w:rsidR="000B6525" w:rsidRPr="000B6525" w:rsidRDefault="000B6525" w:rsidP="000B6525">
      <w:pPr>
        <w:shd w:val="clear" w:color="auto" w:fill="FFFFFF"/>
        <w:spacing w:after="0" w:line="240" w:lineRule="auto"/>
        <w:ind w:left="4320" w:firstLine="720"/>
        <w:jc w:val="both"/>
        <w:rPr>
          <w:rFonts w:ascii="Arial" w:hAnsi="Arial" w:cs="Arial"/>
          <w:i/>
          <w:iCs/>
          <w:sz w:val="24"/>
          <w:szCs w:val="24"/>
        </w:rPr>
      </w:pPr>
      <w:r w:rsidRPr="000B6525">
        <w:rPr>
          <w:rFonts w:ascii="Arial" w:hAnsi="Arial" w:cs="Arial"/>
          <w:i/>
          <w:iCs/>
          <w:sz w:val="24"/>
          <w:szCs w:val="24"/>
        </w:rPr>
        <w:t>Cllr Edward Jardine, Chair</w:t>
      </w:r>
    </w:p>
    <w:p w14:paraId="18EAB0EB" w14:textId="77777777" w:rsidR="00C17A72" w:rsidRDefault="00C17A72" w:rsidP="000B6525">
      <w:pPr>
        <w:shd w:val="clear" w:color="auto" w:fill="FFFFFF"/>
        <w:spacing w:after="0" w:line="240" w:lineRule="auto"/>
        <w:jc w:val="both"/>
        <w:rPr>
          <w:rFonts w:ascii="Arial" w:hAnsi="Arial" w:cs="Arial"/>
          <w:sz w:val="24"/>
          <w:szCs w:val="24"/>
        </w:rPr>
      </w:pPr>
    </w:p>
    <w:p w14:paraId="3726DC96" w14:textId="4FE6B4C2" w:rsidR="000B6525" w:rsidRDefault="000B6525" w:rsidP="000B6525">
      <w:pPr>
        <w:shd w:val="clear" w:color="auto" w:fill="FFFFFF"/>
        <w:spacing w:after="0" w:line="240" w:lineRule="auto"/>
        <w:jc w:val="both"/>
        <w:rPr>
          <w:rFonts w:ascii="Arial" w:hAnsi="Arial" w:cs="Arial"/>
          <w:sz w:val="24"/>
          <w:szCs w:val="24"/>
        </w:rPr>
      </w:pPr>
      <w:r>
        <w:rPr>
          <w:rFonts w:ascii="Arial" w:hAnsi="Arial" w:cs="Arial"/>
          <w:sz w:val="24"/>
          <w:szCs w:val="24"/>
        </w:rPr>
        <w:t>Date: ___________________________</w:t>
      </w:r>
    </w:p>
    <w:p w14:paraId="0B99C04B" w14:textId="71D4C92F" w:rsidR="00225A6A" w:rsidRPr="00016F84" w:rsidRDefault="00225A6A" w:rsidP="000B6525">
      <w:pPr>
        <w:shd w:val="clear" w:color="auto" w:fill="FFFFFF"/>
        <w:spacing w:after="0" w:line="240" w:lineRule="auto"/>
        <w:jc w:val="both"/>
        <w:rPr>
          <w:rFonts w:ascii="Arial" w:eastAsia="Times New Roman" w:hAnsi="Arial" w:cs="Arial"/>
          <w:sz w:val="18"/>
          <w:szCs w:val="18"/>
        </w:rPr>
      </w:pPr>
    </w:p>
    <w:p w14:paraId="74ABE53D" w14:textId="77777777" w:rsidR="00C05B73" w:rsidRDefault="00C05B73" w:rsidP="000B6525">
      <w:pPr>
        <w:jc w:val="both"/>
      </w:pPr>
    </w:p>
    <w:p w14:paraId="3CF88102" w14:textId="3FD96E31" w:rsidR="00AA21FC" w:rsidRPr="00AA21FC" w:rsidRDefault="00AA21FC" w:rsidP="000B6525">
      <w:pPr>
        <w:jc w:val="both"/>
        <w:rPr>
          <w:rFonts w:ascii="Arial" w:hAnsi="Arial" w:cs="Arial"/>
          <w:i/>
          <w:iCs/>
        </w:rPr>
      </w:pPr>
      <w:r w:rsidRPr="00AA21FC">
        <w:rPr>
          <w:rFonts w:ascii="Arial" w:hAnsi="Arial" w:cs="Arial"/>
          <w:i/>
          <w:iCs/>
        </w:rPr>
        <w:t>Date of next review: May 2027</w:t>
      </w:r>
    </w:p>
    <w:sectPr w:rsidR="00AA21FC" w:rsidRPr="00AA21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016C"/>
    <w:multiLevelType w:val="hybridMultilevel"/>
    <w:tmpl w:val="5B36B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24149"/>
    <w:multiLevelType w:val="hybridMultilevel"/>
    <w:tmpl w:val="C01C6A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8F4731"/>
    <w:multiLevelType w:val="multilevel"/>
    <w:tmpl w:val="E1003A3E"/>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 w15:restartNumberingAfterBreak="0">
    <w:nsid w:val="2230506F"/>
    <w:multiLevelType w:val="multilevel"/>
    <w:tmpl w:val="F5C2D31A"/>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 w15:restartNumberingAfterBreak="0">
    <w:nsid w:val="27C86C19"/>
    <w:multiLevelType w:val="hybridMultilevel"/>
    <w:tmpl w:val="8D38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76F7C"/>
    <w:multiLevelType w:val="hybridMultilevel"/>
    <w:tmpl w:val="C77EA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EC1464"/>
    <w:multiLevelType w:val="hybridMultilevel"/>
    <w:tmpl w:val="E692F6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1B7065E"/>
    <w:multiLevelType w:val="hybridMultilevel"/>
    <w:tmpl w:val="F44C8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735310"/>
    <w:multiLevelType w:val="hybridMultilevel"/>
    <w:tmpl w:val="9594E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B405F9"/>
    <w:multiLevelType w:val="hybridMultilevel"/>
    <w:tmpl w:val="911A0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FF32BB"/>
    <w:multiLevelType w:val="hybridMultilevel"/>
    <w:tmpl w:val="CD34F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153EDD"/>
    <w:multiLevelType w:val="multilevel"/>
    <w:tmpl w:val="267CAAF4"/>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5E3B3C94"/>
    <w:multiLevelType w:val="hybridMultilevel"/>
    <w:tmpl w:val="7A523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14CF2"/>
    <w:multiLevelType w:val="hybridMultilevel"/>
    <w:tmpl w:val="6DBE9D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5901002"/>
    <w:multiLevelType w:val="multilevel"/>
    <w:tmpl w:val="E5BC12C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3E2670"/>
    <w:multiLevelType w:val="multilevel"/>
    <w:tmpl w:val="8620EE2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6" w15:restartNumberingAfterBreak="0">
    <w:nsid w:val="7D5C1646"/>
    <w:multiLevelType w:val="hybridMultilevel"/>
    <w:tmpl w:val="44781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555D42"/>
    <w:multiLevelType w:val="hybridMultilevel"/>
    <w:tmpl w:val="F3747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DC7611"/>
    <w:multiLevelType w:val="multilevel"/>
    <w:tmpl w:val="72ACB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6832689">
    <w:abstractNumId w:val="18"/>
  </w:num>
  <w:num w:numId="2" w16cid:durableId="1668703929">
    <w:abstractNumId w:val="17"/>
  </w:num>
  <w:num w:numId="3" w16cid:durableId="1048183004">
    <w:abstractNumId w:val="6"/>
  </w:num>
  <w:num w:numId="4" w16cid:durableId="1945336581">
    <w:abstractNumId w:val="1"/>
  </w:num>
  <w:num w:numId="5" w16cid:durableId="633943862">
    <w:abstractNumId w:val="16"/>
  </w:num>
  <w:num w:numId="6" w16cid:durableId="414207042">
    <w:abstractNumId w:val="4"/>
  </w:num>
  <w:num w:numId="7" w16cid:durableId="1296375820">
    <w:abstractNumId w:val="10"/>
  </w:num>
  <w:num w:numId="8" w16cid:durableId="1977712247">
    <w:abstractNumId w:val="7"/>
  </w:num>
  <w:num w:numId="9" w16cid:durableId="1304850060">
    <w:abstractNumId w:val="8"/>
  </w:num>
  <w:num w:numId="10" w16cid:durableId="2014987477">
    <w:abstractNumId w:val="12"/>
  </w:num>
  <w:num w:numId="11" w16cid:durableId="1782407661">
    <w:abstractNumId w:val="2"/>
  </w:num>
  <w:num w:numId="12" w16cid:durableId="1918318899">
    <w:abstractNumId w:val="15"/>
  </w:num>
  <w:num w:numId="13" w16cid:durableId="1504739205">
    <w:abstractNumId w:val="3"/>
  </w:num>
  <w:num w:numId="14" w16cid:durableId="1068917462">
    <w:abstractNumId w:val="13"/>
  </w:num>
  <w:num w:numId="15" w16cid:durableId="1670980077">
    <w:abstractNumId w:val="14"/>
  </w:num>
  <w:num w:numId="16" w16cid:durableId="1456211732">
    <w:abstractNumId w:val="11"/>
  </w:num>
  <w:num w:numId="17" w16cid:durableId="628517950">
    <w:abstractNumId w:val="9"/>
  </w:num>
  <w:num w:numId="18" w16cid:durableId="888960040">
    <w:abstractNumId w:val="0"/>
  </w:num>
  <w:num w:numId="19" w16cid:durableId="20674918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A6A"/>
    <w:rsid w:val="000B6525"/>
    <w:rsid w:val="000C7E0C"/>
    <w:rsid w:val="000E439B"/>
    <w:rsid w:val="00225A6A"/>
    <w:rsid w:val="00310138"/>
    <w:rsid w:val="003B634F"/>
    <w:rsid w:val="008140E8"/>
    <w:rsid w:val="009F0A35"/>
    <w:rsid w:val="00AA21FC"/>
    <w:rsid w:val="00C05B73"/>
    <w:rsid w:val="00C17A72"/>
    <w:rsid w:val="00CF1029"/>
    <w:rsid w:val="00D249B0"/>
    <w:rsid w:val="00F0034F"/>
    <w:rsid w:val="00F6767C"/>
    <w:rsid w:val="00F96C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D677"/>
  <w15:chartTrackingRefBased/>
  <w15:docId w15:val="{906EC634-B27B-4C15-B555-9C80AF734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A6A"/>
    <w:pPr>
      <w:spacing w:after="200" w:line="276" w:lineRule="auto"/>
    </w:pPr>
    <w:rPr>
      <w:rFonts w:eastAsiaTheme="minorEastAsia"/>
      <w:kern w:val="0"/>
      <w:lang w:eastAsia="en-GB"/>
      <w14:ligatures w14:val="none"/>
    </w:rPr>
  </w:style>
  <w:style w:type="paragraph" w:styleId="Heading1">
    <w:name w:val="heading 1"/>
    <w:basedOn w:val="Normal"/>
    <w:next w:val="Normal"/>
    <w:link w:val="Heading1Char"/>
    <w:uiPriority w:val="9"/>
    <w:qFormat/>
    <w:rsid w:val="00225A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5A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5A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5A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5A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5A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5A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A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5A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A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5A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5A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5A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5A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5A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5A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5A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5A6A"/>
    <w:rPr>
      <w:rFonts w:eastAsiaTheme="majorEastAsia" w:cstheme="majorBidi"/>
      <w:color w:val="272727" w:themeColor="text1" w:themeTint="D8"/>
    </w:rPr>
  </w:style>
  <w:style w:type="paragraph" w:styleId="Title">
    <w:name w:val="Title"/>
    <w:basedOn w:val="Normal"/>
    <w:next w:val="Normal"/>
    <w:link w:val="TitleChar"/>
    <w:uiPriority w:val="10"/>
    <w:qFormat/>
    <w:rsid w:val="00225A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A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A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5A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5A6A"/>
    <w:pPr>
      <w:spacing w:before="160"/>
      <w:jc w:val="center"/>
    </w:pPr>
    <w:rPr>
      <w:i/>
      <w:iCs/>
      <w:color w:val="404040" w:themeColor="text1" w:themeTint="BF"/>
    </w:rPr>
  </w:style>
  <w:style w:type="character" w:customStyle="1" w:styleId="QuoteChar">
    <w:name w:val="Quote Char"/>
    <w:basedOn w:val="DefaultParagraphFont"/>
    <w:link w:val="Quote"/>
    <w:uiPriority w:val="29"/>
    <w:rsid w:val="00225A6A"/>
    <w:rPr>
      <w:i/>
      <w:iCs/>
      <w:color w:val="404040" w:themeColor="text1" w:themeTint="BF"/>
    </w:rPr>
  </w:style>
  <w:style w:type="paragraph" w:styleId="ListParagraph">
    <w:name w:val="List Paragraph"/>
    <w:basedOn w:val="Normal"/>
    <w:uiPriority w:val="34"/>
    <w:qFormat/>
    <w:rsid w:val="00225A6A"/>
    <w:pPr>
      <w:ind w:left="720"/>
      <w:contextualSpacing/>
    </w:pPr>
  </w:style>
  <w:style w:type="character" w:styleId="IntenseEmphasis">
    <w:name w:val="Intense Emphasis"/>
    <w:basedOn w:val="DefaultParagraphFont"/>
    <w:uiPriority w:val="21"/>
    <w:qFormat/>
    <w:rsid w:val="00225A6A"/>
    <w:rPr>
      <w:i/>
      <w:iCs/>
      <w:color w:val="0F4761" w:themeColor="accent1" w:themeShade="BF"/>
    </w:rPr>
  </w:style>
  <w:style w:type="paragraph" w:styleId="IntenseQuote">
    <w:name w:val="Intense Quote"/>
    <w:basedOn w:val="Normal"/>
    <w:next w:val="Normal"/>
    <w:link w:val="IntenseQuoteChar"/>
    <w:uiPriority w:val="30"/>
    <w:qFormat/>
    <w:rsid w:val="00225A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5A6A"/>
    <w:rPr>
      <w:i/>
      <w:iCs/>
      <w:color w:val="0F4761" w:themeColor="accent1" w:themeShade="BF"/>
    </w:rPr>
  </w:style>
  <w:style w:type="character" w:styleId="IntenseReference">
    <w:name w:val="Intense Reference"/>
    <w:basedOn w:val="DefaultParagraphFont"/>
    <w:uiPriority w:val="32"/>
    <w:qFormat/>
    <w:rsid w:val="00225A6A"/>
    <w:rPr>
      <w:b/>
      <w:bCs/>
      <w:smallCaps/>
      <w:color w:val="0F4761" w:themeColor="accent1" w:themeShade="BF"/>
      <w:spacing w:val="5"/>
    </w:rPr>
  </w:style>
  <w:style w:type="paragraph" w:styleId="NormalWeb">
    <w:name w:val="Normal (Web)"/>
    <w:basedOn w:val="Normal"/>
    <w:uiPriority w:val="99"/>
    <w:unhideWhenUsed/>
    <w:rsid w:val="00225A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BodyText">
    <w:name w:val="Table Body Text"/>
    <w:basedOn w:val="BodyText"/>
    <w:uiPriority w:val="99"/>
    <w:rsid w:val="00225A6A"/>
    <w:pPr>
      <w:keepLines/>
      <w:widowControl w:val="0"/>
      <w:spacing w:before="60" w:after="60" w:line="240" w:lineRule="auto"/>
    </w:pPr>
    <w:rPr>
      <w:rFonts w:ascii="Verdana" w:eastAsia="Calibri" w:hAnsi="Verdana" w:cs="Times New Roman"/>
      <w:sz w:val="20"/>
      <w:szCs w:val="20"/>
      <w:lang w:val="en-AU" w:eastAsia="en-US"/>
    </w:rPr>
  </w:style>
  <w:style w:type="paragraph" w:styleId="BodyText">
    <w:name w:val="Body Text"/>
    <w:basedOn w:val="Normal"/>
    <w:link w:val="BodyTextChar"/>
    <w:uiPriority w:val="99"/>
    <w:semiHidden/>
    <w:unhideWhenUsed/>
    <w:rsid w:val="00225A6A"/>
    <w:pPr>
      <w:spacing w:after="120"/>
    </w:pPr>
  </w:style>
  <w:style w:type="character" w:customStyle="1" w:styleId="BodyTextChar">
    <w:name w:val="Body Text Char"/>
    <w:basedOn w:val="DefaultParagraphFont"/>
    <w:link w:val="BodyText"/>
    <w:uiPriority w:val="99"/>
    <w:semiHidden/>
    <w:rsid w:val="00225A6A"/>
    <w:rPr>
      <w:rFonts w:eastAsiaTheme="minorEastAsia"/>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cea9e0e-029a-4a2d-b18e-57657707a4cc" xsi:nil="true"/>
    <TaxCatchAll xmlns="5126e8fc-58d9-44da-9847-a3bbf2fcd3cb" xsi:nil="true"/>
    <lcf76f155ced4ddcb4097134ff3c332f xmlns="2cea9e0e-029a-4a2d-b18e-57657707a4cc">
      <Terms xmlns="http://schemas.microsoft.com/office/infopath/2007/PartnerControls"/>
    </lcf76f155ced4ddcb4097134ff3c332f>
    <_dlc_DocId xmlns="5126e8fc-58d9-44da-9847-a3bbf2fcd3cb">5PDHKXJJ4543-440336421-1796384</_dlc_DocId>
    <_dlc_DocIdUrl xmlns="5126e8fc-58d9-44da-9847-a3bbf2fcd3cb">
      <Url>https://communityactionsuffolkorg.sharepoint.com/sites/Documents/_layouts/15/DocIdRedir.aspx?ID=5PDHKXJJ4543-440336421-1796384</Url>
      <Description>5PDHKXJJ4543-440336421-1796384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FC6A199F7AAD042BE66D8A58315E621" ma:contentTypeVersion="4672" ma:contentTypeDescription="Create a new document." ma:contentTypeScope="" ma:versionID="4f70510143654b9637b862d62ea3b6f4">
  <xsd:schema xmlns:xsd="http://www.w3.org/2001/XMLSchema" xmlns:xs="http://www.w3.org/2001/XMLSchema" xmlns:p="http://schemas.microsoft.com/office/2006/metadata/properties" xmlns:ns2="5126e8fc-58d9-44da-9847-a3bbf2fcd3cb" xmlns:ns3="2cea9e0e-029a-4a2d-b18e-57657707a4cc" targetNamespace="http://schemas.microsoft.com/office/2006/metadata/properties" ma:root="true" ma:fieldsID="453de325b075efa493c1606674c62761" ns2:_="" ns3:_="">
    <xsd:import namespace="5126e8fc-58d9-44da-9847-a3bbf2fcd3cb"/>
    <xsd:import namespace="2cea9e0e-029a-4a2d-b18e-57657707a4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26e8fc-58d9-44da-9847-a3bbf2fcd3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4ae87d6-7473-4002-9ba4-22578740b4fd}" ma:internalName="TaxCatchAll" ma:showField="CatchAllData" ma:web="5126e8fc-58d9-44da-9847-a3bbf2fcd3c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ea9e0e-029a-4a2d-b18e-57657707a4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2003a02-1145-4387-95c7-3788f044f4c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Sign-off status" ma:internalName="Sign_x002d_off_x0020_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56ACBD-D793-404A-AF1B-BC72F28E8E3C}">
  <ds:schemaRefs>
    <ds:schemaRef ds:uri="http://schemas.microsoft.com/sharepoint/events"/>
  </ds:schemaRefs>
</ds:datastoreItem>
</file>

<file path=customXml/itemProps2.xml><?xml version="1.0" encoding="utf-8"?>
<ds:datastoreItem xmlns:ds="http://schemas.openxmlformats.org/officeDocument/2006/customXml" ds:itemID="{38876D00-770D-481E-BBA4-6415CA8D20B0}">
  <ds:schemaRefs>
    <ds:schemaRef ds:uri="http://schemas.microsoft.com/sharepoint/v3/contenttype/forms"/>
  </ds:schemaRefs>
</ds:datastoreItem>
</file>

<file path=customXml/itemProps3.xml><?xml version="1.0" encoding="utf-8"?>
<ds:datastoreItem xmlns:ds="http://schemas.openxmlformats.org/officeDocument/2006/customXml" ds:itemID="{E1EBC027-3D36-4DB9-99A5-77B192EB7A0A}">
  <ds:schemaRefs>
    <ds:schemaRef ds:uri="http://schemas.microsoft.com/office/2006/metadata/properties"/>
    <ds:schemaRef ds:uri="http://schemas.microsoft.com/office/infopath/2007/PartnerControls"/>
    <ds:schemaRef ds:uri="2cea9e0e-029a-4a2d-b18e-57657707a4cc"/>
    <ds:schemaRef ds:uri="5126e8fc-58d9-44da-9847-a3bbf2fcd3cb"/>
  </ds:schemaRefs>
</ds:datastoreItem>
</file>

<file path=customXml/itemProps4.xml><?xml version="1.0" encoding="utf-8"?>
<ds:datastoreItem xmlns:ds="http://schemas.openxmlformats.org/officeDocument/2006/customXml" ds:itemID="{FFA905CD-A6F4-48F9-AFB5-662EB925FAB4}">
  <ds:schemaRefs>
    <ds:schemaRef ds:uri="http://schemas.openxmlformats.org/officeDocument/2006/bibliography"/>
  </ds:schemaRefs>
</ds:datastoreItem>
</file>

<file path=customXml/itemProps5.xml><?xml version="1.0" encoding="utf-8"?>
<ds:datastoreItem xmlns:ds="http://schemas.openxmlformats.org/officeDocument/2006/customXml" ds:itemID="{6134B330-A0C4-4A29-BE33-B4920E7A4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26e8fc-58d9-44da-9847-a3bbf2fcd3cb"/>
    <ds:schemaRef ds:uri="2cea9e0e-029a-4a2d-b18e-57657707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3298</Words>
  <Characters>18805</Characters>
  <Application>Microsoft Office Word</Application>
  <DocSecurity>0</DocSecurity>
  <Lines>156</Lines>
  <Paragraphs>44</Paragraphs>
  <ScaleCrop>false</ScaleCrop>
  <Company/>
  <LinksUpToDate>false</LinksUpToDate>
  <CharactersWithSpaces>22059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Morling</dc:creator>
  <cp:keywords/>
  <dc:description/>
  <cp:lastModifiedBy>Richard Green</cp:lastModifiedBy>
  <cp:revision>3</cp:revision>
  <dcterms:created xsi:type="dcterms:W3CDTF">2026-05-16T17:09:00Z</dcterms:created>
  <dcterms:modified xsi:type="dcterms:W3CDTF">2026-05-19T10:00:00Z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0x010100BFC6A199F7AAD042BE66D8A58315E621</vt:lpwstr>
  </property>
  <property fmtid="{D5CDD505-2E9C-101B-9397-08002B2CF9AE}" pid="3" name="_dlc_DocIdItemGuid">
    <vt:lpwstr>9af3c009-bb34-46cb-b3d1-ac31b78bfde9</vt:lpwstr>
  </property>
</Properties>
</file>